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bookmarkStart w:id="0" w:name="_Hlk143108166"/>
      <w:bookmarkEnd w:id="0"/>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B0C0618"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Positionszeitreihen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2149E52F" w:rsidR="009279AC" w:rsidRDefault="00CA4463" w:rsidP="008A08D5">
      <w:pPr>
        <w:pStyle w:val="berschrift1"/>
        <w:numPr>
          <w:ilvl w:val="0"/>
          <w:numId w:val="0"/>
        </w:numPr>
      </w:pPr>
      <w:bookmarkStart w:id="1" w:name="_Toc143014891"/>
      <w:r>
        <w:lastRenderedPageBreak/>
        <w:t>Abstract</w:t>
      </w:r>
      <w:bookmarkEnd w:id="1"/>
    </w:p>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2" w:name="_Toc143014892"/>
      <w:r>
        <w:lastRenderedPageBreak/>
        <w:t>Inhaltsverzeichnis</w:t>
      </w:r>
      <w:bookmarkEnd w:id="2"/>
    </w:p>
    <w:p w14:paraId="2B0B0408" w14:textId="352BADF9" w:rsidR="00A90F09"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A90F09">
        <w:rPr>
          <w:noProof/>
        </w:rPr>
        <w:t>Abstract</w:t>
      </w:r>
      <w:r w:rsidR="00A90F09">
        <w:rPr>
          <w:noProof/>
        </w:rPr>
        <w:tab/>
      </w:r>
      <w:r w:rsidR="00A90F09">
        <w:rPr>
          <w:noProof/>
        </w:rPr>
        <w:fldChar w:fldCharType="begin"/>
      </w:r>
      <w:r w:rsidR="00A90F09">
        <w:rPr>
          <w:noProof/>
        </w:rPr>
        <w:instrText xml:space="preserve"> PAGEREF _Toc143014891 \h </w:instrText>
      </w:r>
      <w:r w:rsidR="00A90F09">
        <w:rPr>
          <w:noProof/>
        </w:rPr>
      </w:r>
      <w:r w:rsidR="00A90F09">
        <w:rPr>
          <w:noProof/>
        </w:rPr>
        <w:fldChar w:fldCharType="separate"/>
      </w:r>
      <w:r w:rsidR="00A90F09">
        <w:rPr>
          <w:noProof/>
        </w:rPr>
        <w:t>2</w:t>
      </w:r>
      <w:r w:rsidR="00A90F09">
        <w:rPr>
          <w:noProof/>
        </w:rPr>
        <w:fldChar w:fldCharType="end"/>
      </w:r>
    </w:p>
    <w:p w14:paraId="60A66851" w14:textId="7C751B9A" w:rsidR="00A90F09" w:rsidRDefault="00A90F0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_Toc143014892 \h </w:instrText>
      </w:r>
      <w:r>
        <w:rPr>
          <w:noProof/>
        </w:rPr>
      </w:r>
      <w:r>
        <w:rPr>
          <w:noProof/>
        </w:rPr>
        <w:fldChar w:fldCharType="separate"/>
      </w:r>
      <w:r>
        <w:rPr>
          <w:noProof/>
        </w:rPr>
        <w:t>3</w:t>
      </w:r>
      <w:r>
        <w:rPr>
          <w:noProof/>
        </w:rPr>
        <w:fldChar w:fldCharType="end"/>
      </w:r>
    </w:p>
    <w:p w14:paraId="6AFCDB37" w14:textId="24C1D213" w:rsidR="00A90F09" w:rsidRDefault="00A90F0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_Toc143014893 \h </w:instrText>
      </w:r>
      <w:r>
        <w:rPr>
          <w:noProof/>
        </w:rPr>
      </w:r>
      <w:r>
        <w:rPr>
          <w:noProof/>
        </w:rPr>
        <w:fldChar w:fldCharType="separate"/>
      </w:r>
      <w:r>
        <w:rPr>
          <w:noProof/>
        </w:rPr>
        <w:t>5</w:t>
      </w:r>
      <w:r>
        <w:rPr>
          <w:noProof/>
        </w:rPr>
        <w:fldChar w:fldCharType="end"/>
      </w:r>
    </w:p>
    <w:p w14:paraId="0172CD7D" w14:textId="60C9B885" w:rsidR="00A90F09" w:rsidRDefault="00A90F0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_Toc143014894 \h </w:instrText>
      </w:r>
      <w:r>
        <w:rPr>
          <w:noProof/>
        </w:rPr>
      </w:r>
      <w:r>
        <w:rPr>
          <w:noProof/>
        </w:rPr>
        <w:fldChar w:fldCharType="separate"/>
      </w:r>
      <w:r>
        <w:rPr>
          <w:noProof/>
        </w:rPr>
        <w:t>6</w:t>
      </w:r>
      <w:r>
        <w:rPr>
          <w:noProof/>
        </w:rPr>
        <w:fldChar w:fldCharType="end"/>
      </w:r>
    </w:p>
    <w:p w14:paraId="2C41D54E" w14:textId="0AB9241B" w:rsidR="00A90F09" w:rsidRDefault="00A90F0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Codeverzeichnis</w:t>
      </w:r>
      <w:r>
        <w:rPr>
          <w:noProof/>
        </w:rPr>
        <w:tab/>
      </w:r>
      <w:r>
        <w:rPr>
          <w:noProof/>
        </w:rPr>
        <w:fldChar w:fldCharType="begin"/>
      </w:r>
      <w:r>
        <w:rPr>
          <w:noProof/>
        </w:rPr>
        <w:instrText xml:space="preserve"> PAGEREF _Toc143014895 \h </w:instrText>
      </w:r>
      <w:r>
        <w:rPr>
          <w:noProof/>
        </w:rPr>
      </w:r>
      <w:r>
        <w:rPr>
          <w:noProof/>
        </w:rPr>
        <w:fldChar w:fldCharType="separate"/>
      </w:r>
      <w:r>
        <w:rPr>
          <w:noProof/>
        </w:rPr>
        <w:t>7</w:t>
      </w:r>
      <w:r>
        <w:rPr>
          <w:noProof/>
        </w:rPr>
        <w:fldChar w:fldCharType="end"/>
      </w:r>
    </w:p>
    <w:p w14:paraId="74A0E135" w14:textId="65867186" w:rsidR="00A90F09" w:rsidRDefault="00A90F0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_Toc143014896 \h </w:instrText>
      </w:r>
      <w:r>
        <w:rPr>
          <w:noProof/>
        </w:rPr>
      </w:r>
      <w:r>
        <w:rPr>
          <w:noProof/>
        </w:rPr>
        <w:fldChar w:fldCharType="separate"/>
      </w:r>
      <w:r>
        <w:rPr>
          <w:noProof/>
        </w:rPr>
        <w:t>8</w:t>
      </w:r>
      <w:r>
        <w:rPr>
          <w:noProof/>
        </w:rPr>
        <w:fldChar w:fldCharType="end"/>
      </w:r>
    </w:p>
    <w:p w14:paraId="5AECABB8" w14:textId="224F9901" w:rsidR="00A90F09" w:rsidRDefault="00A90F0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_Toc143014897 \h </w:instrText>
      </w:r>
      <w:r>
        <w:rPr>
          <w:noProof/>
        </w:rPr>
      </w:r>
      <w:r>
        <w:rPr>
          <w:noProof/>
        </w:rPr>
        <w:fldChar w:fldCharType="separate"/>
      </w:r>
      <w:r>
        <w:rPr>
          <w:noProof/>
        </w:rPr>
        <w:t>9</w:t>
      </w:r>
      <w:r>
        <w:rPr>
          <w:noProof/>
        </w:rPr>
        <w:fldChar w:fldCharType="end"/>
      </w:r>
    </w:p>
    <w:p w14:paraId="4484A502" w14:textId="36AF4FAB"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_Toc143014898 \h </w:instrText>
      </w:r>
      <w:r>
        <w:rPr>
          <w:noProof/>
        </w:rPr>
      </w:r>
      <w:r>
        <w:rPr>
          <w:noProof/>
        </w:rPr>
        <w:fldChar w:fldCharType="separate"/>
      </w:r>
      <w:r>
        <w:rPr>
          <w:noProof/>
        </w:rPr>
        <w:t>10</w:t>
      </w:r>
      <w:r>
        <w:rPr>
          <w:noProof/>
        </w:rPr>
        <w:fldChar w:fldCharType="end"/>
      </w:r>
    </w:p>
    <w:p w14:paraId="2FBB1E89" w14:textId="7C41E93A"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Einleitung und Projekthintergrund</w:t>
      </w:r>
      <w:r>
        <w:rPr>
          <w:noProof/>
        </w:rPr>
        <w:tab/>
      </w:r>
      <w:r>
        <w:rPr>
          <w:noProof/>
        </w:rPr>
        <w:fldChar w:fldCharType="begin"/>
      </w:r>
      <w:r>
        <w:rPr>
          <w:noProof/>
        </w:rPr>
        <w:instrText xml:space="preserve"> PAGEREF _Toc143014899 \h </w:instrText>
      </w:r>
      <w:r>
        <w:rPr>
          <w:noProof/>
        </w:rPr>
      </w:r>
      <w:r>
        <w:rPr>
          <w:noProof/>
        </w:rPr>
        <w:fldChar w:fldCharType="separate"/>
      </w:r>
      <w:r>
        <w:rPr>
          <w:noProof/>
        </w:rPr>
        <w:t>10</w:t>
      </w:r>
      <w:r>
        <w:rPr>
          <w:noProof/>
        </w:rPr>
        <w:fldChar w:fldCharType="end"/>
      </w:r>
    </w:p>
    <w:p w14:paraId="388F3B52" w14:textId="370CAF52"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_Toc143014900 \h </w:instrText>
      </w:r>
      <w:r>
        <w:rPr>
          <w:noProof/>
        </w:rPr>
      </w:r>
      <w:r>
        <w:rPr>
          <w:noProof/>
        </w:rPr>
        <w:fldChar w:fldCharType="separate"/>
      </w:r>
      <w:r>
        <w:rPr>
          <w:noProof/>
        </w:rPr>
        <w:t>10</w:t>
      </w:r>
      <w:r>
        <w:rPr>
          <w:noProof/>
        </w:rPr>
        <w:fldChar w:fldCharType="end"/>
      </w:r>
    </w:p>
    <w:p w14:paraId="69E3928D" w14:textId="52EC4F54"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_Toc143014901 \h </w:instrText>
      </w:r>
      <w:r>
        <w:rPr>
          <w:noProof/>
        </w:rPr>
      </w:r>
      <w:r>
        <w:rPr>
          <w:noProof/>
        </w:rPr>
        <w:fldChar w:fldCharType="separate"/>
      </w:r>
      <w:r>
        <w:rPr>
          <w:noProof/>
        </w:rPr>
        <w:t>12</w:t>
      </w:r>
      <w:r>
        <w:rPr>
          <w:noProof/>
        </w:rPr>
        <w:fldChar w:fldCharType="end"/>
      </w:r>
    </w:p>
    <w:p w14:paraId="5A7A1C4A" w14:textId="3C22F3C0"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_Toc143014902 \h </w:instrText>
      </w:r>
      <w:r>
        <w:rPr>
          <w:noProof/>
        </w:rPr>
      </w:r>
      <w:r>
        <w:rPr>
          <w:noProof/>
        </w:rPr>
        <w:fldChar w:fldCharType="separate"/>
      </w:r>
      <w:r>
        <w:rPr>
          <w:noProof/>
        </w:rPr>
        <w:t>13</w:t>
      </w:r>
      <w:r>
        <w:rPr>
          <w:noProof/>
        </w:rPr>
        <w:fldChar w:fldCharType="end"/>
      </w:r>
    </w:p>
    <w:p w14:paraId="199C2065" w14:textId="76AE97CE" w:rsidR="00A90F09" w:rsidRPr="00A1231E" w:rsidRDefault="00A90F0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A1231E">
        <w:rPr>
          <w:noProof/>
          <w:lang w:val="en-GB"/>
        </w:rPr>
        <w:t>2.1</w:t>
      </w:r>
      <w:r w:rsidRPr="00A1231E">
        <w:rPr>
          <w:rFonts w:asciiTheme="minorHAnsi" w:eastAsiaTheme="minorEastAsia" w:hAnsiTheme="minorHAnsi" w:cstheme="minorBidi"/>
          <w:bCs w:val="0"/>
          <w:noProof/>
          <w:kern w:val="2"/>
          <w:sz w:val="22"/>
          <w:szCs w:val="22"/>
          <w:lang w:val="en-GB" w:eastAsia="de-DE"/>
          <w14:ligatures w14:val="standardContextual"/>
        </w:rPr>
        <w:tab/>
      </w:r>
      <w:r w:rsidRPr="00A1231E">
        <w:rPr>
          <w:noProof/>
          <w:lang w:val="en-GB"/>
        </w:rPr>
        <w:t>Global Navigation Satellite System</w:t>
      </w:r>
      <w:r w:rsidRPr="00A1231E">
        <w:rPr>
          <w:noProof/>
          <w:lang w:val="en-GB"/>
        </w:rPr>
        <w:tab/>
      </w:r>
      <w:r>
        <w:rPr>
          <w:noProof/>
        </w:rPr>
        <w:fldChar w:fldCharType="begin"/>
      </w:r>
      <w:r w:rsidRPr="00A1231E">
        <w:rPr>
          <w:noProof/>
          <w:lang w:val="en-GB"/>
        </w:rPr>
        <w:instrText xml:space="preserve"> PAGEREF _Toc143014903 \h </w:instrText>
      </w:r>
      <w:r>
        <w:rPr>
          <w:noProof/>
        </w:rPr>
      </w:r>
      <w:r>
        <w:rPr>
          <w:noProof/>
        </w:rPr>
        <w:fldChar w:fldCharType="separate"/>
      </w:r>
      <w:r w:rsidRPr="00A1231E">
        <w:rPr>
          <w:noProof/>
          <w:lang w:val="en-GB"/>
        </w:rPr>
        <w:t>13</w:t>
      </w:r>
      <w:r>
        <w:rPr>
          <w:noProof/>
        </w:rPr>
        <w:fldChar w:fldCharType="end"/>
      </w:r>
    </w:p>
    <w:p w14:paraId="1593908B" w14:textId="36C55021" w:rsidR="00A90F09" w:rsidRPr="00A1231E" w:rsidRDefault="00A90F0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A1231E">
        <w:rPr>
          <w:noProof/>
          <w:lang w:val="en-GB"/>
        </w:rPr>
        <w:t>2.2</w:t>
      </w:r>
      <w:r w:rsidRPr="00A1231E">
        <w:rPr>
          <w:rFonts w:asciiTheme="minorHAnsi" w:eastAsiaTheme="minorEastAsia" w:hAnsiTheme="minorHAnsi" w:cstheme="minorBidi"/>
          <w:bCs w:val="0"/>
          <w:noProof/>
          <w:kern w:val="2"/>
          <w:sz w:val="22"/>
          <w:szCs w:val="22"/>
          <w:lang w:val="en-GB" w:eastAsia="de-DE"/>
          <w14:ligatures w14:val="standardContextual"/>
        </w:rPr>
        <w:tab/>
      </w:r>
      <w:r w:rsidRPr="00A1231E">
        <w:rPr>
          <w:noProof/>
          <w:lang w:val="en-GB"/>
        </w:rPr>
        <w:t>Map-Matching</w:t>
      </w:r>
      <w:r w:rsidRPr="00A1231E">
        <w:rPr>
          <w:noProof/>
          <w:lang w:val="en-GB"/>
        </w:rPr>
        <w:tab/>
      </w:r>
      <w:r>
        <w:rPr>
          <w:noProof/>
        </w:rPr>
        <w:fldChar w:fldCharType="begin"/>
      </w:r>
      <w:r w:rsidRPr="00A1231E">
        <w:rPr>
          <w:noProof/>
          <w:lang w:val="en-GB"/>
        </w:rPr>
        <w:instrText xml:space="preserve"> PAGEREF _Toc143014904 \h </w:instrText>
      </w:r>
      <w:r>
        <w:rPr>
          <w:noProof/>
        </w:rPr>
      </w:r>
      <w:r>
        <w:rPr>
          <w:noProof/>
        </w:rPr>
        <w:fldChar w:fldCharType="separate"/>
      </w:r>
      <w:r w:rsidRPr="00A1231E">
        <w:rPr>
          <w:noProof/>
          <w:lang w:val="en-GB"/>
        </w:rPr>
        <w:t>14</w:t>
      </w:r>
      <w:r>
        <w:rPr>
          <w:noProof/>
        </w:rPr>
        <w:fldChar w:fldCharType="end"/>
      </w:r>
    </w:p>
    <w:p w14:paraId="591CF3C5" w14:textId="6DF2B187"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_Toc143014905 \h </w:instrText>
      </w:r>
      <w:r>
        <w:rPr>
          <w:noProof/>
        </w:rPr>
      </w:r>
      <w:r>
        <w:rPr>
          <w:noProof/>
        </w:rPr>
        <w:fldChar w:fldCharType="separate"/>
      </w:r>
      <w:r>
        <w:rPr>
          <w:noProof/>
        </w:rPr>
        <w:t>16</w:t>
      </w:r>
      <w:r>
        <w:rPr>
          <w:noProof/>
        </w:rPr>
        <w:fldChar w:fldCharType="end"/>
      </w:r>
    </w:p>
    <w:p w14:paraId="46C0AD26" w14:textId="70B7F226"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_Toc143014906 \h </w:instrText>
      </w:r>
      <w:r>
        <w:rPr>
          <w:noProof/>
        </w:rPr>
      </w:r>
      <w:r>
        <w:rPr>
          <w:noProof/>
        </w:rPr>
        <w:fldChar w:fldCharType="separate"/>
      </w:r>
      <w:r>
        <w:rPr>
          <w:noProof/>
        </w:rPr>
        <w:t>18</w:t>
      </w:r>
      <w:r>
        <w:rPr>
          <w:noProof/>
        </w:rPr>
        <w:fldChar w:fldCharType="end"/>
      </w:r>
    </w:p>
    <w:p w14:paraId="68BF69D0" w14:textId="140462EC" w:rsidR="00A90F09" w:rsidRPr="00A1231E" w:rsidRDefault="00A90F0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1231E">
        <w:rPr>
          <w:noProof/>
          <w:lang w:val="en-GB"/>
        </w:rPr>
        <w:t>2.4.1</w:t>
      </w:r>
      <w:r w:rsidRPr="00A1231E">
        <w:rPr>
          <w:rFonts w:asciiTheme="minorHAnsi" w:eastAsiaTheme="minorEastAsia" w:hAnsiTheme="minorHAnsi" w:cstheme="minorBidi"/>
          <w:noProof/>
          <w:kern w:val="2"/>
          <w:sz w:val="22"/>
          <w:szCs w:val="22"/>
          <w:lang w:val="en-GB" w:eastAsia="de-DE"/>
          <w14:ligatures w14:val="standardContextual"/>
        </w:rPr>
        <w:tab/>
      </w:r>
      <w:r w:rsidRPr="00A1231E">
        <w:rPr>
          <w:noProof/>
          <w:lang w:val="en-GB"/>
        </w:rPr>
        <w:t>Support Vector Machine</w:t>
      </w:r>
      <w:r w:rsidRPr="00A1231E">
        <w:rPr>
          <w:noProof/>
          <w:lang w:val="en-GB"/>
        </w:rPr>
        <w:tab/>
      </w:r>
      <w:r>
        <w:rPr>
          <w:noProof/>
        </w:rPr>
        <w:fldChar w:fldCharType="begin"/>
      </w:r>
      <w:r w:rsidRPr="00A1231E">
        <w:rPr>
          <w:noProof/>
          <w:lang w:val="en-GB"/>
        </w:rPr>
        <w:instrText xml:space="preserve"> PAGEREF _Toc143014907 \h </w:instrText>
      </w:r>
      <w:r>
        <w:rPr>
          <w:noProof/>
        </w:rPr>
      </w:r>
      <w:r>
        <w:rPr>
          <w:noProof/>
        </w:rPr>
        <w:fldChar w:fldCharType="separate"/>
      </w:r>
      <w:r w:rsidRPr="00A1231E">
        <w:rPr>
          <w:noProof/>
          <w:lang w:val="en-GB"/>
        </w:rPr>
        <w:t>18</w:t>
      </w:r>
      <w:r>
        <w:rPr>
          <w:noProof/>
        </w:rPr>
        <w:fldChar w:fldCharType="end"/>
      </w:r>
    </w:p>
    <w:p w14:paraId="124B36B1" w14:textId="2FF02763" w:rsidR="00A90F09" w:rsidRP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90F09">
        <w:rPr>
          <w:noProof/>
          <w:lang w:val="en-GB"/>
        </w:rPr>
        <w:t>2.4.2</w:t>
      </w:r>
      <w:r w:rsidRPr="00A90F09">
        <w:rPr>
          <w:rFonts w:asciiTheme="minorHAnsi" w:eastAsiaTheme="minorEastAsia" w:hAnsiTheme="minorHAnsi" w:cstheme="minorBidi"/>
          <w:noProof/>
          <w:kern w:val="2"/>
          <w:sz w:val="22"/>
          <w:szCs w:val="22"/>
          <w:lang w:val="en-GB" w:eastAsia="de-DE"/>
          <w14:ligatures w14:val="standardContextual"/>
        </w:rPr>
        <w:tab/>
      </w:r>
      <w:r w:rsidRPr="00A90F09">
        <w:rPr>
          <w:noProof/>
          <w:lang w:val="en-GB"/>
        </w:rPr>
        <w:t>Decision-Tree und Random Forest</w:t>
      </w:r>
      <w:r w:rsidRPr="00A90F09">
        <w:rPr>
          <w:noProof/>
          <w:lang w:val="en-GB"/>
        </w:rPr>
        <w:tab/>
      </w:r>
      <w:r>
        <w:rPr>
          <w:noProof/>
        </w:rPr>
        <w:fldChar w:fldCharType="begin"/>
      </w:r>
      <w:r w:rsidRPr="00A90F09">
        <w:rPr>
          <w:noProof/>
          <w:lang w:val="en-GB"/>
        </w:rPr>
        <w:instrText xml:space="preserve"> PAGEREF _Toc143014908 \h </w:instrText>
      </w:r>
      <w:r>
        <w:rPr>
          <w:noProof/>
        </w:rPr>
      </w:r>
      <w:r>
        <w:rPr>
          <w:noProof/>
        </w:rPr>
        <w:fldChar w:fldCharType="separate"/>
      </w:r>
      <w:r>
        <w:rPr>
          <w:noProof/>
          <w:lang w:val="en-GB"/>
        </w:rPr>
        <w:t>20</w:t>
      </w:r>
      <w:r>
        <w:rPr>
          <w:noProof/>
        </w:rPr>
        <w:fldChar w:fldCharType="end"/>
      </w:r>
    </w:p>
    <w:p w14:paraId="6A7DEDE1" w14:textId="1529F514"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_Toc143014909 \h </w:instrText>
      </w:r>
      <w:r>
        <w:rPr>
          <w:noProof/>
        </w:rPr>
      </w:r>
      <w:r>
        <w:rPr>
          <w:noProof/>
        </w:rPr>
        <w:fldChar w:fldCharType="separate"/>
      </w:r>
      <w:r>
        <w:rPr>
          <w:noProof/>
        </w:rPr>
        <w:t>21</w:t>
      </w:r>
      <w:r>
        <w:rPr>
          <w:noProof/>
        </w:rPr>
        <w:fldChar w:fldCharType="end"/>
      </w:r>
    </w:p>
    <w:p w14:paraId="7C1BB8CF" w14:textId="270CF258"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_Toc143014910 \h </w:instrText>
      </w:r>
      <w:r>
        <w:rPr>
          <w:noProof/>
        </w:rPr>
      </w:r>
      <w:r>
        <w:rPr>
          <w:noProof/>
        </w:rPr>
        <w:fldChar w:fldCharType="separate"/>
      </w:r>
      <w:r>
        <w:rPr>
          <w:noProof/>
        </w:rPr>
        <w:t>22</w:t>
      </w:r>
      <w:r>
        <w:rPr>
          <w:noProof/>
        </w:rPr>
        <w:fldChar w:fldCharType="end"/>
      </w:r>
    </w:p>
    <w:p w14:paraId="4E8DE8DD" w14:textId="14109D4D"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_Toc143014911 \h </w:instrText>
      </w:r>
      <w:r>
        <w:rPr>
          <w:noProof/>
        </w:rPr>
      </w:r>
      <w:r>
        <w:rPr>
          <w:noProof/>
        </w:rPr>
        <w:fldChar w:fldCharType="separate"/>
      </w:r>
      <w:r>
        <w:rPr>
          <w:noProof/>
        </w:rPr>
        <w:t>23</w:t>
      </w:r>
      <w:r>
        <w:rPr>
          <w:noProof/>
        </w:rPr>
        <w:fldChar w:fldCharType="end"/>
      </w:r>
    </w:p>
    <w:p w14:paraId="352B564E" w14:textId="3475955F"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_Toc143014912 \h </w:instrText>
      </w:r>
      <w:r>
        <w:rPr>
          <w:noProof/>
        </w:rPr>
      </w:r>
      <w:r>
        <w:rPr>
          <w:noProof/>
        </w:rPr>
        <w:fldChar w:fldCharType="separate"/>
      </w:r>
      <w:r>
        <w:rPr>
          <w:noProof/>
        </w:rPr>
        <w:t>25</w:t>
      </w:r>
      <w:r>
        <w:rPr>
          <w:noProof/>
        </w:rPr>
        <w:fldChar w:fldCharType="end"/>
      </w:r>
    </w:p>
    <w:p w14:paraId="5A9AB704" w14:textId="232F2D61"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_Toc143014913 \h </w:instrText>
      </w:r>
      <w:r>
        <w:rPr>
          <w:noProof/>
        </w:rPr>
      </w:r>
      <w:r>
        <w:rPr>
          <w:noProof/>
        </w:rPr>
        <w:fldChar w:fldCharType="separate"/>
      </w:r>
      <w:r>
        <w:rPr>
          <w:noProof/>
        </w:rPr>
        <w:t>26</w:t>
      </w:r>
      <w:r>
        <w:rPr>
          <w:noProof/>
        </w:rPr>
        <w:fldChar w:fldCharType="end"/>
      </w:r>
    </w:p>
    <w:p w14:paraId="7C6BF5A2" w14:textId="080CEA13"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sidRPr="008C04C9">
        <w:rPr>
          <w:noProof/>
          <w:color w:val="FF0000"/>
        </w:rPr>
        <w:t>2.5.5</w:t>
      </w:r>
      <w:r>
        <w:rPr>
          <w:rFonts w:asciiTheme="minorHAnsi" w:eastAsiaTheme="minorEastAsia" w:hAnsiTheme="minorHAnsi" w:cstheme="minorBidi"/>
          <w:noProof/>
          <w:kern w:val="2"/>
          <w:sz w:val="22"/>
          <w:szCs w:val="22"/>
          <w:lang w:eastAsia="de-DE"/>
          <w14:ligatures w14:val="standardContextual"/>
        </w:rPr>
        <w:tab/>
      </w:r>
      <w:r w:rsidRPr="008C04C9">
        <w:rPr>
          <w:noProof/>
          <w:color w:val="FF0000"/>
        </w:rPr>
        <w:t>LSTM-Zellen</w:t>
      </w:r>
      <w:r>
        <w:rPr>
          <w:noProof/>
        </w:rPr>
        <w:tab/>
      </w:r>
      <w:r>
        <w:rPr>
          <w:noProof/>
        </w:rPr>
        <w:fldChar w:fldCharType="begin"/>
      </w:r>
      <w:r>
        <w:rPr>
          <w:noProof/>
        </w:rPr>
        <w:instrText xml:space="preserve"> PAGEREF _Toc143014914 \h </w:instrText>
      </w:r>
      <w:r>
        <w:rPr>
          <w:noProof/>
        </w:rPr>
      </w:r>
      <w:r>
        <w:rPr>
          <w:noProof/>
        </w:rPr>
        <w:fldChar w:fldCharType="separate"/>
      </w:r>
      <w:r>
        <w:rPr>
          <w:noProof/>
        </w:rPr>
        <w:t>28</w:t>
      </w:r>
      <w:r>
        <w:rPr>
          <w:noProof/>
        </w:rPr>
        <w:fldChar w:fldCharType="end"/>
      </w:r>
    </w:p>
    <w:p w14:paraId="54BB383E" w14:textId="322F313A"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_Toc143014915 \h </w:instrText>
      </w:r>
      <w:r>
        <w:rPr>
          <w:noProof/>
        </w:rPr>
      </w:r>
      <w:r>
        <w:rPr>
          <w:noProof/>
        </w:rPr>
        <w:fldChar w:fldCharType="separate"/>
      </w:r>
      <w:r>
        <w:rPr>
          <w:noProof/>
        </w:rPr>
        <w:t>28</w:t>
      </w:r>
      <w:r>
        <w:rPr>
          <w:noProof/>
        </w:rPr>
        <w:fldChar w:fldCharType="end"/>
      </w:r>
    </w:p>
    <w:p w14:paraId="2D698E0C" w14:textId="6FD66D0A"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_Toc143014916 \h </w:instrText>
      </w:r>
      <w:r>
        <w:rPr>
          <w:noProof/>
        </w:rPr>
      </w:r>
      <w:r>
        <w:rPr>
          <w:noProof/>
        </w:rPr>
        <w:fldChar w:fldCharType="separate"/>
      </w:r>
      <w:r>
        <w:rPr>
          <w:noProof/>
        </w:rPr>
        <w:t>28</w:t>
      </w:r>
      <w:r>
        <w:rPr>
          <w:noProof/>
        </w:rPr>
        <w:fldChar w:fldCharType="end"/>
      </w:r>
    </w:p>
    <w:p w14:paraId="457B2EF0" w14:textId="0753592A"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Accuracy / Genauigkeit</w:t>
      </w:r>
      <w:r>
        <w:rPr>
          <w:noProof/>
        </w:rPr>
        <w:tab/>
      </w:r>
      <w:r>
        <w:rPr>
          <w:noProof/>
        </w:rPr>
        <w:fldChar w:fldCharType="begin"/>
      </w:r>
      <w:r>
        <w:rPr>
          <w:noProof/>
        </w:rPr>
        <w:instrText xml:space="preserve"> PAGEREF _Toc143014917 \h </w:instrText>
      </w:r>
      <w:r>
        <w:rPr>
          <w:noProof/>
        </w:rPr>
      </w:r>
      <w:r>
        <w:rPr>
          <w:noProof/>
        </w:rPr>
        <w:fldChar w:fldCharType="separate"/>
      </w:r>
      <w:r>
        <w:rPr>
          <w:noProof/>
        </w:rPr>
        <w:t>29</w:t>
      </w:r>
      <w:r>
        <w:rPr>
          <w:noProof/>
        </w:rPr>
        <w:fldChar w:fldCharType="end"/>
      </w:r>
    </w:p>
    <w:p w14:paraId="21C47918" w14:textId="7444F551" w:rsidR="00A90F09" w:rsidRP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90F09">
        <w:rPr>
          <w:noProof/>
          <w:lang w:val="en-GB"/>
        </w:rPr>
        <w:t>2.6.3</w:t>
      </w:r>
      <w:r w:rsidRPr="00A90F09">
        <w:rPr>
          <w:rFonts w:asciiTheme="minorHAnsi" w:eastAsiaTheme="minorEastAsia" w:hAnsiTheme="minorHAnsi" w:cstheme="minorBidi"/>
          <w:noProof/>
          <w:kern w:val="2"/>
          <w:sz w:val="22"/>
          <w:szCs w:val="22"/>
          <w:lang w:val="en-GB" w:eastAsia="de-DE"/>
          <w14:ligatures w14:val="standardContextual"/>
        </w:rPr>
        <w:tab/>
      </w:r>
      <w:r w:rsidRPr="00A90F09">
        <w:rPr>
          <w:noProof/>
          <w:lang w:val="en-GB"/>
        </w:rPr>
        <w:t>Precision / Relevanz</w:t>
      </w:r>
      <w:r w:rsidRPr="00A90F09">
        <w:rPr>
          <w:noProof/>
          <w:lang w:val="en-GB"/>
        </w:rPr>
        <w:tab/>
      </w:r>
      <w:r>
        <w:rPr>
          <w:noProof/>
        </w:rPr>
        <w:fldChar w:fldCharType="begin"/>
      </w:r>
      <w:r w:rsidRPr="00A90F09">
        <w:rPr>
          <w:noProof/>
          <w:lang w:val="en-GB"/>
        </w:rPr>
        <w:instrText xml:space="preserve"> PAGEREF _Toc143014918 \h </w:instrText>
      </w:r>
      <w:r>
        <w:rPr>
          <w:noProof/>
        </w:rPr>
      </w:r>
      <w:r>
        <w:rPr>
          <w:noProof/>
        </w:rPr>
        <w:fldChar w:fldCharType="separate"/>
      </w:r>
      <w:r>
        <w:rPr>
          <w:noProof/>
          <w:lang w:val="en-GB"/>
        </w:rPr>
        <w:t>30</w:t>
      </w:r>
      <w:r>
        <w:rPr>
          <w:noProof/>
        </w:rPr>
        <w:fldChar w:fldCharType="end"/>
      </w:r>
    </w:p>
    <w:p w14:paraId="09664146" w14:textId="2C6FA6F5" w:rsidR="00A90F09" w:rsidRP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90F09">
        <w:rPr>
          <w:noProof/>
          <w:lang w:val="en-GB"/>
        </w:rPr>
        <w:t>2.6.4</w:t>
      </w:r>
      <w:r w:rsidRPr="00A90F09">
        <w:rPr>
          <w:rFonts w:asciiTheme="minorHAnsi" w:eastAsiaTheme="minorEastAsia" w:hAnsiTheme="minorHAnsi" w:cstheme="minorBidi"/>
          <w:noProof/>
          <w:kern w:val="2"/>
          <w:sz w:val="22"/>
          <w:szCs w:val="22"/>
          <w:lang w:val="en-GB" w:eastAsia="de-DE"/>
          <w14:ligatures w14:val="standardContextual"/>
        </w:rPr>
        <w:tab/>
      </w:r>
      <w:r w:rsidRPr="00A90F09">
        <w:rPr>
          <w:noProof/>
          <w:lang w:val="en-GB"/>
        </w:rPr>
        <w:t>Recall / Sensitivität</w:t>
      </w:r>
      <w:r w:rsidRPr="00A90F09">
        <w:rPr>
          <w:noProof/>
          <w:lang w:val="en-GB"/>
        </w:rPr>
        <w:tab/>
      </w:r>
      <w:r>
        <w:rPr>
          <w:noProof/>
        </w:rPr>
        <w:fldChar w:fldCharType="begin"/>
      </w:r>
      <w:r w:rsidRPr="00A90F09">
        <w:rPr>
          <w:noProof/>
          <w:lang w:val="en-GB"/>
        </w:rPr>
        <w:instrText xml:space="preserve"> PAGEREF _Toc143014919 \h </w:instrText>
      </w:r>
      <w:r>
        <w:rPr>
          <w:noProof/>
        </w:rPr>
      </w:r>
      <w:r>
        <w:rPr>
          <w:noProof/>
        </w:rPr>
        <w:fldChar w:fldCharType="separate"/>
      </w:r>
      <w:r>
        <w:rPr>
          <w:noProof/>
          <w:lang w:val="en-GB"/>
        </w:rPr>
        <w:t>30</w:t>
      </w:r>
      <w:r>
        <w:rPr>
          <w:noProof/>
        </w:rPr>
        <w:fldChar w:fldCharType="end"/>
      </w:r>
    </w:p>
    <w:p w14:paraId="32E2CCB5" w14:textId="0221FD84" w:rsidR="00A90F09" w:rsidRP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90F09">
        <w:rPr>
          <w:noProof/>
          <w:lang w:val="en-GB"/>
        </w:rPr>
        <w:t>2.6.5</w:t>
      </w:r>
      <w:r w:rsidRPr="00A90F09">
        <w:rPr>
          <w:rFonts w:asciiTheme="minorHAnsi" w:eastAsiaTheme="minorEastAsia" w:hAnsiTheme="minorHAnsi" w:cstheme="minorBidi"/>
          <w:noProof/>
          <w:kern w:val="2"/>
          <w:sz w:val="22"/>
          <w:szCs w:val="22"/>
          <w:lang w:val="en-GB" w:eastAsia="de-DE"/>
          <w14:ligatures w14:val="standardContextual"/>
        </w:rPr>
        <w:tab/>
      </w:r>
      <w:r w:rsidRPr="00A90F09">
        <w:rPr>
          <w:noProof/>
          <w:lang w:val="en-GB"/>
        </w:rPr>
        <w:t>F1-Score</w:t>
      </w:r>
      <w:r w:rsidRPr="00A90F09">
        <w:rPr>
          <w:noProof/>
          <w:lang w:val="en-GB"/>
        </w:rPr>
        <w:tab/>
      </w:r>
      <w:r>
        <w:rPr>
          <w:noProof/>
        </w:rPr>
        <w:fldChar w:fldCharType="begin"/>
      </w:r>
      <w:r w:rsidRPr="00A90F09">
        <w:rPr>
          <w:noProof/>
          <w:lang w:val="en-GB"/>
        </w:rPr>
        <w:instrText xml:space="preserve"> PAGEREF _Toc143014920 \h </w:instrText>
      </w:r>
      <w:r>
        <w:rPr>
          <w:noProof/>
        </w:rPr>
      </w:r>
      <w:r>
        <w:rPr>
          <w:noProof/>
        </w:rPr>
        <w:fldChar w:fldCharType="separate"/>
      </w:r>
      <w:r>
        <w:rPr>
          <w:noProof/>
          <w:lang w:val="en-GB"/>
        </w:rPr>
        <w:t>31</w:t>
      </w:r>
      <w:r>
        <w:rPr>
          <w:noProof/>
        </w:rPr>
        <w:fldChar w:fldCharType="end"/>
      </w:r>
    </w:p>
    <w:p w14:paraId="41D41106" w14:textId="50487A43"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_Toc143014921 \h </w:instrText>
      </w:r>
      <w:r>
        <w:rPr>
          <w:noProof/>
        </w:rPr>
      </w:r>
      <w:r>
        <w:rPr>
          <w:noProof/>
        </w:rPr>
        <w:fldChar w:fldCharType="separate"/>
      </w:r>
      <w:r>
        <w:rPr>
          <w:noProof/>
        </w:rPr>
        <w:t>31</w:t>
      </w:r>
      <w:r>
        <w:rPr>
          <w:noProof/>
        </w:rPr>
        <w:fldChar w:fldCharType="end"/>
      </w:r>
    </w:p>
    <w:p w14:paraId="7F9DE1C7" w14:textId="6BE2759A"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_Toc143014922 \h </w:instrText>
      </w:r>
      <w:r>
        <w:rPr>
          <w:noProof/>
        </w:rPr>
      </w:r>
      <w:r>
        <w:rPr>
          <w:noProof/>
        </w:rPr>
        <w:fldChar w:fldCharType="separate"/>
      </w:r>
      <w:r>
        <w:rPr>
          <w:noProof/>
        </w:rPr>
        <w:t>31</w:t>
      </w:r>
      <w:r>
        <w:rPr>
          <w:noProof/>
        </w:rPr>
        <w:fldChar w:fldCharType="end"/>
      </w:r>
    </w:p>
    <w:p w14:paraId="66EB7DE3" w14:textId="7F01CAD4"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_Toc143014923 \h </w:instrText>
      </w:r>
      <w:r>
        <w:rPr>
          <w:noProof/>
        </w:rPr>
      </w:r>
      <w:r>
        <w:rPr>
          <w:noProof/>
        </w:rPr>
        <w:fldChar w:fldCharType="separate"/>
      </w:r>
      <w:r>
        <w:rPr>
          <w:noProof/>
        </w:rPr>
        <w:t>32</w:t>
      </w:r>
      <w:r>
        <w:rPr>
          <w:noProof/>
        </w:rPr>
        <w:fldChar w:fldCharType="end"/>
      </w:r>
    </w:p>
    <w:p w14:paraId="73494B33" w14:textId="5FEF835D"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_Toc143014924 \h </w:instrText>
      </w:r>
      <w:r>
        <w:rPr>
          <w:noProof/>
        </w:rPr>
      </w:r>
      <w:r>
        <w:rPr>
          <w:noProof/>
        </w:rPr>
        <w:fldChar w:fldCharType="separate"/>
      </w:r>
      <w:r>
        <w:rPr>
          <w:noProof/>
        </w:rPr>
        <w:t>33</w:t>
      </w:r>
      <w:r>
        <w:rPr>
          <w:noProof/>
        </w:rPr>
        <w:fldChar w:fldCharType="end"/>
      </w:r>
    </w:p>
    <w:p w14:paraId="5DD6C648" w14:textId="52805708"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_Toc143014925 \h </w:instrText>
      </w:r>
      <w:r>
        <w:rPr>
          <w:noProof/>
        </w:rPr>
      </w:r>
      <w:r>
        <w:rPr>
          <w:noProof/>
        </w:rPr>
        <w:fldChar w:fldCharType="separate"/>
      </w:r>
      <w:r>
        <w:rPr>
          <w:noProof/>
        </w:rPr>
        <w:t>34</w:t>
      </w:r>
      <w:r>
        <w:rPr>
          <w:noProof/>
        </w:rPr>
        <w:fldChar w:fldCharType="end"/>
      </w:r>
    </w:p>
    <w:p w14:paraId="1381A195" w14:textId="74E8B49C"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_Toc143014926 \h </w:instrText>
      </w:r>
      <w:r>
        <w:rPr>
          <w:noProof/>
        </w:rPr>
      </w:r>
      <w:r>
        <w:rPr>
          <w:noProof/>
        </w:rPr>
        <w:fldChar w:fldCharType="separate"/>
      </w:r>
      <w:r>
        <w:rPr>
          <w:noProof/>
        </w:rPr>
        <w:t>35</w:t>
      </w:r>
      <w:r>
        <w:rPr>
          <w:noProof/>
        </w:rPr>
        <w:fldChar w:fldCharType="end"/>
      </w:r>
    </w:p>
    <w:p w14:paraId="6F209A68" w14:textId="417AF455" w:rsidR="00A90F09" w:rsidRPr="00A90F09" w:rsidRDefault="00A90F0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A90F09">
        <w:rPr>
          <w:noProof/>
          <w:lang w:val="en-GB"/>
        </w:rPr>
        <w:t>3.1</w:t>
      </w:r>
      <w:r w:rsidRPr="00A90F09">
        <w:rPr>
          <w:rFonts w:asciiTheme="minorHAnsi" w:eastAsiaTheme="minorEastAsia" w:hAnsiTheme="minorHAnsi" w:cstheme="minorBidi"/>
          <w:bCs w:val="0"/>
          <w:noProof/>
          <w:kern w:val="2"/>
          <w:sz w:val="22"/>
          <w:szCs w:val="22"/>
          <w:lang w:val="en-GB" w:eastAsia="de-DE"/>
          <w14:ligatures w14:val="standardContextual"/>
        </w:rPr>
        <w:tab/>
      </w:r>
      <w:r w:rsidRPr="00A90F09">
        <w:rPr>
          <w:noProof/>
          <w:lang w:val="en-GB"/>
        </w:rPr>
        <w:t>Vorangegangene Abschlussarbeiten</w:t>
      </w:r>
      <w:r w:rsidRPr="00A90F09">
        <w:rPr>
          <w:noProof/>
          <w:lang w:val="en-GB"/>
        </w:rPr>
        <w:tab/>
      </w:r>
      <w:r>
        <w:rPr>
          <w:noProof/>
        </w:rPr>
        <w:fldChar w:fldCharType="begin"/>
      </w:r>
      <w:r w:rsidRPr="00A90F09">
        <w:rPr>
          <w:noProof/>
          <w:lang w:val="en-GB"/>
        </w:rPr>
        <w:instrText xml:space="preserve"> PAGEREF _Toc143014927 \h </w:instrText>
      </w:r>
      <w:r>
        <w:rPr>
          <w:noProof/>
        </w:rPr>
      </w:r>
      <w:r>
        <w:rPr>
          <w:noProof/>
        </w:rPr>
        <w:fldChar w:fldCharType="separate"/>
      </w:r>
      <w:r>
        <w:rPr>
          <w:noProof/>
          <w:lang w:val="en-GB"/>
        </w:rPr>
        <w:t>35</w:t>
      </w:r>
      <w:r>
        <w:rPr>
          <w:noProof/>
        </w:rPr>
        <w:fldChar w:fldCharType="end"/>
      </w:r>
    </w:p>
    <w:p w14:paraId="50D07A59" w14:textId="79DBA83B" w:rsidR="00A90F09" w:rsidRPr="00A90F09" w:rsidRDefault="00A90F0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8C04C9">
        <w:rPr>
          <w:noProof/>
          <w:lang w:val="en-GB"/>
        </w:rPr>
        <w:t>3.2</w:t>
      </w:r>
      <w:r w:rsidRPr="00A90F09">
        <w:rPr>
          <w:rFonts w:asciiTheme="minorHAnsi" w:eastAsiaTheme="minorEastAsia" w:hAnsiTheme="minorHAnsi" w:cstheme="minorBidi"/>
          <w:bCs w:val="0"/>
          <w:noProof/>
          <w:kern w:val="2"/>
          <w:sz w:val="22"/>
          <w:szCs w:val="22"/>
          <w:lang w:val="en-GB" w:eastAsia="de-DE"/>
          <w14:ligatures w14:val="standardContextual"/>
        </w:rPr>
        <w:tab/>
      </w:r>
      <w:r w:rsidRPr="008C04C9">
        <w:rPr>
          <w:noProof/>
          <w:lang w:val="en-GB"/>
        </w:rPr>
        <w:t>Vehicle Classification from Low-Frequency GPS Data with Recurrent Neural Networks</w:t>
      </w:r>
      <w:r w:rsidRPr="00A90F09">
        <w:rPr>
          <w:noProof/>
          <w:lang w:val="en-GB"/>
        </w:rPr>
        <w:tab/>
      </w:r>
      <w:r>
        <w:rPr>
          <w:noProof/>
        </w:rPr>
        <w:fldChar w:fldCharType="begin"/>
      </w:r>
      <w:r w:rsidRPr="00A90F09">
        <w:rPr>
          <w:noProof/>
          <w:lang w:val="en-GB"/>
        </w:rPr>
        <w:instrText xml:space="preserve"> PAGEREF _Toc143014928 \h </w:instrText>
      </w:r>
      <w:r>
        <w:rPr>
          <w:noProof/>
        </w:rPr>
      </w:r>
      <w:r>
        <w:rPr>
          <w:noProof/>
        </w:rPr>
        <w:fldChar w:fldCharType="separate"/>
      </w:r>
      <w:r>
        <w:rPr>
          <w:noProof/>
          <w:lang w:val="en-GB"/>
        </w:rPr>
        <w:t>36</w:t>
      </w:r>
      <w:r>
        <w:rPr>
          <w:noProof/>
        </w:rPr>
        <w:fldChar w:fldCharType="end"/>
      </w:r>
    </w:p>
    <w:p w14:paraId="68F277D4" w14:textId="5ECB356A" w:rsidR="00A90F09" w:rsidRPr="00A90F09" w:rsidRDefault="00A90F0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8C04C9">
        <w:rPr>
          <w:noProof/>
          <w:lang w:val="en-GB"/>
        </w:rPr>
        <w:t>3.3</w:t>
      </w:r>
      <w:r w:rsidRPr="00A90F09">
        <w:rPr>
          <w:rFonts w:asciiTheme="minorHAnsi" w:eastAsiaTheme="minorEastAsia" w:hAnsiTheme="minorHAnsi" w:cstheme="minorBidi"/>
          <w:bCs w:val="0"/>
          <w:noProof/>
          <w:kern w:val="2"/>
          <w:sz w:val="22"/>
          <w:szCs w:val="22"/>
          <w:lang w:val="en-GB" w:eastAsia="de-DE"/>
          <w14:ligatures w14:val="standardContextual"/>
        </w:rPr>
        <w:tab/>
      </w:r>
      <w:r w:rsidRPr="008C04C9">
        <w:rPr>
          <w:noProof/>
          <w:lang w:val="en-GB"/>
        </w:rPr>
        <w:t>Vehicle Classification using GPS Data</w:t>
      </w:r>
      <w:r w:rsidRPr="00A90F09">
        <w:rPr>
          <w:noProof/>
          <w:lang w:val="en-GB"/>
        </w:rPr>
        <w:tab/>
      </w:r>
      <w:r>
        <w:rPr>
          <w:noProof/>
        </w:rPr>
        <w:fldChar w:fldCharType="begin"/>
      </w:r>
      <w:r w:rsidRPr="00A90F09">
        <w:rPr>
          <w:noProof/>
          <w:lang w:val="en-GB"/>
        </w:rPr>
        <w:instrText xml:space="preserve"> PAGEREF _Toc143014929 \h </w:instrText>
      </w:r>
      <w:r>
        <w:rPr>
          <w:noProof/>
        </w:rPr>
      </w:r>
      <w:r>
        <w:rPr>
          <w:noProof/>
        </w:rPr>
        <w:fldChar w:fldCharType="separate"/>
      </w:r>
      <w:r>
        <w:rPr>
          <w:noProof/>
          <w:lang w:val="en-GB"/>
        </w:rPr>
        <w:t>37</w:t>
      </w:r>
      <w:r>
        <w:rPr>
          <w:noProof/>
        </w:rPr>
        <w:fldChar w:fldCharType="end"/>
      </w:r>
    </w:p>
    <w:p w14:paraId="38EBF581" w14:textId="3856830A"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_Toc143014930 \h </w:instrText>
      </w:r>
      <w:r>
        <w:rPr>
          <w:noProof/>
        </w:rPr>
      </w:r>
      <w:r>
        <w:rPr>
          <w:noProof/>
        </w:rPr>
        <w:fldChar w:fldCharType="separate"/>
      </w:r>
      <w:r>
        <w:rPr>
          <w:noProof/>
        </w:rPr>
        <w:t>39</w:t>
      </w:r>
      <w:r>
        <w:rPr>
          <w:noProof/>
        </w:rPr>
        <w:fldChar w:fldCharType="end"/>
      </w:r>
    </w:p>
    <w:p w14:paraId="4F362882" w14:textId="64A88C3C"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_Toc143014931 \h </w:instrText>
      </w:r>
      <w:r>
        <w:rPr>
          <w:noProof/>
        </w:rPr>
      </w:r>
      <w:r>
        <w:rPr>
          <w:noProof/>
        </w:rPr>
        <w:fldChar w:fldCharType="separate"/>
      </w:r>
      <w:r>
        <w:rPr>
          <w:noProof/>
        </w:rPr>
        <w:t>39</w:t>
      </w:r>
      <w:r>
        <w:rPr>
          <w:noProof/>
        </w:rPr>
        <w:fldChar w:fldCharType="end"/>
      </w:r>
    </w:p>
    <w:p w14:paraId="6BBCEA7A" w14:textId="1FD2164C"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_Toc143014932 \h </w:instrText>
      </w:r>
      <w:r>
        <w:rPr>
          <w:noProof/>
        </w:rPr>
      </w:r>
      <w:r>
        <w:rPr>
          <w:noProof/>
        </w:rPr>
        <w:fldChar w:fldCharType="separate"/>
      </w:r>
      <w:r>
        <w:rPr>
          <w:noProof/>
        </w:rPr>
        <w:t>39</w:t>
      </w:r>
      <w:r>
        <w:rPr>
          <w:noProof/>
        </w:rPr>
        <w:fldChar w:fldCharType="end"/>
      </w:r>
    </w:p>
    <w:p w14:paraId="497C2FB3" w14:textId="090C6068"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_Toc143014933 \h </w:instrText>
      </w:r>
      <w:r>
        <w:rPr>
          <w:noProof/>
        </w:rPr>
      </w:r>
      <w:r>
        <w:rPr>
          <w:noProof/>
        </w:rPr>
        <w:fldChar w:fldCharType="separate"/>
      </w:r>
      <w:r>
        <w:rPr>
          <w:noProof/>
        </w:rPr>
        <w:t>41</w:t>
      </w:r>
      <w:r>
        <w:rPr>
          <w:noProof/>
        </w:rPr>
        <w:fldChar w:fldCharType="end"/>
      </w:r>
    </w:p>
    <w:p w14:paraId="3C3EB6BA" w14:textId="03F0247B"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 der Klassifikation</w:t>
      </w:r>
      <w:r>
        <w:rPr>
          <w:noProof/>
        </w:rPr>
        <w:tab/>
      </w:r>
      <w:r>
        <w:rPr>
          <w:noProof/>
        </w:rPr>
        <w:fldChar w:fldCharType="begin"/>
      </w:r>
      <w:r>
        <w:rPr>
          <w:noProof/>
        </w:rPr>
        <w:instrText xml:space="preserve"> PAGEREF _Toc143014934 \h </w:instrText>
      </w:r>
      <w:r>
        <w:rPr>
          <w:noProof/>
        </w:rPr>
      </w:r>
      <w:r>
        <w:rPr>
          <w:noProof/>
        </w:rPr>
        <w:fldChar w:fldCharType="separate"/>
      </w:r>
      <w:r>
        <w:rPr>
          <w:noProof/>
        </w:rPr>
        <w:t>46</w:t>
      </w:r>
      <w:r>
        <w:rPr>
          <w:noProof/>
        </w:rPr>
        <w:fldChar w:fldCharType="end"/>
      </w:r>
    </w:p>
    <w:p w14:paraId="4CF4C919" w14:textId="536ECA7A"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_Toc143014935 \h </w:instrText>
      </w:r>
      <w:r>
        <w:rPr>
          <w:noProof/>
        </w:rPr>
      </w:r>
      <w:r>
        <w:rPr>
          <w:noProof/>
        </w:rPr>
        <w:fldChar w:fldCharType="separate"/>
      </w:r>
      <w:r>
        <w:rPr>
          <w:noProof/>
        </w:rPr>
        <w:t>49</w:t>
      </w:r>
      <w:r>
        <w:rPr>
          <w:noProof/>
        </w:rPr>
        <w:fldChar w:fldCharType="end"/>
      </w:r>
    </w:p>
    <w:p w14:paraId="65D3A184" w14:textId="1B0DC238"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_Toc143014936 \h </w:instrText>
      </w:r>
      <w:r>
        <w:rPr>
          <w:noProof/>
        </w:rPr>
      </w:r>
      <w:r>
        <w:rPr>
          <w:noProof/>
        </w:rPr>
        <w:fldChar w:fldCharType="separate"/>
      </w:r>
      <w:r>
        <w:rPr>
          <w:noProof/>
        </w:rPr>
        <w:t>53</w:t>
      </w:r>
      <w:r>
        <w:rPr>
          <w:noProof/>
        </w:rPr>
        <w:fldChar w:fldCharType="end"/>
      </w:r>
    </w:p>
    <w:p w14:paraId="02E83234" w14:textId="39FE97AA"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_Toc143014937 \h </w:instrText>
      </w:r>
      <w:r>
        <w:rPr>
          <w:noProof/>
        </w:rPr>
      </w:r>
      <w:r>
        <w:rPr>
          <w:noProof/>
        </w:rPr>
        <w:fldChar w:fldCharType="separate"/>
      </w:r>
      <w:r>
        <w:rPr>
          <w:noProof/>
        </w:rPr>
        <w:t>53</w:t>
      </w:r>
      <w:r>
        <w:rPr>
          <w:noProof/>
        </w:rPr>
        <w:fldChar w:fldCharType="end"/>
      </w:r>
    </w:p>
    <w:p w14:paraId="20DAA1ED" w14:textId="4FB5F5C5"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_Toc143014938 \h </w:instrText>
      </w:r>
      <w:r>
        <w:rPr>
          <w:noProof/>
        </w:rPr>
      </w:r>
      <w:r>
        <w:rPr>
          <w:noProof/>
        </w:rPr>
        <w:fldChar w:fldCharType="separate"/>
      </w:r>
      <w:r>
        <w:rPr>
          <w:noProof/>
        </w:rPr>
        <w:t>53</w:t>
      </w:r>
      <w:r>
        <w:rPr>
          <w:noProof/>
        </w:rPr>
        <w:fldChar w:fldCharType="end"/>
      </w:r>
    </w:p>
    <w:p w14:paraId="7E82BAF1" w14:textId="7CC62B84"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Klassifikationsansatz</w:t>
      </w:r>
      <w:r>
        <w:rPr>
          <w:noProof/>
        </w:rPr>
        <w:tab/>
      </w:r>
      <w:r>
        <w:rPr>
          <w:noProof/>
        </w:rPr>
        <w:fldChar w:fldCharType="begin"/>
      </w:r>
      <w:r>
        <w:rPr>
          <w:noProof/>
        </w:rPr>
        <w:instrText xml:space="preserve"> PAGEREF _Toc143014939 \h </w:instrText>
      </w:r>
      <w:r>
        <w:rPr>
          <w:noProof/>
        </w:rPr>
      </w:r>
      <w:r>
        <w:rPr>
          <w:noProof/>
        </w:rPr>
        <w:fldChar w:fldCharType="separate"/>
      </w:r>
      <w:r>
        <w:rPr>
          <w:noProof/>
        </w:rPr>
        <w:t>53</w:t>
      </w:r>
      <w:r>
        <w:rPr>
          <w:noProof/>
        </w:rPr>
        <w:fldChar w:fldCharType="end"/>
      </w:r>
    </w:p>
    <w:p w14:paraId="784AA915" w14:textId="2CC60981"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_Toc143014940 \h </w:instrText>
      </w:r>
      <w:r>
        <w:rPr>
          <w:noProof/>
        </w:rPr>
      </w:r>
      <w:r>
        <w:rPr>
          <w:noProof/>
        </w:rPr>
        <w:fldChar w:fldCharType="separate"/>
      </w:r>
      <w:r>
        <w:rPr>
          <w:noProof/>
        </w:rPr>
        <w:t>54</w:t>
      </w:r>
      <w:r>
        <w:rPr>
          <w:noProof/>
        </w:rPr>
        <w:fldChar w:fldCharType="end"/>
      </w:r>
    </w:p>
    <w:p w14:paraId="63457C71" w14:textId="4FBA72F8"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_Toc143014941 \h </w:instrText>
      </w:r>
      <w:r>
        <w:rPr>
          <w:noProof/>
        </w:rPr>
      </w:r>
      <w:r>
        <w:rPr>
          <w:noProof/>
        </w:rPr>
        <w:fldChar w:fldCharType="separate"/>
      </w:r>
      <w:r>
        <w:rPr>
          <w:noProof/>
        </w:rPr>
        <w:t>57</w:t>
      </w:r>
      <w:r>
        <w:rPr>
          <w:noProof/>
        </w:rPr>
        <w:fldChar w:fldCharType="end"/>
      </w:r>
    </w:p>
    <w:p w14:paraId="7BC3F7F4" w14:textId="34DCECB3"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w:t>
      </w:r>
      <w:r>
        <w:rPr>
          <w:noProof/>
        </w:rPr>
        <w:tab/>
      </w:r>
      <w:r>
        <w:rPr>
          <w:noProof/>
        </w:rPr>
        <w:fldChar w:fldCharType="begin"/>
      </w:r>
      <w:r>
        <w:rPr>
          <w:noProof/>
        </w:rPr>
        <w:instrText xml:space="preserve"> PAGEREF _Toc143014942 \h </w:instrText>
      </w:r>
      <w:r>
        <w:rPr>
          <w:noProof/>
        </w:rPr>
      </w:r>
      <w:r>
        <w:rPr>
          <w:noProof/>
        </w:rPr>
        <w:fldChar w:fldCharType="separate"/>
      </w:r>
      <w:r>
        <w:rPr>
          <w:noProof/>
        </w:rPr>
        <w:t>58</w:t>
      </w:r>
      <w:r>
        <w:rPr>
          <w:noProof/>
        </w:rPr>
        <w:fldChar w:fldCharType="end"/>
      </w:r>
    </w:p>
    <w:p w14:paraId="280C43FA" w14:textId="07A66E4E"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Vor- und Nachbereitung des Map-Matchings</w:t>
      </w:r>
      <w:r>
        <w:rPr>
          <w:noProof/>
        </w:rPr>
        <w:tab/>
      </w:r>
      <w:r>
        <w:rPr>
          <w:noProof/>
        </w:rPr>
        <w:fldChar w:fldCharType="begin"/>
      </w:r>
      <w:r>
        <w:rPr>
          <w:noProof/>
        </w:rPr>
        <w:instrText xml:space="preserve"> PAGEREF _Toc143014943 \h </w:instrText>
      </w:r>
      <w:r>
        <w:rPr>
          <w:noProof/>
        </w:rPr>
      </w:r>
      <w:r>
        <w:rPr>
          <w:noProof/>
        </w:rPr>
        <w:fldChar w:fldCharType="separate"/>
      </w:r>
      <w:r>
        <w:rPr>
          <w:noProof/>
        </w:rPr>
        <w:t>58</w:t>
      </w:r>
      <w:r>
        <w:rPr>
          <w:noProof/>
        </w:rPr>
        <w:fldChar w:fldCharType="end"/>
      </w:r>
    </w:p>
    <w:p w14:paraId="79989CDE" w14:textId="03B37CB7"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7.4</w:t>
      </w:r>
      <w:r>
        <w:rPr>
          <w:rFonts w:asciiTheme="minorHAnsi" w:eastAsiaTheme="minorEastAsia" w:hAnsiTheme="minorHAnsi" w:cstheme="minorBidi"/>
          <w:bCs w:val="0"/>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_Toc143014944 \h </w:instrText>
      </w:r>
      <w:r>
        <w:rPr>
          <w:noProof/>
        </w:rPr>
      </w:r>
      <w:r>
        <w:rPr>
          <w:noProof/>
        </w:rPr>
        <w:fldChar w:fldCharType="separate"/>
      </w:r>
      <w:r>
        <w:rPr>
          <w:noProof/>
        </w:rPr>
        <w:t>58</w:t>
      </w:r>
      <w:r>
        <w:rPr>
          <w:noProof/>
        </w:rPr>
        <w:fldChar w:fldCharType="end"/>
      </w:r>
    </w:p>
    <w:p w14:paraId="6EC6E2B0" w14:textId="5A0E1C3D"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_Toc143014945 \h </w:instrText>
      </w:r>
      <w:r>
        <w:rPr>
          <w:noProof/>
        </w:rPr>
      </w:r>
      <w:r>
        <w:rPr>
          <w:noProof/>
        </w:rPr>
        <w:fldChar w:fldCharType="separate"/>
      </w:r>
      <w:r>
        <w:rPr>
          <w:noProof/>
        </w:rPr>
        <w:t>59</w:t>
      </w:r>
      <w:r>
        <w:rPr>
          <w:noProof/>
        </w:rPr>
        <w:fldChar w:fldCharType="end"/>
      </w:r>
    </w:p>
    <w:p w14:paraId="5EF36575" w14:textId="39E2AF25"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_Toc143014946 \h </w:instrText>
      </w:r>
      <w:r>
        <w:rPr>
          <w:noProof/>
        </w:rPr>
      </w:r>
      <w:r>
        <w:rPr>
          <w:noProof/>
        </w:rPr>
        <w:fldChar w:fldCharType="separate"/>
      </w:r>
      <w:r>
        <w:rPr>
          <w:noProof/>
        </w:rPr>
        <w:t>59</w:t>
      </w:r>
      <w:r>
        <w:rPr>
          <w:noProof/>
        </w:rPr>
        <w:fldChar w:fldCharType="end"/>
      </w:r>
    </w:p>
    <w:p w14:paraId="3A882C85" w14:textId="0C4304B3"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Rekurrentes Neuronales Netzwerk</w:t>
      </w:r>
      <w:r>
        <w:rPr>
          <w:noProof/>
        </w:rPr>
        <w:tab/>
      </w:r>
      <w:r>
        <w:rPr>
          <w:noProof/>
        </w:rPr>
        <w:fldChar w:fldCharType="begin"/>
      </w:r>
      <w:r>
        <w:rPr>
          <w:noProof/>
        </w:rPr>
        <w:instrText xml:space="preserve"> PAGEREF _Toc143014947 \h </w:instrText>
      </w:r>
      <w:r>
        <w:rPr>
          <w:noProof/>
        </w:rPr>
      </w:r>
      <w:r>
        <w:rPr>
          <w:noProof/>
        </w:rPr>
        <w:fldChar w:fldCharType="separate"/>
      </w:r>
      <w:r>
        <w:rPr>
          <w:noProof/>
        </w:rPr>
        <w:t>60</w:t>
      </w:r>
      <w:r>
        <w:rPr>
          <w:noProof/>
        </w:rPr>
        <w:fldChar w:fldCharType="end"/>
      </w:r>
    </w:p>
    <w:p w14:paraId="1520BD31" w14:textId="6F5BFCBA"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Vorstellung der Basisarchitektur</w:t>
      </w:r>
      <w:r>
        <w:rPr>
          <w:noProof/>
        </w:rPr>
        <w:tab/>
      </w:r>
      <w:r>
        <w:rPr>
          <w:noProof/>
        </w:rPr>
        <w:fldChar w:fldCharType="begin"/>
      </w:r>
      <w:r>
        <w:rPr>
          <w:noProof/>
        </w:rPr>
        <w:instrText xml:space="preserve"> PAGEREF _Toc143014948 \h </w:instrText>
      </w:r>
      <w:r>
        <w:rPr>
          <w:noProof/>
        </w:rPr>
      </w:r>
      <w:r>
        <w:rPr>
          <w:noProof/>
        </w:rPr>
        <w:fldChar w:fldCharType="separate"/>
      </w:r>
      <w:r>
        <w:rPr>
          <w:noProof/>
        </w:rPr>
        <w:t>60</w:t>
      </w:r>
      <w:r>
        <w:rPr>
          <w:noProof/>
        </w:rPr>
        <w:fldChar w:fldCharType="end"/>
      </w:r>
    </w:p>
    <w:p w14:paraId="2406B03C" w14:textId="65C45ACA"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_Toc143014949 \h </w:instrText>
      </w:r>
      <w:r>
        <w:rPr>
          <w:noProof/>
        </w:rPr>
      </w:r>
      <w:r>
        <w:rPr>
          <w:noProof/>
        </w:rPr>
        <w:fldChar w:fldCharType="separate"/>
      </w:r>
      <w:r>
        <w:rPr>
          <w:noProof/>
        </w:rPr>
        <w:t>60</w:t>
      </w:r>
      <w:r>
        <w:rPr>
          <w:noProof/>
        </w:rPr>
        <w:fldChar w:fldCharType="end"/>
      </w:r>
    </w:p>
    <w:p w14:paraId="2FA3A073" w14:textId="68CD31A3"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Bestimmung der besten Modelle</w:t>
      </w:r>
      <w:r>
        <w:rPr>
          <w:noProof/>
        </w:rPr>
        <w:tab/>
      </w:r>
      <w:r>
        <w:rPr>
          <w:noProof/>
        </w:rPr>
        <w:fldChar w:fldCharType="begin"/>
      </w:r>
      <w:r>
        <w:rPr>
          <w:noProof/>
        </w:rPr>
        <w:instrText xml:space="preserve"> PAGEREF _Toc143014950 \h </w:instrText>
      </w:r>
      <w:r>
        <w:rPr>
          <w:noProof/>
        </w:rPr>
      </w:r>
      <w:r>
        <w:rPr>
          <w:noProof/>
        </w:rPr>
        <w:fldChar w:fldCharType="separate"/>
      </w:r>
      <w:r>
        <w:rPr>
          <w:noProof/>
        </w:rPr>
        <w:t>60</w:t>
      </w:r>
      <w:r>
        <w:rPr>
          <w:noProof/>
        </w:rPr>
        <w:fldChar w:fldCharType="end"/>
      </w:r>
    </w:p>
    <w:p w14:paraId="334F2D86" w14:textId="5962E11B"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 xml:space="preserve">Evaluierung </w:t>
      </w:r>
      <w:r w:rsidRPr="008C04C9">
        <w:rPr>
          <w:noProof/>
          <w:color w:val="FF0000"/>
        </w:rPr>
        <w:t>und Diskussion</w:t>
      </w:r>
      <w:r>
        <w:rPr>
          <w:noProof/>
        </w:rPr>
        <w:tab/>
      </w:r>
      <w:r>
        <w:rPr>
          <w:noProof/>
        </w:rPr>
        <w:fldChar w:fldCharType="begin"/>
      </w:r>
      <w:r>
        <w:rPr>
          <w:noProof/>
        </w:rPr>
        <w:instrText xml:space="preserve"> PAGEREF _Toc143014951 \h </w:instrText>
      </w:r>
      <w:r>
        <w:rPr>
          <w:noProof/>
        </w:rPr>
      </w:r>
      <w:r>
        <w:rPr>
          <w:noProof/>
        </w:rPr>
        <w:fldChar w:fldCharType="separate"/>
      </w:r>
      <w:r>
        <w:rPr>
          <w:noProof/>
        </w:rPr>
        <w:t>62</w:t>
      </w:r>
      <w:r>
        <w:rPr>
          <w:noProof/>
        </w:rPr>
        <w:fldChar w:fldCharType="end"/>
      </w:r>
    </w:p>
    <w:p w14:paraId="7F924E09" w14:textId="006B2774"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_Toc143014952 \h </w:instrText>
      </w:r>
      <w:r>
        <w:rPr>
          <w:noProof/>
        </w:rPr>
      </w:r>
      <w:r>
        <w:rPr>
          <w:noProof/>
        </w:rPr>
        <w:fldChar w:fldCharType="separate"/>
      </w:r>
      <w:r>
        <w:rPr>
          <w:noProof/>
        </w:rPr>
        <w:t>63</w:t>
      </w:r>
      <w:r>
        <w:rPr>
          <w:noProof/>
        </w:rPr>
        <w:fldChar w:fldCharType="end"/>
      </w:r>
    </w:p>
    <w:p w14:paraId="2AC89FBD" w14:textId="766D0FF0" w:rsidR="00A90F09" w:rsidRDefault="00A90F0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_Toc143014953 \h </w:instrText>
      </w:r>
      <w:r>
        <w:rPr>
          <w:noProof/>
        </w:rPr>
      </w:r>
      <w:r>
        <w:rPr>
          <w:noProof/>
        </w:rPr>
        <w:fldChar w:fldCharType="separate"/>
      </w:r>
      <w:r>
        <w:rPr>
          <w:noProof/>
        </w:rPr>
        <w:t>64</w:t>
      </w:r>
      <w:r>
        <w:rPr>
          <w:noProof/>
        </w:rPr>
        <w:fldChar w:fldCharType="end"/>
      </w:r>
    </w:p>
    <w:p w14:paraId="6DA4E1DC" w14:textId="6FA6D298" w:rsidR="00A90F09" w:rsidRDefault="00A90F09">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Anhang A 1.</w:t>
      </w:r>
      <w:r>
        <w:rPr>
          <w:rFonts w:asciiTheme="minorHAnsi" w:eastAsiaTheme="minorEastAsia" w:hAnsiTheme="minorHAnsi" w:cstheme="minorBidi"/>
          <w:b w:val="0"/>
          <w:bCs w:val="0"/>
          <w:noProof/>
          <w:kern w:val="2"/>
          <w:sz w:val="22"/>
          <w:szCs w:val="22"/>
          <w:lang w:eastAsia="de-DE"/>
          <w14:ligatures w14:val="standardContextual"/>
        </w:rPr>
        <w:tab/>
      </w:r>
      <w:r>
        <w:rPr>
          <w:noProof/>
        </w:rPr>
        <w:t>Test</w:t>
      </w:r>
      <w:r>
        <w:rPr>
          <w:noProof/>
        </w:rPr>
        <w:tab/>
      </w:r>
      <w:r>
        <w:rPr>
          <w:noProof/>
        </w:rPr>
        <w:fldChar w:fldCharType="begin"/>
      </w:r>
      <w:r>
        <w:rPr>
          <w:noProof/>
        </w:rPr>
        <w:instrText xml:space="preserve"> PAGEREF _Toc143014954 \h </w:instrText>
      </w:r>
      <w:r>
        <w:rPr>
          <w:noProof/>
        </w:rPr>
      </w:r>
      <w:r>
        <w:rPr>
          <w:noProof/>
        </w:rPr>
        <w:fldChar w:fldCharType="separate"/>
      </w:r>
      <w:r>
        <w:rPr>
          <w:noProof/>
        </w:rPr>
        <w:t>67</w:t>
      </w:r>
      <w:r>
        <w:rPr>
          <w:noProof/>
        </w:rPr>
        <w:fldChar w:fldCharType="end"/>
      </w:r>
    </w:p>
    <w:p w14:paraId="64F92232" w14:textId="6979AAB5" w:rsidR="008A08D5" w:rsidRDefault="008A08D5" w:rsidP="00696D95">
      <w:pPr>
        <w:pStyle w:val="berschrift1"/>
        <w:numPr>
          <w:ilvl w:val="0"/>
          <w:numId w:val="0"/>
        </w:numPr>
      </w:pPr>
      <w:r>
        <w:lastRenderedPageBreak/>
        <w:fldChar w:fldCharType="end"/>
      </w:r>
      <w:bookmarkStart w:id="3" w:name="_Toc143014893"/>
      <w:r w:rsidR="00696D95">
        <w:t>Abbildungsverzeichnis</w:t>
      </w:r>
      <w:bookmarkEnd w:id="3"/>
    </w:p>
    <w:p w14:paraId="6D875C49" w14:textId="40A0122A" w:rsidR="00A90F09" w:rsidRDefault="00ED5972">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 </w:instrText>
      </w:r>
      <w:r>
        <w:fldChar w:fldCharType="separate"/>
      </w:r>
      <w:hyperlink w:anchor="_Toc143014868" w:history="1">
        <w:r w:rsidR="00A90F09" w:rsidRPr="00374957">
          <w:rPr>
            <w:rStyle w:val="Hyperlink"/>
            <w:noProof/>
          </w:rPr>
          <w:t>Abb.  1: Ermittlung der GNSS-Position als Schnittpunkt mehrerer Kugeln [5]</w:t>
        </w:r>
        <w:r w:rsidR="00A90F09">
          <w:rPr>
            <w:noProof/>
            <w:webHidden/>
          </w:rPr>
          <w:tab/>
        </w:r>
        <w:r w:rsidR="00A90F09">
          <w:rPr>
            <w:noProof/>
            <w:webHidden/>
          </w:rPr>
          <w:fldChar w:fldCharType="begin"/>
        </w:r>
        <w:r w:rsidR="00A90F09">
          <w:rPr>
            <w:noProof/>
            <w:webHidden/>
          </w:rPr>
          <w:instrText xml:space="preserve"> PAGEREF _Toc143014868 \h </w:instrText>
        </w:r>
        <w:r w:rsidR="00A90F09">
          <w:rPr>
            <w:noProof/>
            <w:webHidden/>
          </w:rPr>
        </w:r>
        <w:r w:rsidR="00A90F09">
          <w:rPr>
            <w:noProof/>
            <w:webHidden/>
          </w:rPr>
          <w:fldChar w:fldCharType="separate"/>
        </w:r>
        <w:r w:rsidR="00A90F09">
          <w:rPr>
            <w:noProof/>
            <w:webHidden/>
          </w:rPr>
          <w:t>13</w:t>
        </w:r>
        <w:r w:rsidR="00A90F09">
          <w:rPr>
            <w:noProof/>
            <w:webHidden/>
          </w:rPr>
          <w:fldChar w:fldCharType="end"/>
        </w:r>
      </w:hyperlink>
    </w:p>
    <w:p w14:paraId="7CEC4784" w14:textId="1E8CE583"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69" w:history="1">
        <w:r w:rsidR="00A90F09" w:rsidRPr="00374957">
          <w:rPr>
            <w:rStyle w:val="Hyperlink"/>
            <w:noProof/>
          </w:rPr>
          <w:t>Abb.  2: Map-Matching von aufgenommenen GNSS-Punkten auf das Straßennetz [7]</w:t>
        </w:r>
        <w:r w:rsidR="00A90F09">
          <w:rPr>
            <w:noProof/>
            <w:webHidden/>
          </w:rPr>
          <w:tab/>
        </w:r>
        <w:r w:rsidR="00A90F09">
          <w:rPr>
            <w:noProof/>
            <w:webHidden/>
          </w:rPr>
          <w:fldChar w:fldCharType="begin"/>
        </w:r>
        <w:r w:rsidR="00A90F09">
          <w:rPr>
            <w:noProof/>
            <w:webHidden/>
          </w:rPr>
          <w:instrText xml:space="preserve"> PAGEREF _Toc143014869 \h </w:instrText>
        </w:r>
        <w:r w:rsidR="00A90F09">
          <w:rPr>
            <w:noProof/>
            <w:webHidden/>
          </w:rPr>
        </w:r>
        <w:r w:rsidR="00A90F09">
          <w:rPr>
            <w:noProof/>
            <w:webHidden/>
          </w:rPr>
          <w:fldChar w:fldCharType="separate"/>
        </w:r>
        <w:r w:rsidR="00A90F09">
          <w:rPr>
            <w:noProof/>
            <w:webHidden/>
          </w:rPr>
          <w:t>14</w:t>
        </w:r>
        <w:r w:rsidR="00A90F09">
          <w:rPr>
            <w:noProof/>
            <w:webHidden/>
          </w:rPr>
          <w:fldChar w:fldCharType="end"/>
        </w:r>
      </w:hyperlink>
    </w:p>
    <w:p w14:paraId="0F807B7B" w14:textId="1F426A2B"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70" w:history="1">
        <w:r w:rsidR="00A90F09" w:rsidRPr="00374957">
          <w:rPr>
            <w:rStyle w:val="Hyperlink"/>
            <w:noProof/>
          </w:rPr>
          <w:t>Abb.  3: GNSS-Punkte und zugehörige Kandidaten</w:t>
        </w:r>
        <w:r w:rsidR="00A90F09">
          <w:rPr>
            <w:noProof/>
            <w:webHidden/>
          </w:rPr>
          <w:tab/>
        </w:r>
        <w:r w:rsidR="00A90F09">
          <w:rPr>
            <w:noProof/>
            <w:webHidden/>
          </w:rPr>
          <w:fldChar w:fldCharType="begin"/>
        </w:r>
        <w:r w:rsidR="00A90F09">
          <w:rPr>
            <w:noProof/>
            <w:webHidden/>
          </w:rPr>
          <w:instrText xml:space="preserve"> PAGEREF _Toc143014870 \h </w:instrText>
        </w:r>
        <w:r w:rsidR="00A90F09">
          <w:rPr>
            <w:noProof/>
            <w:webHidden/>
          </w:rPr>
        </w:r>
        <w:r w:rsidR="00A90F09">
          <w:rPr>
            <w:noProof/>
            <w:webHidden/>
          </w:rPr>
          <w:fldChar w:fldCharType="separate"/>
        </w:r>
        <w:r w:rsidR="00A90F09">
          <w:rPr>
            <w:noProof/>
            <w:webHidden/>
          </w:rPr>
          <w:t>15</w:t>
        </w:r>
        <w:r w:rsidR="00A90F09">
          <w:rPr>
            <w:noProof/>
            <w:webHidden/>
          </w:rPr>
          <w:fldChar w:fldCharType="end"/>
        </w:r>
      </w:hyperlink>
    </w:p>
    <w:p w14:paraId="4F0DE025" w14:textId="75513491"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71" w:history="1">
        <w:r w:rsidR="00A90F09" w:rsidRPr="00374957">
          <w:rPr>
            <w:rStyle w:val="Hyperlink"/>
            <w:noProof/>
          </w:rPr>
          <w:t>Abb.  4: Mögliche Übergänge und optimaler Pfad [7]</w:t>
        </w:r>
        <w:r w:rsidR="00A90F09">
          <w:rPr>
            <w:noProof/>
            <w:webHidden/>
          </w:rPr>
          <w:tab/>
        </w:r>
        <w:r w:rsidR="00A90F09">
          <w:rPr>
            <w:noProof/>
            <w:webHidden/>
          </w:rPr>
          <w:fldChar w:fldCharType="begin"/>
        </w:r>
        <w:r w:rsidR="00A90F09">
          <w:rPr>
            <w:noProof/>
            <w:webHidden/>
          </w:rPr>
          <w:instrText xml:space="preserve"> PAGEREF _Toc143014871 \h </w:instrText>
        </w:r>
        <w:r w:rsidR="00A90F09">
          <w:rPr>
            <w:noProof/>
            <w:webHidden/>
          </w:rPr>
        </w:r>
        <w:r w:rsidR="00A90F09">
          <w:rPr>
            <w:noProof/>
            <w:webHidden/>
          </w:rPr>
          <w:fldChar w:fldCharType="separate"/>
        </w:r>
        <w:r w:rsidR="00A90F09">
          <w:rPr>
            <w:noProof/>
            <w:webHidden/>
          </w:rPr>
          <w:t>16</w:t>
        </w:r>
        <w:r w:rsidR="00A90F09">
          <w:rPr>
            <w:noProof/>
            <w:webHidden/>
          </w:rPr>
          <w:fldChar w:fldCharType="end"/>
        </w:r>
      </w:hyperlink>
    </w:p>
    <w:p w14:paraId="625CC9B3" w14:textId="7754F486"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72" w:history="1">
        <w:r w:rsidR="00A90F09" w:rsidRPr="00374957">
          <w:rPr>
            <w:rStyle w:val="Hyperlink"/>
            <w:noProof/>
          </w:rPr>
          <w:t>Abb.  5: Lineare Separierung durch suboptimale und optimale Hyperebene [10, S. 156]</w:t>
        </w:r>
        <w:r w:rsidR="00A90F09">
          <w:rPr>
            <w:noProof/>
            <w:webHidden/>
          </w:rPr>
          <w:tab/>
        </w:r>
        <w:r w:rsidR="00A90F09">
          <w:rPr>
            <w:noProof/>
            <w:webHidden/>
          </w:rPr>
          <w:fldChar w:fldCharType="begin"/>
        </w:r>
        <w:r w:rsidR="00A90F09">
          <w:rPr>
            <w:noProof/>
            <w:webHidden/>
          </w:rPr>
          <w:instrText xml:space="preserve"> PAGEREF _Toc143014872 \h </w:instrText>
        </w:r>
        <w:r w:rsidR="00A90F09">
          <w:rPr>
            <w:noProof/>
            <w:webHidden/>
          </w:rPr>
        </w:r>
        <w:r w:rsidR="00A90F09">
          <w:rPr>
            <w:noProof/>
            <w:webHidden/>
          </w:rPr>
          <w:fldChar w:fldCharType="separate"/>
        </w:r>
        <w:r w:rsidR="00A90F09">
          <w:rPr>
            <w:noProof/>
            <w:webHidden/>
          </w:rPr>
          <w:t>18</w:t>
        </w:r>
        <w:r w:rsidR="00A90F09">
          <w:rPr>
            <w:noProof/>
            <w:webHidden/>
          </w:rPr>
          <w:fldChar w:fldCharType="end"/>
        </w:r>
      </w:hyperlink>
    </w:p>
    <w:p w14:paraId="1CB2C533" w14:textId="53F733F3"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73" w:history="1">
        <w:r w:rsidR="00A90F09" w:rsidRPr="00374957">
          <w:rPr>
            <w:rStyle w:val="Hyperlink"/>
            <w:noProof/>
          </w:rPr>
          <w:t>Abb.  6: Effekt des Regularisierungsparameters C bei Soft-Margin-SVMs [10, S. 157]</w:t>
        </w:r>
        <w:r w:rsidR="00A90F09">
          <w:rPr>
            <w:noProof/>
            <w:webHidden/>
          </w:rPr>
          <w:tab/>
        </w:r>
        <w:r w:rsidR="00A90F09">
          <w:rPr>
            <w:noProof/>
            <w:webHidden/>
          </w:rPr>
          <w:fldChar w:fldCharType="begin"/>
        </w:r>
        <w:r w:rsidR="00A90F09">
          <w:rPr>
            <w:noProof/>
            <w:webHidden/>
          </w:rPr>
          <w:instrText xml:space="preserve"> PAGEREF _Toc143014873 \h </w:instrText>
        </w:r>
        <w:r w:rsidR="00A90F09">
          <w:rPr>
            <w:noProof/>
            <w:webHidden/>
          </w:rPr>
        </w:r>
        <w:r w:rsidR="00A90F09">
          <w:rPr>
            <w:noProof/>
            <w:webHidden/>
          </w:rPr>
          <w:fldChar w:fldCharType="separate"/>
        </w:r>
        <w:r w:rsidR="00A90F09">
          <w:rPr>
            <w:noProof/>
            <w:webHidden/>
          </w:rPr>
          <w:t>19</w:t>
        </w:r>
        <w:r w:rsidR="00A90F09">
          <w:rPr>
            <w:noProof/>
            <w:webHidden/>
          </w:rPr>
          <w:fldChar w:fldCharType="end"/>
        </w:r>
      </w:hyperlink>
    </w:p>
    <w:p w14:paraId="114401F5" w14:textId="48C418F0"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74" w:history="1">
        <w:r w:rsidR="00A90F09" w:rsidRPr="00374957">
          <w:rPr>
            <w:rStyle w:val="Hyperlink"/>
            <w:noProof/>
          </w:rPr>
          <w:t>Abb.  7: Hinzufügen von Merkmalen, um Datenpunkte separierbar zu machen [10, S. 159]</w:t>
        </w:r>
        <w:r w:rsidR="00A90F09">
          <w:rPr>
            <w:noProof/>
            <w:webHidden/>
          </w:rPr>
          <w:tab/>
        </w:r>
        <w:r w:rsidR="00A90F09">
          <w:rPr>
            <w:noProof/>
            <w:webHidden/>
          </w:rPr>
          <w:fldChar w:fldCharType="begin"/>
        </w:r>
        <w:r w:rsidR="00A90F09">
          <w:rPr>
            <w:noProof/>
            <w:webHidden/>
          </w:rPr>
          <w:instrText xml:space="preserve"> PAGEREF _Toc143014874 \h </w:instrText>
        </w:r>
        <w:r w:rsidR="00A90F09">
          <w:rPr>
            <w:noProof/>
            <w:webHidden/>
          </w:rPr>
        </w:r>
        <w:r w:rsidR="00A90F09">
          <w:rPr>
            <w:noProof/>
            <w:webHidden/>
          </w:rPr>
          <w:fldChar w:fldCharType="separate"/>
        </w:r>
        <w:r w:rsidR="00A90F09">
          <w:rPr>
            <w:noProof/>
            <w:webHidden/>
          </w:rPr>
          <w:t>19</w:t>
        </w:r>
        <w:r w:rsidR="00A90F09">
          <w:rPr>
            <w:noProof/>
            <w:webHidden/>
          </w:rPr>
          <w:fldChar w:fldCharType="end"/>
        </w:r>
      </w:hyperlink>
    </w:p>
    <w:p w14:paraId="790BD1F7" w14:textId="0B9576AC"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75" w:history="1">
        <w:r w:rsidR="00A90F09" w:rsidRPr="00374957">
          <w:rPr>
            <w:rStyle w:val="Hyperlink"/>
            <w:noProof/>
          </w:rPr>
          <w:t>Abb.  8: Beispiel für einen Entscheidungsbaum [10, S. 178]</w:t>
        </w:r>
        <w:r w:rsidR="00A90F09">
          <w:rPr>
            <w:noProof/>
            <w:webHidden/>
          </w:rPr>
          <w:tab/>
        </w:r>
        <w:r w:rsidR="00A90F09">
          <w:rPr>
            <w:noProof/>
            <w:webHidden/>
          </w:rPr>
          <w:fldChar w:fldCharType="begin"/>
        </w:r>
        <w:r w:rsidR="00A90F09">
          <w:rPr>
            <w:noProof/>
            <w:webHidden/>
          </w:rPr>
          <w:instrText xml:space="preserve"> PAGEREF _Toc143014875 \h </w:instrText>
        </w:r>
        <w:r w:rsidR="00A90F09">
          <w:rPr>
            <w:noProof/>
            <w:webHidden/>
          </w:rPr>
        </w:r>
        <w:r w:rsidR="00A90F09">
          <w:rPr>
            <w:noProof/>
            <w:webHidden/>
          </w:rPr>
          <w:fldChar w:fldCharType="separate"/>
        </w:r>
        <w:r w:rsidR="00A90F09">
          <w:rPr>
            <w:noProof/>
            <w:webHidden/>
          </w:rPr>
          <w:t>20</w:t>
        </w:r>
        <w:r w:rsidR="00A90F09">
          <w:rPr>
            <w:noProof/>
            <w:webHidden/>
          </w:rPr>
          <w:fldChar w:fldCharType="end"/>
        </w:r>
      </w:hyperlink>
    </w:p>
    <w:p w14:paraId="5582F940" w14:textId="2BDDC468"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76" w:history="1">
        <w:r w:rsidR="00A90F09" w:rsidRPr="00374957">
          <w:rPr>
            <w:rStyle w:val="Hyperlink"/>
            <w:noProof/>
          </w:rPr>
          <w:t>Abb.  9: Aufbau eines Künstlichen Neuronalen Netzes</w:t>
        </w:r>
        <w:r w:rsidR="00A90F09">
          <w:rPr>
            <w:noProof/>
            <w:webHidden/>
          </w:rPr>
          <w:tab/>
        </w:r>
        <w:r w:rsidR="00A90F09">
          <w:rPr>
            <w:noProof/>
            <w:webHidden/>
          </w:rPr>
          <w:fldChar w:fldCharType="begin"/>
        </w:r>
        <w:r w:rsidR="00A90F09">
          <w:rPr>
            <w:noProof/>
            <w:webHidden/>
          </w:rPr>
          <w:instrText xml:space="preserve"> PAGEREF _Toc143014876 \h </w:instrText>
        </w:r>
        <w:r w:rsidR="00A90F09">
          <w:rPr>
            <w:noProof/>
            <w:webHidden/>
          </w:rPr>
        </w:r>
        <w:r w:rsidR="00A90F09">
          <w:rPr>
            <w:noProof/>
            <w:webHidden/>
          </w:rPr>
          <w:fldChar w:fldCharType="separate"/>
        </w:r>
        <w:r w:rsidR="00A90F09">
          <w:rPr>
            <w:noProof/>
            <w:webHidden/>
          </w:rPr>
          <w:t>22</w:t>
        </w:r>
        <w:r w:rsidR="00A90F09">
          <w:rPr>
            <w:noProof/>
            <w:webHidden/>
          </w:rPr>
          <w:fldChar w:fldCharType="end"/>
        </w:r>
      </w:hyperlink>
    </w:p>
    <w:p w14:paraId="1CA0E44B" w14:textId="12392E49"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77" w:history="1">
        <w:r w:rsidR="00A90F09" w:rsidRPr="00374957">
          <w:rPr>
            <w:rStyle w:val="Hyperlink"/>
            <w:noProof/>
          </w:rPr>
          <w:t>Abb.  10: Veranschaulichung eines künstlichen Neurons</w:t>
        </w:r>
        <w:r w:rsidR="00A90F09">
          <w:rPr>
            <w:noProof/>
            <w:webHidden/>
          </w:rPr>
          <w:tab/>
        </w:r>
        <w:r w:rsidR="00A90F09">
          <w:rPr>
            <w:noProof/>
            <w:webHidden/>
          </w:rPr>
          <w:fldChar w:fldCharType="begin"/>
        </w:r>
        <w:r w:rsidR="00A90F09">
          <w:rPr>
            <w:noProof/>
            <w:webHidden/>
          </w:rPr>
          <w:instrText xml:space="preserve"> PAGEREF _Toc143014877 \h </w:instrText>
        </w:r>
        <w:r w:rsidR="00A90F09">
          <w:rPr>
            <w:noProof/>
            <w:webHidden/>
          </w:rPr>
        </w:r>
        <w:r w:rsidR="00A90F09">
          <w:rPr>
            <w:noProof/>
            <w:webHidden/>
          </w:rPr>
          <w:fldChar w:fldCharType="separate"/>
        </w:r>
        <w:r w:rsidR="00A90F09">
          <w:rPr>
            <w:noProof/>
            <w:webHidden/>
          </w:rPr>
          <w:t>23</w:t>
        </w:r>
        <w:r w:rsidR="00A90F09">
          <w:rPr>
            <w:noProof/>
            <w:webHidden/>
          </w:rPr>
          <w:fldChar w:fldCharType="end"/>
        </w:r>
      </w:hyperlink>
    </w:p>
    <w:p w14:paraId="6362D521" w14:textId="4BC269B9"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78" w:history="1">
        <w:r w:rsidR="00A90F09" w:rsidRPr="00374957">
          <w:rPr>
            <w:rStyle w:val="Hyperlink"/>
            <w:noProof/>
          </w:rPr>
          <w:t>Abb.  11: Aktivierungsfunktionen: tanh(z),</w:t>
        </w:r>
        <w:r w:rsidR="00A90F09" w:rsidRPr="00374957">
          <w:rPr>
            <w:rStyle w:val="Hyperlink"/>
            <w:rFonts w:ascii="Cambria Math" w:hAnsi="Cambria Math"/>
            <w:i/>
            <w:noProof/>
          </w:rPr>
          <w:t xml:space="preserve"> </w:t>
        </w:r>
        <m:oMath>
          <m:r>
            <w:rPr>
              <w:rStyle w:val="Hyperlink"/>
              <w:rFonts w:ascii="Cambria Math" w:hAnsi="Cambria Math"/>
              <w:noProof/>
            </w:rPr>
            <m:t>σz</m:t>
          </m:r>
        </m:oMath>
        <w:r w:rsidR="00A90F09" w:rsidRPr="00374957">
          <w:rPr>
            <w:rStyle w:val="Hyperlink"/>
            <w:rFonts w:ascii="Cambria Math" w:hAnsi="Cambria Math"/>
            <w:i/>
            <w:noProof/>
          </w:rPr>
          <w:t xml:space="preserve"> </w:t>
        </w:r>
        <w:r w:rsidR="00A90F09" w:rsidRPr="00374957">
          <w:rPr>
            <w:rStyle w:val="Hyperlink"/>
            <w:rFonts w:ascii="Cambria Math" w:hAnsi="Cambria Math"/>
            <w:iCs/>
            <w:noProof/>
          </w:rPr>
          <w:t xml:space="preserve">und </w:t>
        </w:r>
        <m:oMath>
          <m:r>
            <w:rPr>
              <w:rStyle w:val="Hyperlink"/>
              <w:rFonts w:ascii="Cambria Math" w:hAnsi="Cambria Math"/>
              <w:noProof/>
            </w:rPr>
            <m:t>ReLUz</m:t>
          </m:r>
        </m:oMath>
        <w:r w:rsidR="00A90F09">
          <w:rPr>
            <w:noProof/>
            <w:webHidden/>
          </w:rPr>
          <w:tab/>
        </w:r>
        <w:r w:rsidR="00A90F09">
          <w:rPr>
            <w:noProof/>
            <w:webHidden/>
          </w:rPr>
          <w:fldChar w:fldCharType="begin"/>
        </w:r>
        <w:r w:rsidR="00A90F09">
          <w:rPr>
            <w:noProof/>
            <w:webHidden/>
          </w:rPr>
          <w:instrText xml:space="preserve"> PAGEREF _Toc143014878 \h </w:instrText>
        </w:r>
        <w:r w:rsidR="00A90F09">
          <w:rPr>
            <w:noProof/>
            <w:webHidden/>
          </w:rPr>
        </w:r>
        <w:r w:rsidR="00A90F09">
          <w:rPr>
            <w:noProof/>
            <w:webHidden/>
          </w:rPr>
          <w:fldChar w:fldCharType="separate"/>
        </w:r>
        <w:r w:rsidR="00A90F09">
          <w:rPr>
            <w:noProof/>
            <w:webHidden/>
          </w:rPr>
          <w:t>24</w:t>
        </w:r>
        <w:r w:rsidR="00A90F09">
          <w:rPr>
            <w:noProof/>
            <w:webHidden/>
          </w:rPr>
          <w:fldChar w:fldCharType="end"/>
        </w:r>
      </w:hyperlink>
    </w:p>
    <w:p w14:paraId="6197428E" w14:textId="5A82221D"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79" w:history="1">
        <w:r w:rsidR="00A90F09" w:rsidRPr="00374957">
          <w:rPr>
            <w:rStyle w:val="Hyperlink"/>
            <w:noProof/>
          </w:rPr>
          <w:t>Abb.  12: Darstellung des Gradientenabstiegs [16]</w:t>
        </w:r>
        <w:r w:rsidR="00A90F09">
          <w:rPr>
            <w:noProof/>
            <w:webHidden/>
          </w:rPr>
          <w:tab/>
        </w:r>
        <w:r w:rsidR="00A90F09">
          <w:rPr>
            <w:noProof/>
            <w:webHidden/>
          </w:rPr>
          <w:fldChar w:fldCharType="begin"/>
        </w:r>
        <w:r w:rsidR="00A90F09">
          <w:rPr>
            <w:noProof/>
            <w:webHidden/>
          </w:rPr>
          <w:instrText xml:space="preserve"> PAGEREF _Toc143014879 \h </w:instrText>
        </w:r>
        <w:r w:rsidR="00A90F09">
          <w:rPr>
            <w:noProof/>
            <w:webHidden/>
          </w:rPr>
        </w:r>
        <w:r w:rsidR="00A90F09">
          <w:rPr>
            <w:noProof/>
            <w:webHidden/>
          </w:rPr>
          <w:fldChar w:fldCharType="separate"/>
        </w:r>
        <w:r w:rsidR="00A90F09">
          <w:rPr>
            <w:noProof/>
            <w:webHidden/>
          </w:rPr>
          <w:t>25</w:t>
        </w:r>
        <w:r w:rsidR="00A90F09">
          <w:rPr>
            <w:noProof/>
            <w:webHidden/>
          </w:rPr>
          <w:fldChar w:fldCharType="end"/>
        </w:r>
      </w:hyperlink>
    </w:p>
    <w:p w14:paraId="02E12D30" w14:textId="019C7311"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80" w:history="1">
        <w:r w:rsidR="00A90F09" w:rsidRPr="00374957">
          <w:rPr>
            <w:rStyle w:val="Hyperlink"/>
            <w:noProof/>
          </w:rPr>
          <w:t>Abb.  13: Gedächtniszelle: statisch und über die Zeit aufgerollt</w:t>
        </w:r>
        <w:r w:rsidR="00A90F09">
          <w:rPr>
            <w:noProof/>
            <w:webHidden/>
          </w:rPr>
          <w:tab/>
        </w:r>
        <w:r w:rsidR="00A90F09">
          <w:rPr>
            <w:noProof/>
            <w:webHidden/>
          </w:rPr>
          <w:fldChar w:fldCharType="begin"/>
        </w:r>
        <w:r w:rsidR="00A90F09">
          <w:rPr>
            <w:noProof/>
            <w:webHidden/>
          </w:rPr>
          <w:instrText xml:space="preserve"> PAGEREF _Toc143014880 \h </w:instrText>
        </w:r>
        <w:r w:rsidR="00A90F09">
          <w:rPr>
            <w:noProof/>
            <w:webHidden/>
          </w:rPr>
        </w:r>
        <w:r w:rsidR="00A90F09">
          <w:rPr>
            <w:noProof/>
            <w:webHidden/>
          </w:rPr>
          <w:fldChar w:fldCharType="separate"/>
        </w:r>
        <w:r w:rsidR="00A90F09">
          <w:rPr>
            <w:noProof/>
            <w:webHidden/>
          </w:rPr>
          <w:t>27</w:t>
        </w:r>
        <w:r w:rsidR="00A90F09">
          <w:rPr>
            <w:noProof/>
            <w:webHidden/>
          </w:rPr>
          <w:fldChar w:fldCharType="end"/>
        </w:r>
      </w:hyperlink>
    </w:p>
    <w:p w14:paraId="138F379F" w14:textId="41E167B5"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81" w:history="1">
        <w:r w:rsidR="00A90F09" w:rsidRPr="00374957">
          <w:rPr>
            <w:rStyle w:val="Hyperlink"/>
            <w:noProof/>
            <w:lang w:val="en-GB"/>
          </w:rPr>
          <w:t>Abb.  14: Sequence-To-Sequence und Sequence-To-Vector RNN</w:t>
        </w:r>
        <w:r w:rsidR="00A90F09">
          <w:rPr>
            <w:noProof/>
            <w:webHidden/>
          </w:rPr>
          <w:tab/>
        </w:r>
        <w:r w:rsidR="00A90F09">
          <w:rPr>
            <w:noProof/>
            <w:webHidden/>
          </w:rPr>
          <w:fldChar w:fldCharType="begin"/>
        </w:r>
        <w:r w:rsidR="00A90F09">
          <w:rPr>
            <w:noProof/>
            <w:webHidden/>
          </w:rPr>
          <w:instrText xml:space="preserve"> PAGEREF _Toc143014881 \h </w:instrText>
        </w:r>
        <w:r w:rsidR="00A90F09">
          <w:rPr>
            <w:noProof/>
            <w:webHidden/>
          </w:rPr>
        </w:r>
        <w:r w:rsidR="00A90F09">
          <w:rPr>
            <w:noProof/>
            <w:webHidden/>
          </w:rPr>
          <w:fldChar w:fldCharType="separate"/>
        </w:r>
        <w:r w:rsidR="00A90F09">
          <w:rPr>
            <w:noProof/>
            <w:webHidden/>
          </w:rPr>
          <w:t>28</w:t>
        </w:r>
        <w:r w:rsidR="00A90F09">
          <w:rPr>
            <w:noProof/>
            <w:webHidden/>
          </w:rPr>
          <w:fldChar w:fldCharType="end"/>
        </w:r>
      </w:hyperlink>
    </w:p>
    <w:p w14:paraId="7855968B" w14:textId="63A6CCC2"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82" w:history="1">
        <w:r w:rsidR="00A90F09" w:rsidRPr="00374957">
          <w:rPr>
            <w:rStyle w:val="Hyperlink"/>
            <w:noProof/>
          </w:rPr>
          <w:t>Abb.  15: Beispiel für eine zweiklassige Konfusionsmatrix; eigene Abbildung</w:t>
        </w:r>
        <w:r w:rsidR="00A90F09">
          <w:rPr>
            <w:noProof/>
            <w:webHidden/>
          </w:rPr>
          <w:tab/>
        </w:r>
        <w:r w:rsidR="00A90F09">
          <w:rPr>
            <w:noProof/>
            <w:webHidden/>
          </w:rPr>
          <w:fldChar w:fldCharType="begin"/>
        </w:r>
        <w:r w:rsidR="00A90F09">
          <w:rPr>
            <w:noProof/>
            <w:webHidden/>
          </w:rPr>
          <w:instrText xml:space="preserve"> PAGEREF _Toc143014882 \h </w:instrText>
        </w:r>
        <w:r w:rsidR="00A90F09">
          <w:rPr>
            <w:noProof/>
            <w:webHidden/>
          </w:rPr>
        </w:r>
        <w:r w:rsidR="00A90F09">
          <w:rPr>
            <w:noProof/>
            <w:webHidden/>
          </w:rPr>
          <w:fldChar w:fldCharType="separate"/>
        </w:r>
        <w:r w:rsidR="00A90F09">
          <w:rPr>
            <w:noProof/>
            <w:webHidden/>
          </w:rPr>
          <w:t>29</w:t>
        </w:r>
        <w:r w:rsidR="00A90F09">
          <w:rPr>
            <w:noProof/>
            <w:webHidden/>
          </w:rPr>
          <w:fldChar w:fldCharType="end"/>
        </w:r>
      </w:hyperlink>
    </w:p>
    <w:p w14:paraId="067D43CB" w14:textId="4E0122A4"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83" w:history="1">
        <w:r w:rsidR="00A90F09" w:rsidRPr="00374957">
          <w:rPr>
            <w:rStyle w:val="Hyperlink"/>
            <w:noProof/>
          </w:rPr>
          <w:t>Abb.  16: Screenshot der MotionTrace-App</w:t>
        </w:r>
        <w:r w:rsidR="00A90F09">
          <w:rPr>
            <w:noProof/>
            <w:webHidden/>
          </w:rPr>
          <w:tab/>
        </w:r>
        <w:r w:rsidR="00A90F09">
          <w:rPr>
            <w:noProof/>
            <w:webHidden/>
          </w:rPr>
          <w:fldChar w:fldCharType="begin"/>
        </w:r>
        <w:r w:rsidR="00A90F09">
          <w:rPr>
            <w:noProof/>
            <w:webHidden/>
          </w:rPr>
          <w:instrText xml:space="preserve"> PAGEREF _Toc143014883 \h </w:instrText>
        </w:r>
        <w:r w:rsidR="00A90F09">
          <w:rPr>
            <w:noProof/>
            <w:webHidden/>
          </w:rPr>
        </w:r>
        <w:r w:rsidR="00A90F09">
          <w:rPr>
            <w:noProof/>
            <w:webHidden/>
          </w:rPr>
          <w:fldChar w:fldCharType="separate"/>
        </w:r>
        <w:r w:rsidR="00A90F09">
          <w:rPr>
            <w:noProof/>
            <w:webHidden/>
          </w:rPr>
          <w:t>41</w:t>
        </w:r>
        <w:r w:rsidR="00A90F09">
          <w:rPr>
            <w:noProof/>
            <w:webHidden/>
          </w:rPr>
          <w:fldChar w:fldCharType="end"/>
        </w:r>
      </w:hyperlink>
    </w:p>
    <w:p w14:paraId="0E9E6870" w14:textId="7B5F48D4"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84" w:history="1">
        <w:r w:rsidR="00A90F09" w:rsidRPr="00374957">
          <w:rPr>
            <w:rStyle w:val="Hyperlink"/>
            <w:noProof/>
          </w:rPr>
          <w:t>Abb.  17: Umfang der Aufnahmen (in Stunden) nach Verkehrsteilnehmerklasse</w:t>
        </w:r>
        <w:r w:rsidR="00A90F09">
          <w:rPr>
            <w:noProof/>
            <w:webHidden/>
          </w:rPr>
          <w:tab/>
        </w:r>
        <w:r w:rsidR="00A90F09">
          <w:rPr>
            <w:noProof/>
            <w:webHidden/>
          </w:rPr>
          <w:fldChar w:fldCharType="begin"/>
        </w:r>
        <w:r w:rsidR="00A90F09">
          <w:rPr>
            <w:noProof/>
            <w:webHidden/>
          </w:rPr>
          <w:instrText xml:space="preserve"> PAGEREF _Toc143014884 \h </w:instrText>
        </w:r>
        <w:r w:rsidR="00A90F09">
          <w:rPr>
            <w:noProof/>
            <w:webHidden/>
          </w:rPr>
        </w:r>
        <w:r w:rsidR="00A90F09">
          <w:rPr>
            <w:noProof/>
            <w:webHidden/>
          </w:rPr>
          <w:fldChar w:fldCharType="separate"/>
        </w:r>
        <w:r w:rsidR="00A90F09">
          <w:rPr>
            <w:noProof/>
            <w:webHidden/>
          </w:rPr>
          <w:t>42</w:t>
        </w:r>
        <w:r w:rsidR="00A90F09">
          <w:rPr>
            <w:noProof/>
            <w:webHidden/>
          </w:rPr>
          <w:fldChar w:fldCharType="end"/>
        </w:r>
      </w:hyperlink>
    </w:p>
    <w:p w14:paraId="6E19522C" w14:textId="0E5D45C8"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85" w:history="1">
        <w:r w:rsidR="00A90F09" w:rsidRPr="00374957">
          <w:rPr>
            <w:rStyle w:val="Hyperlink"/>
            <w:noProof/>
          </w:rPr>
          <w:t>Abb.  18: Visualisierung der gesammelten GNSS-Sequenzen im Raum Sonneberg-Neustadt</w:t>
        </w:r>
        <w:r w:rsidR="00A90F09">
          <w:rPr>
            <w:noProof/>
            <w:webHidden/>
          </w:rPr>
          <w:tab/>
        </w:r>
        <w:r w:rsidR="00A90F09">
          <w:rPr>
            <w:noProof/>
            <w:webHidden/>
          </w:rPr>
          <w:fldChar w:fldCharType="begin"/>
        </w:r>
        <w:r w:rsidR="00A90F09">
          <w:rPr>
            <w:noProof/>
            <w:webHidden/>
          </w:rPr>
          <w:instrText xml:space="preserve"> PAGEREF _Toc143014885 \h </w:instrText>
        </w:r>
        <w:r w:rsidR="00A90F09">
          <w:rPr>
            <w:noProof/>
            <w:webHidden/>
          </w:rPr>
        </w:r>
        <w:r w:rsidR="00A90F09">
          <w:rPr>
            <w:noProof/>
            <w:webHidden/>
          </w:rPr>
          <w:fldChar w:fldCharType="separate"/>
        </w:r>
        <w:r w:rsidR="00A90F09">
          <w:rPr>
            <w:noProof/>
            <w:webHidden/>
          </w:rPr>
          <w:t>43</w:t>
        </w:r>
        <w:r w:rsidR="00A90F09">
          <w:rPr>
            <w:noProof/>
            <w:webHidden/>
          </w:rPr>
          <w:fldChar w:fldCharType="end"/>
        </w:r>
      </w:hyperlink>
    </w:p>
    <w:p w14:paraId="5C7258BF" w14:textId="6FC7962E"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86" w:history="1">
        <w:r w:rsidR="00A90F09" w:rsidRPr="00374957">
          <w:rPr>
            <w:rStyle w:val="Hyperlink"/>
            <w:noProof/>
          </w:rPr>
          <w:t>Abb.  19: Primäre Fehlerarten innerhalb der GNSS-Sequenzen</w:t>
        </w:r>
        <w:r w:rsidR="00A90F09">
          <w:rPr>
            <w:noProof/>
            <w:webHidden/>
          </w:rPr>
          <w:tab/>
        </w:r>
        <w:r w:rsidR="00A90F09">
          <w:rPr>
            <w:noProof/>
            <w:webHidden/>
          </w:rPr>
          <w:fldChar w:fldCharType="begin"/>
        </w:r>
        <w:r w:rsidR="00A90F09">
          <w:rPr>
            <w:noProof/>
            <w:webHidden/>
          </w:rPr>
          <w:instrText xml:space="preserve"> PAGEREF _Toc143014886 \h </w:instrText>
        </w:r>
        <w:r w:rsidR="00A90F09">
          <w:rPr>
            <w:noProof/>
            <w:webHidden/>
          </w:rPr>
        </w:r>
        <w:r w:rsidR="00A90F09">
          <w:rPr>
            <w:noProof/>
            <w:webHidden/>
          </w:rPr>
          <w:fldChar w:fldCharType="separate"/>
        </w:r>
        <w:r w:rsidR="00A90F09">
          <w:rPr>
            <w:noProof/>
            <w:webHidden/>
          </w:rPr>
          <w:t>43</w:t>
        </w:r>
        <w:r w:rsidR="00A90F09">
          <w:rPr>
            <w:noProof/>
            <w:webHidden/>
          </w:rPr>
          <w:fldChar w:fldCharType="end"/>
        </w:r>
      </w:hyperlink>
    </w:p>
    <w:p w14:paraId="29C36D7B" w14:textId="6CE55A7B"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87" w:history="1">
        <w:r w:rsidR="00A90F09" w:rsidRPr="00374957">
          <w:rPr>
            <w:rStyle w:val="Hyperlink"/>
            <w:noProof/>
          </w:rPr>
          <w:t>Abb.  20: Veranschaulichtes Gesamtkonzept der Verkehrsteilnehmerklassifikation</w:t>
        </w:r>
        <w:r w:rsidR="00A90F09">
          <w:rPr>
            <w:noProof/>
            <w:webHidden/>
          </w:rPr>
          <w:tab/>
        </w:r>
        <w:r w:rsidR="00A90F09">
          <w:rPr>
            <w:noProof/>
            <w:webHidden/>
          </w:rPr>
          <w:fldChar w:fldCharType="begin"/>
        </w:r>
        <w:r w:rsidR="00A90F09">
          <w:rPr>
            <w:noProof/>
            <w:webHidden/>
          </w:rPr>
          <w:instrText xml:space="preserve"> PAGEREF _Toc143014887 \h </w:instrText>
        </w:r>
        <w:r w:rsidR="00A90F09">
          <w:rPr>
            <w:noProof/>
            <w:webHidden/>
          </w:rPr>
        </w:r>
        <w:r w:rsidR="00A90F09">
          <w:rPr>
            <w:noProof/>
            <w:webHidden/>
          </w:rPr>
          <w:fldChar w:fldCharType="separate"/>
        </w:r>
        <w:r w:rsidR="00A90F09">
          <w:rPr>
            <w:noProof/>
            <w:webHidden/>
          </w:rPr>
          <w:t>46</w:t>
        </w:r>
        <w:r w:rsidR="00A90F09">
          <w:rPr>
            <w:noProof/>
            <w:webHidden/>
          </w:rPr>
          <w:fldChar w:fldCharType="end"/>
        </w:r>
      </w:hyperlink>
    </w:p>
    <w:p w14:paraId="494BD635" w14:textId="14A24DC5"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88" w:history="1">
        <w:r w:rsidR="00A90F09" w:rsidRPr="00374957">
          <w:rPr>
            <w:rStyle w:val="Hyperlink"/>
            <w:noProof/>
          </w:rPr>
          <w:t>Abb.  21: Clusterbildung bei Darstellung der Geschwindigkeitsstreuung in Abhängigkeit von der Durchschnittsgeschwindigkeit für einminütige Sequenzen</w:t>
        </w:r>
        <w:r w:rsidR="00A90F09">
          <w:rPr>
            <w:noProof/>
            <w:webHidden/>
          </w:rPr>
          <w:tab/>
        </w:r>
        <w:r w:rsidR="00A90F09">
          <w:rPr>
            <w:noProof/>
            <w:webHidden/>
          </w:rPr>
          <w:fldChar w:fldCharType="begin"/>
        </w:r>
        <w:r w:rsidR="00A90F09">
          <w:rPr>
            <w:noProof/>
            <w:webHidden/>
          </w:rPr>
          <w:instrText xml:space="preserve"> PAGEREF _Toc143014888 \h </w:instrText>
        </w:r>
        <w:r w:rsidR="00A90F09">
          <w:rPr>
            <w:noProof/>
            <w:webHidden/>
          </w:rPr>
        </w:r>
        <w:r w:rsidR="00A90F09">
          <w:rPr>
            <w:noProof/>
            <w:webHidden/>
          </w:rPr>
          <w:fldChar w:fldCharType="separate"/>
        </w:r>
        <w:r w:rsidR="00A90F09">
          <w:rPr>
            <w:noProof/>
            <w:webHidden/>
          </w:rPr>
          <w:t>54</w:t>
        </w:r>
        <w:r w:rsidR="00A90F09">
          <w:rPr>
            <w:noProof/>
            <w:webHidden/>
          </w:rPr>
          <w:fldChar w:fldCharType="end"/>
        </w:r>
      </w:hyperlink>
    </w:p>
    <w:p w14:paraId="7D6596E0" w14:textId="39A3A4D4"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89" w:history="1">
        <w:r w:rsidR="00A90F09" w:rsidRPr="00374957">
          <w:rPr>
            <w:rStyle w:val="Hyperlink"/>
            <w:noProof/>
          </w:rPr>
          <w:t>Abb.  22: Klassendiagramm zur MapMatcher-Klasse</w:t>
        </w:r>
        <w:r w:rsidR="00A90F09">
          <w:rPr>
            <w:noProof/>
            <w:webHidden/>
          </w:rPr>
          <w:tab/>
        </w:r>
        <w:r w:rsidR="00A90F09">
          <w:rPr>
            <w:noProof/>
            <w:webHidden/>
          </w:rPr>
          <w:fldChar w:fldCharType="begin"/>
        </w:r>
        <w:r w:rsidR="00A90F09">
          <w:rPr>
            <w:noProof/>
            <w:webHidden/>
          </w:rPr>
          <w:instrText xml:space="preserve"> PAGEREF _Toc143014889 \h </w:instrText>
        </w:r>
        <w:r w:rsidR="00A90F09">
          <w:rPr>
            <w:noProof/>
            <w:webHidden/>
          </w:rPr>
        </w:r>
        <w:r w:rsidR="00A90F09">
          <w:rPr>
            <w:noProof/>
            <w:webHidden/>
          </w:rPr>
          <w:fldChar w:fldCharType="separate"/>
        </w:r>
        <w:r w:rsidR="00A90F09">
          <w:rPr>
            <w:noProof/>
            <w:webHidden/>
          </w:rPr>
          <w:t>58</w:t>
        </w:r>
        <w:r w:rsidR="00A90F09">
          <w:rPr>
            <w:noProof/>
            <w:webHidden/>
          </w:rPr>
          <w:fldChar w:fldCharType="end"/>
        </w:r>
      </w:hyperlink>
    </w:p>
    <w:p w14:paraId="3D5A1798" w14:textId="0797AB09"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90" w:history="1">
        <w:r w:rsidR="00A90F09" w:rsidRPr="00374957">
          <w:rPr>
            <w:rStyle w:val="Hyperlink"/>
            <w:noProof/>
          </w:rPr>
          <w:t>Abb.  23: Basisarchitektur der RNNs für die Verkehrsteilnehmerklassifikation</w:t>
        </w:r>
        <w:r w:rsidR="00A90F09">
          <w:rPr>
            <w:noProof/>
            <w:webHidden/>
          </w:rPr>
          <w:tab/>
        </w:r>
        <w:r w:rsidR="00A90F09">
          <w:rPr>
            <w:noProof/>
            <w:webHidden/>
          </w:rPr>
          <w:fldChar w:fldCharType="begin"/>
        </w:r>
        <w:r w:rsidR="00A90F09">
          <w:rPr>
            <w:noProof/>
            <w:webHidden/>
          </w:rPr>
          <w:instrText xml:space="preserve"> PAGEREF _Toc143014890 \h </w:instrText>
        </w:r>
        <w:r w:rsidR="00A90F09">
          <w:rPr>
            <w:noProof/>
            <w:webHidden/>
          </w:rPr>
        </w:r>
        <w:r w:rsidR="00A90F09">
          <w:rPr>
            <w:noProof/>
            <w:webHidden/>
          </w:rPr>
          <w:fldChar w:fldCharType="separate"/>
        </w:r>
        <w:r w:rsidR="00A90F09">
          <w:rPr>
            <w:noProof/>
            <w:webHidden/>
          </w:rPr>
          <w:t>60</w:t>
        </w:r>
        <w:r w:rsidR="00A90F09">
          <w:rPr>
            <w:noProof/>
            <w:webHidden/>
          </w:rPr>
          <w:fldChar w:fldCharType="end"/>
        </w:r>
      </w:hyperlink>
    </w:p>
    <w:p w14:paraId="4E59C785" w14:textId="444804C0" w:rsidR="00AB5561" w:rsidRPr="00AB5561" w:rsidRDefault="00ED5972" w:rsidP="00AB5561">
      <w:r>
        <w:fldChar w:fldCharType="end"/>
      </w:r>
    </w:p>
    <w:p w14:paraId="24DFC75F" w14:textId="77777777" w:rsidR="00696D95" w:rsidRDefault="00696D95" w:rsidP="00696D95">
      <w:pPr>
        <w:pStyle w:val="berschrift1"/>
        <w:numPr>
          <w:ilvl w:val="0"/>
          <w:numId w:val="0"/>
        </w:numPr>
      </w:pPr>
      <w:bookmarkStart w:id="4" w:name="_Toc143014894"/>
      <w:r>
        <w:lastRenderedPageBreak/>
        <w:t>Tabellenverzeichnis</w:t>
      </w:r>
      <w:bookmarkEnd w:id="4"/>
    </w:p>
    <w:p w14:paraId="29520727" w14:textId="744BEB1D" w:rsidR="00AE0959" w:rsidRDefault="008D131C">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 </w:instrText>
      </w:r>
      <w:r>
        <w:fldChar w:fldCharType="separate"/>
      </w:r>
      <w:hyperlink w:anchor="_Toc141882850" w:history="1">
        <w:r w:rsidR="00AE0959" w:rsidRPr="00F86F41">
          <w:rPr>
            <w:rStyle w:val="Hyperlink"/>
            <w:noProof/>
          </w:rPr>
          <w:t>Tab.  1: Spalten der von MotionTrace erzeugten csv-Dateien (Rohaufnahmen)</w:t>
        </w:r>
        <w:r w:rsidR="00AE0959">
          <w:rPr>
            <w:noProof/>
            <w:webHidden/>
          </w:rPr>
          <w:tab/>
        </w:r>
        <w:r w:rsidR="00AE0959">
          <w:rPr>
            <w:noProof/>
            <w:webHidden/>
          </w:rPr>
          <w:fldChar w:fldCharType="begin"/>
        </w:r>
        <w:r w:rsidR="00AE0959">
          <w:rPr>
            <w:noProof/>
            <w:webHidden/>
          </w:rPr>
          <w:instrText xml:space="preserve"> PAGEREF _Toc141882850 \h </w:instrText>
        </w:r>
        <w:r w:rsidR="00AE0959">
          <w:rPr>
            <w:noProof/>
            <w:webHidden/>
          </w:rPr>
        </w:r>
        <w:r w:rsidR="00AE0959">
          <w:rPr>
            <w:noProof/>
            <w:webHidden/>
          </w:rPr>
          <w:fldChar w:fldCharType="separate"/>
        </w:r>
        <w:r w:rsidR="00A90F09">
          <w:rPr>
            <w:noProof/>
            <w:webHidden/>
          </w:rPr>
          <w:t>41</w:t>
        </w:r>
        <w:r w:rsidR="00AE0959">
          <w:rPr>
            <w:noProof/>
            <w:webHidden/>
          </w:rPr>
          <w:fldChar w:fldCharType="end"/>
        </w:r>
      </w:hyperlink>
    </w:p>
    <w:p w14:paraId="4AE93C69" w14:textId="31DD7F39"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1" w:history="1">
        <w:r w:rsidR="00AE0959" w:rsidRPr="00F86F41">
          <w:rPr>
            <w:rStyle w:val="Hyperlink"/>
            <w:noProof/>
          </w:rPr>
          <w:t>Tab.  2: Datensätze mit verschiedenen Aufnahmeintervallen und Sequenzlängen</w:t>
        </w:r>
        <w:r w:rsidR="00AE0959">
          <w:rPr>
            <w:noProof/>
            <w:webHidden/>
          </w:rPr>
          <w:tab/>
        </w:r>
        <w:r w:rsidR="00AE0959">
          <w:rPr>
            <w:noProof/>
            <w:webHidden/>
          </w:rPr>
          <w:fldChar w:fldCharType="begin"/>
        </w:r>
        <w:r w:rsidR="00AE0959">
          <w:rPr>
            <w:noProof/>
            <w:webHidden/>
          </w:rPr>
          <w:instrText xml:space="preserve"> PAGEREF _Toc141882851 \h </w:instrText>
        </w:r>
        <w:r w:rsidR="00AE0959">
          <w:rPr>
            <w:noProof/>
            <w:webHidden/>
          </w:rPr>
        </w:r>
        <w:r w:rsidR="00AE0959">
          <w:rPr>
            <w:noProof/>
            <w:webHidden/>
          </w:rPr>
          <w:fldChar w:fldCharType="separate"/>
        </w:r>
        <w:r w:rsidR="00A90F09">
          <w:rPr>
            <w:noProof/>
            <w:webHidden/>
          </w:rPr>
          <w:t>50</w:t>
        </w:r>
        <w:r w:rsidR="00AE0959">
          <w:rPr>
            <w:noProof/>
            <w:webHidden/>
          </w:rPr>
          <w:fldChar w:fldCharType="end"/>
        </w:r>
      </w:hyperlink>
    </w:p>
    <w:p w14:paraId="70BF5F6F" w14:textId="0B17D24E"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2" w:history="1">
        <w:r w:rsidR="00AE0959" w:rsidRPr="00F86F41">
          <w:rPr>
            <w:rStyle w:val="Hyperlink"/>
            <w:noProof/>
          </w:rPr>
          <w:t>Tab.  3: Spalten der Bewegungsmerkmale, um welche die Rohsequenzen erweitert werden</w:t>
        </w:r>
        <w:r w:rsidR="00AE0959">
          <w:rPr>
            <w:noProof/>
            <w:webHidden/>
          </w:rPr>
          <w:tab/>
        </w:r>
        <w:r w:rsidR="00AE0959">
          <w:rPr>
            <w:noProof/>
            <w:webHidden/>
          </w:rPr>
          <w:fldChar w:fldCharType="begin"/>
        </w:r>
        <w:r w:rsidR="00AE0959">
          <w:rPr>
            <w:noProof/>
            <w:webHidden/>
          </w:rPr>
          <w:instrText xml:space="preserve"> PAGEREF _Toc141882852 \h </w:instrText>
        </w:r>
        <w:r w:rsidR="00AE0959">
          <w:rPr>
            <w:noProof/>
            <w:webHidden/>
          </w:rPr>
        </w:r>
        <w:r w:rsidR="00AE0959">
          <w:rPr>
            <w:noProof/>
            <w:webHidden/>
          </w:rPr>
          <w:fldChar w:fldCharType="separate"/>
        </w:r>
        <w:r w:rsidR="00A90F09">
          <w:rPr>
            <w:noProof/>
            <w:webHidden/>
          </w:rPr>
          <w:t>51</w:t>
        </w:r>
        <w:r w:rsidR="00AE0959">
          <w:rPr>
            <w:noProof/>
            <w:webHidden/>
          </w:rPr>
          <w:fldChar w:fldCharType="end"/>
        </w:r>
      </w:hyperlink>
    </w:p>
    <w:p w14:paraId="78BD169D" w14:textId="0CC2675E"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3" w:history="1">
        <w:r w:rsidR="00AE0959" w:rsidRPr="00F86F41">
          <w:rPr>
            <w:rStyle w:val="Hyperlink"/>
            <w:noProof/>
          </w:rPr>
          <w:t>Tab.  4: Ergebnisse der Gittersuche für die Drei-Klassen-SVM</w:t>
        </w:r>
        <w:r w:rsidR="00AE0959">
          <w:rPr>
            <w:noProof/>
            <w:webHidden/>
          </w:rPr>
          <w:tab/>
        </w:r>
        <w:r w:rsidR="00AE0959">
          <w:rPr>
            <w:noProof/>
            <w:webHidden/>
          </w:rPr>
          <w:fldChar w:fldCharType="begin"/>
        </w:r>
        <w:r w:rsidR="00AE0959">
          <w:rPr>
            <w:noProof/>
            <w:webHidden/>
          </w:rPr>
          <w:instrText xml:space="preserve"> PAGEREF _Toc141882853 \h </w:instrText>
        </w:r>
        <w:r w:rsidR="00AE0959">
          <w:rPr>
            <w:noProof/>
            <w:webHidden/>
          </w:rPr>
        </w:r>
        <w:r w:rsidR="00AE0959">
          <w:rPr>
            <w:noProof/>
            <w:webHidden/>
          </w:rPr>
          <w:fldChar w:fldCharType="separate"/>
        </w:r>
        <w:r w:rsidR="00A90F09">
          <w:rPr>
            <w:noProof/>
            <w:webHidden/>
          </w:rPr>
          <w:t>57</w:t>
        </w:r>
        <w:r w:rsidR="00AE0959">
          <w:rPr>
            <w:noProof/>
            <w:webHidden/>
          </w:rPr>
          <w:fldChar w:fldCharType="end"/>
        </w:r>
      </w:hyperlink>
    </w:p>
    <w:p w14:paraId="09197774" w14:textId="4F4A27FB"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4" w:history="1">
        <w:r w:rsidR="00AE0959" w:rsidRPr="00F86F41">
          <w:rPr>
            <w:rStyle w:val="Hyperlink"/>
            <w:noProof/>
          </w:rPr>
          <w:t>Tab.  5: Ergebnisse der Gittersuche für den Drei-Klassen-Random-Forest</w:t>
        </w:r>
        <w:r w:rsidR="00AE0959">
          <w:rPr>
            <w:noProof/>
            <w:webHidden/>
          </w:rPr>
          <w:tab/>
        </w:r>
        <w:r w:rsidR="00AE0959">
          <w:rPr>
            <w:noProof/>
            <w:webHidden/>
          </w:rPr>
          <w:fldChar w:fldCharType="begin"/>
        </w:r>
        <w:r w:rsidR="00AE0959">
          <w:rPr>
            <w:noProof/>
            <w:webHidden/>
          </w:rPr>
          <w:instrText xml:space="preserve"> PAGEREF _Toc141882854 \h </w:instrText>
        </w:r>
        <w:r w:rsidR="00AE0959">
          <w:rPr>
            <w:noProof/>
            <w:webHidden/>
          </w:rPr>
        </w:r>
        <w:r w:rsidR="00AE0959">
          <w:rPr>
            <w:noProof/>
            <w:webHidden/>
          </w:rPr>
          <w:fldChar w:fldCharType="separate"/>
        </w:r>
        <w:r w:rsidR="00A90F09">
          <w:rPr>
            <w:noProof/>
            <w:webHidden/>
          </w:rPr>
          <w:t>58</w:t>
        </w:r>
        <w:r w:rsidR="00AE0959">
          <w:rPr>
            <w:noProof/>
            <w:webHidden/>
          </w:rPr>
          <w:fldChar w:fldCharType="end"/>
        </w:r>
      </w:hyperlink>
    </w:p>
    <w:p w14:paraId="31085EB4" w14:textId="1380ACD0"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5" w:history="1">
        <w:r w:rsidR="00AE0959" w:rsidRPr="00F86F41">
          <w:rPr>
            <w:rStyle w:val="Hyperlink"/>
            <w:noProof/>
          </w:rPr>
          <w:t>Tab.  6: Ergebnisse der Gittersuche für die Vier-Klassen-SVM</w:t>
        </w:r>
        <w:r w:rsidR="00AE0959">
          <w:rPr>
            <w:noProof/>
            <w:webHidden/>
          </w:rPr>
          <w:tab/>
        </w:r>
        <w:r w:rsidR="00AE0959">
          <w:rPr>
            <w:noProof/>
            <w:webHidden/>
          </w:rPr>
          <w:fldChar w:fldCharType="begin"/>
        </w:r>
        <w:r w:rsidR="00AE0959">
          <w:rPr>
            <w:noProof/>
            <w:webHidden/>
          </w:rPr>
          <w:instrText xml:space="preserve"> PAGEREF _Toc141882855 \h </w:instrText>
        </w:r>
        <w:r w:rsidR="00AE0959">
          <w:rPr>
            <w:noProof/>
            <w:webHidden/>
          </w:rPr>
        </w:r>
        <w:r w:rsidR="00AE0959">
          <w:rPr>
            <w:noProof/>
            <w:webHidden/>
          </w:rPr>
          <w:fldChar w:fldCharType="separate"/>
        </w:r>
        <w:r w:rsidR="00A90F09">
          <w:rPr>
            <w:noProof/>
            <w:webHidden/>
          </w:rPr>
          <w:t>59</w:t>
        </w:r>
        <w:r w:rsidR="00AE0959">
          <w:rPr>
            <w:noProof/>
            <w:webHidden/>
          </w:rPr>
          <w:fldChar w:fldCharType="end"/>
        </w:r>
      </w:hyperlink>
    </w:p>
    <w:p w14:paraId="2925F6C2" w14:textId="1EF62D80"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6" w:history="1">
        <w:r w:rsidR="00AE0959" w:rsidRPr="00F86F41">
          <w:rPr>
            <w:rStyle w:val="Hyperlink"/>
            <w:noProof/>
          </w:rPr>
          <w:t>Tab.  7: Ergebnisse der Gittersuche für den Vier-Klassen-Random-Forest</w:t>
        </w:r>
        <w:r w:rsidR="00AE0959">
          <w:rPr>
            <w:noProof/>
            <w:webHidden/>
          </w:rPr>
          <w:tab/>
        </w:r>
        <w:r w:rsidR="00AE0959">
          <w:rPr>
            <w:noProof/>
            <w:webHidden/>
          </w:rPr>
          <w:fldChar w:fldCharType="begin"/>
        </w:r>
        <w:r w:rsidR="00AE0959">
          <w:rPr>
            <w:noProof/>
            <w:webHidden/>
          </w:rPr>
          <w:instrText xml:space="preserve"> PAGEREF _Toc141882856 \h </w:instrText>
        </w:r>
        <w:r w:rsidR="00AE0959">
          <w:rPr>
            <w:noProof/>
            <w:webHidden/>
          </w:rPr>
        </w:r>
        <w:r w:rsidR="00AE0959">
          <w:rPr>
            <w:noProof/>
            <w:webHidden/>
          </w:rPr>
          <w:fldChar w:fldCharType="separate"/>
        </w:r>
        <w:r w:rsidR="00A90F09">
          <w:rPr>
            <w:noProof/>
            <w:webHidden/>
          </w:rPr>
          <w:t>59</w:t>
        </w:r>
        <w:r w:rsidR="00AE0959">
          <w:rPr>
            <w:noProof/>
            <w:webHidden/>
          </w:rPr>
          <w:fldChar w:fldCharType="end"/>
        </w:r>
      </w:hyperlink>
    </w:p>
    <w:p w14:paraId="30784260" w14:textId="525EDE1D"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7" w:history="1">
        <w:r w:rsidR="00AE0959" w:rsidRPr="00F86F41">
          <w:rPr>
            <w:rStyle w:val="Hyperlink"/>
            <w:noProof/>
          </w:rPr>
          <w:t>Tab.  8: Ergebnisse der Gittersuche für das Rekurrente Neuronale Netzwerk</w:t>
        </w:r>
        <w:r w:rsidR="00AE0959">
          <w:rPr>
            <w:noProof/>
            <w:webHidden/>
          </w:rPr>
          <w:tab/>
        </w:r>
        <w:r w:rsidR="00AE0959">
          <w:rPr>
            <w:noProof/>
            <w:webHidden/>
          </w:rPr>
          <w:fldChar w:fldCharType="begin"/>
        </w:r>
        <w:r w:rsidR="00AE0959">
          <w:rPr>
            <w:noProof/>
            <w:webHidden/>
          </w:rPr>
          <w:instrText xml:space="preserve"> PAGEREF _Toc141882857 \h </w:instrText>
        </w:r>
        <w:r w:rsidR="00AE0959">
          <w:rPr>
            <w:noProof/>
            <w:webHidden/>
          </w:rPr>
        </w:r>
        <w:r w:rsidR="00AE0959">
          <w:rPr>
            <w:noProof/>
            <w:webHidden/>
          </w:rPr>
          <w:fldChar w:fldCharType="separate"/>
        </w:r>
        <w:r w:rsidR="00A90F09">
          <w:rPr>
            <w:noProof/>
            <w:webHidden/>
          </w:rPr>
          <w:t>61</w:t>
        </w:r>
        <w:r w:rsidR="00AE0959">
          <w:rPr>
            <w:noProof/>
            <w:webHidden/>
          </w:rPr>
          <w:fldChar w:fldCharType="end"/>
        </w:r>
      </w:hyperlink>
    </w:p>
    <w:p w14:paraId="546F74BE" w14:textId="109724CF" w:rsidR="008D131C" w:rsidRPr="008D131C" w:rsidRDefault="008D131C" w:rsidP="008D131C">
      <w:r>
        <w:fldChar w:fldCharType="end"/>
      </w:r>
    </w:p>
    <w:p w14:paraId="0FE6423F" w14:textId="0EC2472E" w:rsidR="00696D95" w:rsidRDefault="00826918" w:rsidP="00696D95">
      <w:pPr>
        <w:pStyle w:val="berschrift1"/>
        <w:numPr>
          <w:ilvl w:val="0"/>
          <w:numId w:val="0"/>
        </w:numPr>
      </w:pPr>
      <w:bookmarkStart w:id="5" w:name="_Toc143014895"/>
      <w:r>
        <w:lastRenderedPageBreak/>
        <w:t>C</w:t>
      </w:r>
      <w:r w:rsidR="00696D95">
        <w:t>odeverzeichnis</w:t>
      </w:r>
      <w:bookmarkEnd w:id="5"/>
    </w:p>
    <w:p w14:paraId="2E45EBBA" w14:textId="45AA6C99" w:rsidR="00A90F09" w:rsidRDefault="00AE0959">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 </w:instrText>
      </w:r>
      <w:r>
        <w:fldChar w:fldCharType="separate"/>
      </w:r>
      <w:hyperlink w:anchor="_Toc143014860" w:history="1">
        <w:r w:rsidR="00A90F09" w:rsidRPr="00C34793">
          <w:rPr>
            <w:rStyle w:val="Hyperlink"/>
            <w:noProof/>
          </w:rPr>
          <w:t>Code  1: Stratifizierte Aufteilung der Sequenzen in Trainings- und Testdaten</w:t>
        </w:r>
        <w:r w:rsidR="00A90F09">
          <w:rPr>
            <w:noProof/>
            <w:webHidden/>
          </w:rPr>
          <w:tab/>
        </w:r>
        <w:r w:rsidR="00A90F09">
          <w:rPr>
            <w:noProof/>
            <w:webHidden/>
          </w:rPr>
          <w:fldChar w:fldCharType="begin"/>
        </w:r>
        <w:r w:rsidR="00A90F09">
          <w:rPr>
            <w:noProof/>
            <w:webHidden/>
          </w:rPr>
          <w:instrText xml:space="preserve"> PAGEREF _Toc143014860 \h </w:instrText>
        </w:r>
        <w:r w:rsidR="00A90F09">
          <w:rPr>
            <w:noProof/>
            <w:webHidden/>
          </w:rPr>
        </w:r>
        <w:r w:rsidR="00A90F09">
          <w:rPr>
            <w:noProof/>
            <w:webHidden/>
          </w:rPr>
          <w:fldChar w:fldCharType="separate"/>
        </w:r>
        <w:r w:rsidR="00A90F09">
          <w:rPr>
            <w:noProof/>
            <w:webHidden/>
          </w:rPr>
          <w:t>49</w:t>
        </w:r>
        <w:r w:rsidR="00A90F09">
          <w:rPr>
            <w:noProof/>
            <w:webHidden/>
          </w:rPr>
          <w:fldChar w:fldCharType="end"/>
        </w:r>
      </w:hyperlink>
    </w:p>
    <w:p w14:paraId="4B70F771" w14:textId="5E849FAA"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61" w:history="1">
        <w:r w:rsidR="00A90F09" w:rsidRPr="00C34793">
          <w:rPr>
            <w:rStyle w:val="Hyperlink"/>
            <w:noProof/>
          </w:rPr>
          <w:t>Code  2: Behandlung der verbleibenden Nullwerte in den Datensätzen</w:t>
        </w:r>
        <w:r w:rsidR="00A90F09">
          <w:rPr>
            <w:noProof/>
            <w:webHidden/>
          </w:rPr>
          <w:tab/>
        </w:r>
        <w:r w:rsidR="00A90F09">
          <w:rPr>
            <w:noProof/>
            <w:webHidden/>
          </w:rPr>
          <w:fldChar w:fldCharType="begin"/>
        </w:r>
        <w:r w:rsidR="00A90F09">
          <w:rPr>
            <w:noProof/>
            <w:webHidden/>
          </w:rPr>
          <w:instrText xml:space="preserve"> PAGEREF _Toc143014861 \h </w:instrText>
        </w:r>
        <w:r w:rsidR="00A90F09">
          <w:rPr>
            <w:noProof/>
            <w:webHidden/>
          </w:rPr>
        </w:r>
        <w:r w:rsidR="00A90F09">
          <w:rPr>
            <w:noProof/>
            <w:webHidden/>
          </w:rPr>
          <w:fldChar w:fldCharType="separate"/>
        </w:r>
        <w:r w:rsidR="00A90F09">
          <w:rPr>
            <w:noProof/>
            <w:webHidden/>
          </w:rPr>
          <w:t>55</w:t>
        </w:r>
        <w:r w:rsidR="00A90F09">
          <w:rPr>
            <w:noProof/>
            <w:webHidden/>
          </w:rPr>
          <w:fldChar w:fldCharType="end"/>
        </w:r>
      </w:hyperlink>
    </w:p>
    <w:p w14:paraId="47D17EB8" w14:textId="6B63E08B"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62" w:history="1">
        <w:r w:rsidR="00A90F09" w:rsidRPr="00C34793">
          <w:rPr>
            <w:rStyle w:val="Hyperlink"/>
            <w:noProof/>
          </w:rPr>
          <w:t>Code  3: Datenvorbereitung für das Training der Vorklassifikatoren</w:t>
        </w:r>
        <w:r w:rsidR="00A90F09">
          <w:rPr>
            <w:noProof/>
            <w:webHidden/>
          </w:rPr>
          <w:tab/>
        </w:r>
        <w:r w:rsidR="00A90F09">
          <w:rPr>
            <w:noProof/>
            <w:webHidden/>
          </w:rPr>
          <w:fldChar w:fldCharType="begin"/>
        </w:r>
        <w:r w:rsidR="00A90F09">
          <w:rPr>
            <w:noProof/>
            <w:webHidden/>
          </w:rPr>
          <w:instrText xml:space="preserve"> PAGEREF _Toc143014862 \h </w:instrText>
        </w:r>
        <w:r w:rsidR="00A90F09">
          <w:rPr>
            <w:noProof/>
            <w:webHidden/>
          </w:rPr>
        </w:r>
        <w:r w:rsidR="00A90F09">
          <w:rPr>
            <w:noProof/>
            <w:webHidden/>
          </w:rPr>
          <w:fldChar w:fldCharType="separate"/>
        </w:r>
        <w:r w:rsidR="00A90F09">
          <w:rPr>
            <w:noProof/>
            <w:webHidden/>
          </w:rPr>
          <w:t>57</w:t>
        </w:r>
        <w:r w:rsidR="00A90F09">
          <w:rPr>
            <w:noProof/>
            <w:webHidden/>
          </w:rPr>
          <w:fldChar w:fldCharType="end"/>
        </w:r>
      </w:hyperlink>
    </w:p>
    <w:p w14:paraId="047A0B21" w14:textId="4AF73C6C" w:rsidR="00AE0959" w:rsidRPr="00AE0959" w:rsidRDefault="00AE0959" w:rsidP="00AE0959">
      <w:r>
        <w:fldChar w:fldCharType="end"/>
      </w:r>
    </w:p>
    <w:p w14:paraId="05F73FF4" w14:textId="5B98ABEC" w:rsidR="00B638CC" w:rsidRDefault="00B638CC" w:rsidP="00696D95">
      <w:pPr>
        <w:pStyle w:val="berschrift1"/>
        <w:numPr>
          <w:ilvl w:val="0"/>
          <w:numId w:val="0"/>
        </w:numPr>
      </w:pPr>
      <w:bookmarkStart w:id="6" w:name="_Toc143014896"/>
      <w:r>
        <w:lastRenderedPageBreak/>
        <w:t>Symbolverzeichnis</w:t>
      </w:r>
      <w:bookmarkEnd w:id="6"/>
    </w:p>
    <w:tbl>
      <w:tblPr>
        <w:tblStyle w:val="zuTabStandard"/>
        <w:tblW w:w="0" w:type="auto"/>
        <w:tblLook w:val="04A0" w:firstRow="1" w:lastRow="0" w:firstColumn="1" w:lastColumn="0" w:noHBand="0" w:noVBand="1"/>
      </w:tblPr>
      <w:tblGrid>
        <w:gridCol w:w="1271"/>
        <w:gridCol w:w="7789"/>
      </w:tblGrid>
      <w:tr w:rsidR="00B638CC" w14:paraId="3B4AB34A" w14:textId="77777777" w:rsidTr="00B638CC">
        <w:trPr>
          <w:cnfStyle w:val="100000000000" w:firstRow="1" w:lastRow="0" w:firstColumn="0" w:lastColumn="0" w:oddVBand="0" w:evenVBand="0" w:oddHBand="0" w:evenHBand="0" w:firstRowFirstColumn="0" w:firstRowLastColumn="0" w:lastRowFirstColumn="0" w:lastRowLastColumn="0"/>
        </w:trPr>
        <w:tc>
          <w:tcPr>
            <w:tcW w:w="1271" w:type="dxa"/>
          </w:tcPr>
          <w:p w14:paraId="6330CCEB" w14:textId="55BEB27F" w:rsidR="00B638CC" w:rsidRDefault="00B638CC" w:rsidP="00B638CC">
            <w:r>
              <w:t>Symbol</w:t>
            </w:r>
          </w:p>
        </w:tc>
        <w:tc>
          <w:tcPr>
            <w:tcW w:w="7789" w:type="dxa"/>
          </w:tcPr>
          <w:p w14:paraId="623235E6" w14:textId="7C192597" w:rsidR="00B638CC" w:rsidRDefault="00B638CC" w:rsidP="00B638CC">
            <w:r>
              <w:t>Bedeutung</w:t>
            </w:r>
          </w:p>
        </w:tc>
      </w:tr>
      <w:tr w:rsidR="00B638CC" w14:paraId="4E1D8896" w14:textId="77777777" w:rsidTr="00B638CC">
        <w:tc>
          <w:tcPr>
            <w:tcW w:w="1271" w:type="dxa"/>
          </w:tcPr>
          <w:p w14:paraId="3BCCE597" w14:textId="4C79BEFE" w:rsidR="00B638CC" w:rsidRDefault="00EB3EA1" w:rsidP="00B638CC">
            <m:oMathPara>
              <m:oMath>
                <m:r>
                  <w:rPr>
                    <w:rFonts w:ascii="Cambria Math" w:hAnsi="Cambria Math"/>
                  </w:rPr>
                  <m:t>C</m:t>
                </m:r>
              </m:oMath>
            </m:oMathPara>
          </w:p>
        </w:tc>
        <w:tc>
          <w:tcPr>
            <w:tcW w:w="7789" w:type="dxa"/>
          </w:tcPr>
          <w:p w14:paraId="3E90A52D" w14:textId="676C0B7A" w:rsidR="00B638CC" w:rsidRDefault="00C01252" w:rsidP="00B638CC">
            <w:r>
              <w:t>Regularisierungsparameter für SVMs</w:t>
            </w:r>
          </w:p>
        </w:tc>
      </w:tr>
      <w:tr w:rsidR="00B638CC" w14:paraId="281BE7EB" w14:textId="77777777" w:rsidTr="00B638CC">
        <w:tc>
          <w:tcPr>
            <w:tcW w:w="1271" w:type="dxa"/>
          </w:tcPr>
          <w:p w14:paraId="5E0DC924" w14:textId="1E08B787" w:rsidR="00B638CC" w:rsidRDefault="00000000" w:rsidP="00B638CC">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51EA646F" w14:textId="653843E7" w:rsidR="00B638CC" w:rsidRDefault="00C01252" w:rsidP="00B638CC">
            <w:r>
              <w:t>Maximale Tiefe eines Decision-Trees</w:t>
            </w:r>
          </w:p>
        </w:tc>
      </w:tr>
      <w:tr w:rsidR="00B638CC" w14:paraId="79766CB2" w14:textId="77777777" w:rsidTr="00B638CC">
        <w:tc>
          <w:tcPr>
            <w:tcW w:w="1271" w:type="dxa"/>
          </w:tcPr>
          <w:p w14:paraId="519CE3EF" w14:textId="76830399" w:rsidR="00B638CC" w:rsidRDefault="00000000" w:rsidP="00B638CC">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(x)</m:t>
                </m:r>
              </m:oMath>
            </m:oMathPara>
          </w:p>
        </w:tc>
        <w:tc>
          <w:tcPr>
            <w:tcW w:w="7789" w:type="dxa"/>
          </w:tcPr>
          <w:p w14:paraId="0AE11F32" w14:textId="4F4745B5" w:rsidR="00B638CC" w:rsidRDefault="00C01252" w:rsidP="00B638CC">
            <w:r>
              <w:t xml:space="preserve">Funktion zur Bestimmung der maximalen Anzahl an Merkmalen, die für das Aufteilen eines Knotens </w:t>
            </w:r>
            <w:r w:rsidR="00D25E37">
              <w:t xml:space="preserve">in einem Decision-Tree </w:t>
            </w:r>
            <w:r>
              <w:t>in Betracht gezogen werden dürfen</w:t>
            </w:r>
            <w:r w:rsidR="00D25E37">
              <w:t>.</w:t>
            </w:r>
          </w:p>
        </w:tc>
      </w:tr>
      <w:tr w:rsidR="00C01252" w14:paraId="36306D50" w14:textId="77777777" w:rsidTr="00B638CC">
        <w:tc>
          <w:tcPr>
            <w:tcW w:w="1271" w:type="dxa"/>
          </w:tcPr>
          <w:p w14:paraId="4F34D6F5" w14:textId="2F44AC77" w:rsidR="00C01252" w:rsidRDefault="00C01252" w:rsidP="00C01252">
            <m:oMathPara>
              <m:oMath>
                <m:r>
                  <w:rPr>
                    <w:rFonts w:ascii="Cambria Math" w:hAnsi="Cambria Math"/>
                  </w:rPr>
                  <m:t>K(x,y)</m:t>
                </m:r>
              </m:oMath>
            </m:oMathPara>
          </w:p>
        </w:tc>
        <w:tc>
          <w:tcPr>
            <w:tcW w:w="7789" w:type="dxa"/>
          </w:tcPr>
          <w:p w14:paraId="39275D3B" w14:textId="17307A6D" w:rsidR="00C01252" w:rsidRDefault="00C01252" w:rsidP="00C01252">
            <w:r>
              <w:t>Kernel-Funktion</w:t>
            </w:r>
            <w:r w:rsidR="00D25E37">
              <w:t xml:space="preserve"> einer SVM</w:t>
            </w:r>
          </w:p>
        </w:tc>
      </w:tr>
      <w:tr w:rsidR="00C01252" w14:paraId="19C61BE4" w14:textId="77777777" w:rsidTr="00B638CC">
        <w:tc>
          <w:tcPr>
            <w:tcW w:w="1271" w:type="dxa"/>
          </w:tcPr>
          <w:p w14:paraId="7ADE5779" w14:textId="78991CD4"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3ECEACC0" w14:textId="19173FB4" w:rsidR="00C01252" w:rsidRDefault="00C01252" w:rsidP="00C01252">
            <w:r>
              <w:t xml:space="preserve">Anzahl an LSTM-Schichten </w:t>
            </w:r>
            <w:r w:rsidR="00D25E37">
              <w:t>eines KNNs</w:t>
            </w:r>
          </w:p>
        </w:tc>
      </w:tr>
      <w:tr w:rsidR="00C01252" w14:paraId="7B3FFE5B" w14:textId="77777777" w:rsidTr="00B638CC">
        <w:tc>
          <w:tcPr>
            <w:tcW w:w="1271" w:type="dxa"/>
          </w:tcPr>
          <w:p w14:paraId="6028C102" w14:textId="24F3FBC9"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168158FF" w14:textId="26F3FB14" w:rsidR="00C01252" w:rsidRDefault="00C01252" w:rsidP="00C01252">
            <w:r>
              <w:t xml:space="preserve">Anzahl </w:t>
            </w:r>
            <w:r w:rsidR="00D25E37">
              <w:t>anführender Dense-Schichten eines KNNs</w:t>
            </w:r>
          </w:p>
        </w:tc>
      </w:tr>
      <w:tr w:rsidR="00C01252" w14:paraId="3C5F4A7B" w14:textId="77777777" w:rsidTr="00B638CC">
        <w:tc>
          <w:tcPr>
            <w:tcW w:w="1271" w:type="dxa"/>
          </w:tcPr>
          <w:p w14:paraId="610DF373" w14:textId="3F0F10C8"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F416F7F" w14:textId="52EF5098" w:rsidR="00C01252" w:rsidRDefault="00D25E37" w:rsidP="00C01252">
            <w:r>
              <w:t>Anzahl abschließender Dense-Schichten eines KNNs</w:t>
            </w:r>
          </w:p>
        </w:tc>
      </w:tr>
      <w:tr w:rsidR="00C01252" w14:paraId="56955275" w14:textId="77777777" w:rsidTr="00B638CC">
        <w:tc>
          <w:tcPr>
            <w:tcW w:w="1271" w:type="dxa"/>
          </w:tcPr>
          <w:p w14:paraId="2EB92787" w14:textId="40039C6D"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102E2D87" w14:textId="76BFC63F" w:rsidR="00C01252" w:rsidRDefault="00D25E37" w:rsidP="00C01252">
            <w:r>
              <w:t>Anzahl der Neuronen pro Schicht in einem KNN</w:t>
            </w:r>
          </w:p>
        </w:tc>
      </w:tr>
      <w:tr w:rsidR="00C01252" w14:paraId="371C46CD" w14:textId="77777777" w:rsidTr="00B638CC">
        <w:tc>
          <w:tcPr>
            <w:tcW w:w="1271" w:type="dxa"/>
          </w:tcPr>
          <w:p w14:paraId="3989381B" w14:textId="6594DE48"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603A4956" w14:textId="48429AF2" w:rsidR="00C01252" w:rsidRDefault="00D25E37" w:rsidP="00C01252">
            <w:r>
              <w:t>Anzahl der Decision-Trees in einem Random-Forest</w:t>
            </w:r>
          </w:p>
        </w:tc>
      </w:tr>
      <w:tr w:rsidR="00C01252" w14:paraId="4071AAC9" w14:textId="77777777" w:rsidTr="00B638CC">
        <w:tc>
          <w:tcPr>
            <w:tcW w:w="1271" w:type="dxa"/>
          </w:tcPr>
          <w:p w14:paraId="52D50927" w14:textId="4F68C45C"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51CCFF79" w14:textId="45B0F867" w:rsidR="00C01252" w:rsidRDefault="00A16202" w:rsidP="00C01252">
            <w:r>
              <w:t>Minimale Anzahl an Trainingsdatenpunkten, die durch ein Blatt eines Decision-Trees repräsentiert werden müssen.</w:t>
            </w:r>
          </w:p>
        </w:tc>
      </w:tr>
      <w:tr w:rsidR="00C01252" w14:paraId="5E4AD607" w14:textId="77777777" w:rsidTr="00B638CC">
        <w:tc>
          <w:tcPr>
            <w:tcW w:w="1271" w:type="dxa"/>
          </w:tcPr>
          <w:p w14:paraId="63B1B516" w14:textId="10D2750B" w:rsidR="00C01252" w:rsidRDefault="00000000" w:rsidP="00C01252">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337D058E" w14:textId="73BFE976" w:rsidR="00C01252" w:rsidRDefault="00A16202" w:rsidP="00C01252">
            <w:r>
              <w:t>Anzahl bzw. Anteil der Trainingsdatenpunkte, die beim Training eines Random-Forests für das Training der einzelnen Decision-Trees zur Verfügung stehen.</w:t>
            </w:r>
          </w:p>
        </w:tc>
      </w:tr>
      <w:tr w:rsidR="00C01252" w14:paraId="44E56308" w14:textId="77777777" w:rsidTr="00B638CC">
        <w:tc>
          <w:tcPr>
            <w:tcW w:w="1271" w:type="dxa"/>
          </w:tcPr>
          <w:p w14:paraId="7801A248" w14:textId="3D19A902"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71BB98E4" w14:textId="7C0564CC" w:rsidR="00C01252" w:rsidRDefault="00A16202" w:rsidP="00C01252">
            <w:r>
              <w:t>Minimale Anzahl an Trainingsdatenpunkten, die ein Knoten eines Decision-Trees repräsentieren muss, um weiter aufgeteilt werden zu dürfen.</w:t>
            </w:r>
          </w:p>
        </w:tc>
      </w:tr>
      <w:tr w:rsidR="00C01252" w14:paraId="51E4D4A5" w14:textId="77777777" w:rsidTr="00B638CC">
        <w:tc>
          <w:tcPr>
            <w:tcW w:w="1271" w:type="dxa"/>
          </w:tcPr>
          <w:p w14:paraId="2F14FBA8" w14:textId="3E656740" w:rsidR="00C01252" w:rsidRDefault="00C01252" w:rsidP="00C01252">
            <m:oMathPara>
              <m:oMath>
                <m:r>
                  <w:rPr>
                    <w:rFonts w:ascii="Cambria Math" w:hAnsi="Cambria Math"/>
                  </w:rPr>
                  <m:t>γ</m:t>
                </m:r>
              </m:oMath>
            </m:oMathPara>
          </w:p>
        </w:tc>
        <w:tc>
          <w:tcPr>
            <w:tcW w:w="7789" w:type="dxa"/>
          </w:tcPr>
          <w:p w14:paraId="53071606" w14:textId="56D0FD85" w:rsidR="00C01252" w:rsidRDefault="00C01252" w:rsidP="00C01252">
            <w:r>
              <w:t>Regularisierungsparameter des RBF-Kernels für SVMs.</w:t>
            </w:r>
          </w:p>
        </w:tc>
      </w:tr>
      <w:tr w:rsidR="00C01252" w14:paraId="623E76EE" w14:textId="77777777" w:rsidTr="00B638CC">
        <w:tc>
          <w:tcPr>
            <w:tcW w:w="1271" w:type="dxa"/>
          </w:tcPr>
          <w:p w14:paraId="52BEB06E" w14:textId="5997B718" w:rsidR="00C01252" w:rsidRDefault="00C01252" w:rsidP="00C01252">
            <m:oMathPara>
              <m:oMath>
                <m:r>
                  <w:rPr>
                    <w:rFonts w:ascii="Cambria Math" w:hAnsi="Cambria Math"/>
                  </w:rPr>
                  <m:t>σ(x)</m:t>
                </m:r>
              </m:oMath>
            </m:oMathPara>
          </w:p>
        </w:tc>
        <w:tc>
          <w:tcPr>
            <w:tcW w:w="7789" w:type="dxa"/>
          </w:tcPr>
          <w:p w14:paraId="78835AC7" w14:textId="56BE7D0B" w:rsidR="00C01252" w:rsidRDefault="00C01252" w:rsidP="00C01252">
            <w:r>
              <w:t xml:space="preserve">Aktivierungsfunktion </w:t>
            </w:r>
            <w:r w:rsidR="00D25E37">
              <w:t>einer Schicht in einem KNN</w:t>
            </w:r>
          </w:p>
        </w:tc>
      </w:tr>
      <w:tr w:rsidR="00C01252" w14:paraId="492E2929" w14:textId="77777777" w:rsidTr="00B638CC">
        <w:tc>
          <w:tcPr>
            <w:tcW w:w="1271" w:type="dxa"/>
          </w:tcPr>
          <w:p w14:paraId="1165855F" w14:textId="77777777" w:rsidR="00C01252" w:rsidRDefault="00C01252" w:rsidP="00C01252"/>
        </w:tc>
        <w:tc>
          <w:tcPr>
            <w:tcW w:w="7789" w:type="dxa"/>
          </w:tcPr>
          <w:p w14:paraId="7EBA391E" w14:textId="77777777" w:rsidR="00C01252" w:rsidRDefault="00C01252" w:rsidP="00C01252"/>
        </w:tc>
      </w:tr>
      <w:tr w:rsidR="00C01252" w14:paraId="12F73C66" w14:textId="77777777" w:rsidTr="00B638CC">
        <w:tc>
          <w:tcPr>
            <w:tcW w:w="1271" w:type="dxa"/>
          </w:tcPr>
          <w:p w14:paraId="0AEDEE14" w14:textId="77777777" w:rsidR="00C01252" w:rsidRDefault="00C01252" w:rsidP="00C01252"/>
        </w:tc>
        <w:tc>
          <w:tcPr>
            <w:tcW w:w="7789" w:type="dxa"/>
          </w:tcPr>
          <w:p w14:paraId="64D3231F" w14:textId="77777777" w:rsidR="00C01252" w:rsidRDefault="00C01252" w:rsidP="00C01252"/>
        </w:tc>
      </w:tr>
      <w:tr w:rsidR="00C01252" w14:paraId="3BBDEB24" w14:textId="77777777" w:rsidTr="00B638CC">
        <w:tc>
          <w:tcPr>
            <w:tcW w:w="1271" w:type="dxa"/>
          </w:tcPr>
          <w:p w14:paraId="31D4CA41" w14:textId="77777777" w:rsidR="00C01252" w:rsidRDefault="00C01252" w:rsidP="00C01252"/>
        </w:tc>
        <w:tc>
          <w:tcPr>
            <w:tcW w:w="7789" w:type="dxa"/>
          </w:tcPr>
          <w:p w14:paraId="4B5FF81A" w14:textId="77777777" w:rsidR="00C01252" w:rsidRDefault="00C01252" w:rsidP="00C01252"/>
        </w:tc>
      </w:tr>
      <w:tr w:rsidR="00C01252" w14:paraId="183D7DE9" w14:textId="77777777" w:rsidTr="00B638CC">
        <w:tc>
          <w:tcPr>
            <w:tcW w:w="1271" w:type="dxa"/>
          </w:tcPr>
          <w:p w14:paraId="7FF29AEB" w14:textId="77777777" w:rsidR="00C01252" w:rsidRDefault="00C01252" w:rsidP="00C01252"/>
        </w:tc>
        <w:tc>
          <w:tcPr>
            <w:tcW w:w="7789" w:type="dxa"/>
          </w:tcPr>
          <w:p w14:paraId="192E1738" w14:textId="77777777" w:rsidR="00C01252" w:rsidRDefault="00C01252" w:rsidP="00C01252"/>
        </w:tc>
      </w:tr>
    </w:tbl>
    <w:p w14:paraId="11E2B68D" w14:textId="2A61D363" w:rsidR="00696D95" w:rsidRDefault="00696D95" w:rsidP="00696D95">
      <w:pPr>
        <w:pStyle w:val="berschrift1"/>
        <w:numPr>
          <w:ilvl w:val="0"/>
          <w:numId w:val="0"/>
        </w:numPr>
      </w:pPr>
      <w:bookmarkStart w:id="7" w:name="_Toc143014897"/>
      <w:r>
        <w:lastRenderedPageBreak/>
        <w:t>Abkürzungsverzeichnis</w:t>
      </w:r>
      <w:bookmarkEnd w:id="7"/>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t>Fünfte Generation des Mobilfunks</w:t>
      </w:r>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56DE2CEF" w:rsidR="002B4972" w:rsidRPr="00A41CEA" w:rsidRDefault="002B4972" w:rsidP="00632428">
      <w:pPr>
        <w:tabs>
          <w:tab w:val="left" w:pos="2127"/>
        </w:tabs>
        <w:rPr>
          <w:lang w:val="en-GB"/>
        </w:rPr>
      </w:pPr>
      <w:r w:rsidRPr="00A41CEA">
        <w:rPr>
          <w:lang w:val="en-GB"/>
        </w:rPr>
        <w:t>DQLN</w:t>
      </w:r>
      <w:r w:rsidRPr="00A41CEA">
        <w:rPr>
          <w:lang w:val="en-GB"/>
        </w:rPr>
        <w:tab/>
        <w:t>Deep-Q-Learning-Netz</w:t>
      </w:r>
    </w:p>
    <w:p w14:paraId="40B53A57" w14:textId="2F2825CE" w:rsidR="002B4972" w:rsidRPr="00A41CEA" w:rsidRDefault="002B4972" w:rsidP="00632428">
      <w:pPr>
        <w:tabs>
          <w:tab w:val="left" w:pos="2127"/>
        </w:tabs>
        <w:rPr>
          <w:lang w:val="en-GB"/>
        </w:rPr>
      </w:pPr>
      <w:r w:rsidRPr="00A41CEA">
        <w:rPr>
          <w:lang w:val="en-GB"/>
        </w:rPr>
        <w:t>FFN</w:t>
      </w:r>
      <w:r w:rsidRPr="00A41CEA">
        <w:rPr>
          <w:lang w:val="en-GB"/>
        </w:rPr>
        <w:tab/>
        <w:t>Feed-Forward-Netz</w:t>
      </w:r>
    </w:p>
    <w:p w14:paraId="54390606" w14:textId="2A2234B5" w:rsidR="00C5063F" w:rsidRPr="00A41CEA" w:rsidRDefault="00C5063F" w:rsidP="00632428">
      <w:pPr>
        <w:tabs>
          <w:tab w:val="left" w:pos="2127"/>
        </w:tabs>
      </w:pPr>
      <w:r w:rsidRPr="00A41CEA">
        <w:t>GIS</w:t>
      </w:r>
      <w:r w:rsidRPr="00A41CEA">
        <w:tab/>
        <w:t>Geographisches Informationssystem</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67042B20" w:rsidR="00822681" w:rsidRPr="008201D2" w:rsidRDefault="00822681" w:rsidP="00632428">
      <w:pPr>
        <w:tabs>
          <w:tab w:val="left" w:pos="2127"/>
        </w:tabs>
        <w:jc w:val="left"/>
      </w:pPr>
      <w:r w:rsidRPr="008201D2">
        <w:t>SVM</w:t>
      </w:r>
      <w:r w:rsidRPr="008201D2">
        <w:tab/>
        <w:t>Support Vector 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8" w:name="_Toc143014898"/>
      <w:r>
        <w:lastRenderedPageBreak/>
        <w:t>Einleitung</w:t>
      </w:r>
      <w:bookmarkEnd w:id="8"/>
    </w:p>
    <w:p w14:paraId="393B043B" w14:textId="356F416E" w:rsidR="00801569" w:rsidRDefault="00C04DDC" w:rsidP="0078062F">
      <w:pPr>
        <w:pStyle w:val="berschrift2"/>
      </w:pPr>
      <w:bookmarkStart w:id="9" w:name="_Toc143014899"/>
      <w:r>
        <w:t xml:space="preserve">Einleitung </w:t>
      </w:r>
      <w:r w:rsidR="003038A5" w:rsidRPr="00AB0677">
        <w:t>und Projekthintergrund</w:t>
      </w:r>
      <w:bookmarkEnd w:id="9"/>
    </w:p>
    <w:p w14:paraId="6F39556F" w14:textId="6C0FE799" w:rsidR="002564BA" w:rsidRDefault="000D72E8" w:rsidP="0078062F">
      <w:r>
        <w:t xml:space="preserve">Schone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hierbei das </w:t>
      </w:r>
      <w:r w:rsidR="003759A8" w:rsidRPr="00DF6A13">
        <w:rPr>
          <w:i/>
          <w:iCs/>
          <w:color w:val="70AD47" w:themeColor="accent6"/>
        </w:rPr>
        <w:t>autonome Fahren</w:t>
      </w:r>
      <w:r w:rsidR="003759A8" w:rsidRPr="00DF6A13">
        <w:rPr>
          <w:color w:val="70AD47" w:themeColor="accent6"/>
        </w:rPr>
        <w:t xml:space="preserve"> </w:t>
      </w:r>
      <w:r w:rsidR="003759A8">
        <w:t xml:space="preserve">und </w:t>
      </w:r>
      <w:r w:rsidR="003759A8" w:rsidRPr="00DF6A13">
        <w:rPr>
          <w:i/>
          <w:iCs/>
          <w:color w:val="70AD47" w:themeColor="accent6"/>
        </w:rPr>
        <w:t>5G</w:t>
      </w:r>
      <w:r w:rsidR="003759A8">
        <w:t>.</w:t>
      </w:r>
      <w:r w:rsidR="002564BA">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r w:rsidR="005750D5">
        <w:t>durch zunehmend autonomisierte Fahrzeuge</w:t>
      </w:r>
      <w:r w:rsidR="009372EC">
        <w:t xml:space="preserve"> nicht nur </w:t>
      </w:r>
      <w:r w:rsidR="002564BA">
        <w:t>verarbeitet,</w:t>
      </w:r>
      <w:r w:rsidR="009372EC">
        <w:t xml:space="preserve"> sondern auch im Zuge von </w:t>
      </w:r>
      <w:r w:rsidR="009372EC" w:rsidRPr="00DF6A13">
        <w:rPr>
          <w:i/>
          <w:iCs/>
          <w:color w:val="70AD47" w:themeColor="accent6"/>
        </w:rPr>
        <w:t>Car-2-</w:t>
      </w:r>
      <w:r w:rsidR="002564BA" w:rsidRPr="00DF6A13">
        <w:rPr>
          <w:i/>
          <w:iCs/>
          <w:color w:val="70AD47" w:themeColor="accent6"/>
        </w:rPr>
        <w:t>X</w:t>
      </w:r>
      <w:r w:rsidR="009372EC" w:rsidRPr="00DF6A13">
        <w:rPr>
          <w:i/>
          <w:iCs/>
          <w:color w:val="70AD47" w:themeColor="accent6"/>
        </w:rPr>
        <w:t xml:space="preserve">-Kommunikation </w:t>
      </w:r>
      <w:r w:rsidR="009372EC">
        <w:t>zeitkritisch 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heutigen </w:t>
      </w:r>
      <w:r w:rsidR="002E2198" w:rsidRPr="00DF6A13">
        <w:rPr>
          <w:color w:val="70AD47" w:themeColor="accent6"/>
        </w:rPr>
        <w:t>4G-LTE</w:t>
      </w:r>
      <w:r w:rsidR="002E2198">
        <w:t>)</w:t>
      </w:r>
      <w:r w:rsidR="0078062F">
        <w:t xml:space="preserve"> in 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CA0B4B">
            <w:t>[1]</w:t>
          </w:r>
          <w:r w:rsidR="005750D5">
            <w:fldChar w:fldCharType="end"/>
          </w:r>
        </w:sdtContent>
      </w:sdt>
      <w:r w:rsidR="0078062F">
        <w:t>.</w:t>
      </w:r>
      <w:r w:rsidR="002564BA">
        <w:t xml:space="preserve"> </w:t>
      </w:r>
    </w:p>
    <w:p w14:paraId="0C349663" w14:textId="6F4B1ADC" w:rsidR="006C5BE0" w:rsidRDefault="001550F1" w:rsidP="00C16502">
      <w:r>
        <w:t xml:space="preserve">In diesem Kontext wurde auch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Kooperationspartner des Projektes ist dabei neben dem Fraunhofer-Institut für integrierte Schaltungen, dem Innovations-Zentrum</w:t>
      </w:r>
      <w:r w:rsidR="00F46B12">
        <w:t xml:space="preserve"> </w:t>
      </w:r>
      <w:r w:rsidR="00033869">
        <w:t xml:space="preserve">Region Kronach e.V., und </w:t>
      </w:r>
      <w:r w:rsidR="00F46B12">
        <w:t xml:space="preserve">Valeo, </w:t>
      </w:r>
      <w:r w:rsidR="00033869">
        <w:t>dem</w:t>
      </w:r>
      <w:r w:rsidR="00F46B12">
        <w:t xml:space="preserve"> Weltmarktführer für Fahrerassistenzsysteme, auch die Hochschule für angewandte Wissenschaften Coburg. Letztere dient als akademisches Zentrum der Region,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xml:space="preserve">, </w:t>
      </w:r>
      <w:r w:rsidR="00E37BD5">
        <w:t xml:space="preserve">in </w:t>
      </w:r>
      <w:r w:rsidR="00E37BD5" w:rsidRPr="00E37BD5">
        <w:t>welchem</w:t>
      </w:r>
      <w:r w:rsidR="00E37BD5">
        <w:t xml:space="preserve"> auch</w:t>
      </w:r>
      <w:r w:rsidR="00E37BD5" w:rsidRPr="00E37BD5">
        <w:t xml:space="preserve"> die vorliegende Arbeit </w:t>
      </w:r>
      <w:r w:rsidR="00E37BD5">
        <w:t>zu verorten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CA0B4B">
            <w:t>[2]</w:t>
          </w:r>
          <w:r w:rsidR="006C5BE0">
            <w:fldChar w:fldCharType="end"/>
          </w:r>
        </w:sdtContent>
      </w:sdt>
      <w:r w:rsidR="00684848">
        <w:t>.</w:t>
      </w:r>
    </w:p>
    <w:p w14:paraId="1287F93E" w14:textId="71D43BC6" w:rsidR="00801569" w:rsidRDefault="009010EB" w:rsidP="00651BCB">
      <w:pPr>
        <w:pStyle w:val="berschrift2"/>
      </w:pPr>
      <w:r>
        <w:t xml:space="preserve"> </w:t>
      </w:r>
      <w:bookmarkStart w:id="10" w:name="_Toc143014900"/>
      <w:r w:rsidR="00900171">
        <w:t>Motivation und Zielsetzung</w:t>
      </w:r>
      <w:bookmarkEnd w:id="10"/>
    </w:p>
    <w:p w14:paraId="6C8E495D" w14:textId="48C15C9E"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AC052B">
        <w:t>vor allem</w:t>
      </w:r>
      <w:r w:rsidR="00D67986">
        <w:t xml:space="preserve"> auch andere </w:t>
      </w:r>
      <w:r w:rsidR="00D67986">
        <w:lastRenderedPageBreak/>
        <w:t>Verkehrsteilnehmer gehören,</w:t>
      </w:r>
      <w:r>
        <w:t xml:space="preserve"> eine entscheidende Rolle.</w:t>
      </w:r>
      <w:r w:rsidR="004E4D82">
        <w:t xml:space="preserve"> </w:t>
      </w:r>
      <w:r w:rsidR="00F6550F">
        <w:t xml:space="preserve">Üblicherweise kommen hierfür verschiedenste Sensorsysteme, wie </w:t>
      </w:r>
      <w:r w:rsidR="00F6550F" w:rsidRPr="00F6550F">
        <w:rPr>
          <w:i/>
          <w:iCs/>
          <w:color w:val="70AD47" w:themeColor="accent6"/>
        </w:rPr>
        <w:t>Ultraschall</w:t>
      </w:r>
      <w:r w:rsidR="00F6550F">
        <w:t xml:space="preserve">-, </w:t>
      </w:r>
      <w:r w:rsidR="00311D05">
        <w:rPr>
          <w:i/>
          <w:iCs/>
          <w:color w:val="70AD47" w:themeColor="accent6"/>
        </w:rPr>
        <w:t>RADAR</w:t>
      </w:r>
      <w:r w:rsidR="00F6550F">
        <w:t xml:space="preserve">- und </w:t>
      </w:r>
      <w:r w:rsidR="00F6550F" w:rsidRPr="00F6550F">
        <w:rPr>
          <w:i/>
          <w:iCs/>
          <w:color w:val="70AD47" w:themeColor="accent6"/>
        </w:rPr>
        <w:t>L</w:t>
      </w:r>
      <w:r w:rsidR="00311D05">
        <w:rPr>
          <w:i/>
          <w:iCs/>
          <w:color w:val="70AD47" w:themeColor="accent6"/>
        </w:rPr>
        <w:t>IDAR</w:t>
      </w:r>
      <w:r w:rsidR="00F6550F">
        <w:t xml:space="preserve">-Sensoren, sowie kamerabasierte Verfahren, wie das </w:t>
      </w:r>
      <w:r w:rsidR="00F6550F" w:rsidRPr="00F6550F">
        <w:rPr>
          <w:color w:val="70AD47" w:themeColor="accent6"/>
        </w:rPr>
        <w:t>Stereo</w:t>
      </w:r>
      <w:r w:rsidR="00F6550F">
        <w:t xml:space="preserve">- und das </w:t>
      </w:r>
      <w:r w:rsidR="00F6550F" w:rsidRPr="00F6550F">
        <w:rPr>
          <w:color w:val="70AD47" w:themeColor="accent6"/>
        </w:rPr>
        <w:t>Maschinelle-Sehen</w:t>
      </w:r>
      <w:r w:rsidR="00F6550F">
        <w:t xml:space="preserve"> zum 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xNlQyMDowODo0OC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CA0B4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6F94072B"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869DC" w:rsidRPr="00465A5C">
        <w:rPr>
          <w:i/>
          <w:iCs/>
        </w:rPr>
        <w:t>GNSS-Koordinaten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 xml:space="preserve">Aus vorangegangenen Forschungsarbeiten ist dabei bekannt, dass reale Positionsdaten, die über das GNSS 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3B3843D9" w:rsidR="00F6550F" w:rsidRDefault="00620355" w:rsidP="003038A5">
      <w:pPr>
        <w:rPr>
          <w:i/>
          <w:iCs/>
        </w:rPr>
      </w:pPr>
      <w:r w:rsidRPr="00620355">
        <w:rPr>
          <w:i/>
          <w:iCs/>
        </w:rPr>
        <w:t>Welche Verfahren des maschinellen Lernens sind für die Klassifizierung von Verkehrsteilnehmern auf Basis von sequenziellen Positionsdaten geeignet?</w:t>
      </w:r>
    </w:p>
    <w:p w14:paraId="0CA6B813" w14:textId="62F98BBA" w:rsidR="00EE4DA0" w:rsidRPr="00EE4DA0" w:rsidRDefault="00EE4DA0" w:rsidP="003038A5">
      <w:r>
        <w:t xml:space="preserve">Sollten die Ergebnisse dieser Arbeit als positiv zu bewerten sein, ließe sich auf Basis der Antworten </w:t>
      </w:r>
      <w:r w:rsidR="00B4552A">
        <w:t>zu</w:t>
      </w:r>
      <w:r>
        <w:t xml:space="preserve"> diese</w:t>
      </w:r>
      <w:r w:rsidR="00B4552A">
        <w:t xml:space="preserve">n </w:t>
      </w:r>
      <w:r>
        <w:t xml:space="preserve">beiden Fragen, 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1" w:name="_Toc143014901"/>
      <w:r w:rsidRPr="00AB0677">
        <w:lastRenderedPageBreak/>
        <w:t>Aufbau der Arbeit</w:t>
      </w:r>
      <w:bookmarkEnd w:id="11"/>
    </w:p>
    <w:p w14:paraId="07FEAB56" w14:textId="52E6502E" w:rsidR="00F907E5" w:rsidRPr="004470D5" w:rsidRDefault="00D66912" w:rsidP="00D66912">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der Datensatz vorgestellt</w:t>
      </w:r>
      <w:r w:rsidR="00F907E5">
        <w:t xml:space="preserve">, welcher die Basis für die in dieser Arbeit umgesetzten Klassifikation bildet. </w:t>
      </w:r>
      <w:r w:rsidR="0072601D">
        <w:t xml:space="preserve">In Kapitel 5 </w:t>
      </w:r>
      <w:r w:rsidR="0072601D" w:rsidRPr="0072601D">
        <w:rPr>
          <w:i/>
          <w:iCs/>
        </w:rPr>
        <w:t>Anforderungen und Gesamtkonzept</w:t>
      </w:r>
      <w:r w:rsidR="0072601D">
        <w:t xml:space="preserve"> folgt basierend darauf die Vorstellung der wichtigsten Anforderungen und des angestrebten Gesamtkonzeptes der Klassifikation.</w:t>
      </w:r>
      <w:r w:rsidR="004470D5">
        <w:t xml:space="preserve"> Die nachfolgenden Kapitel 6 </w:t>
      </w:r>
      <w:r w:rsidR="004470D5" w:rsidRPr="004470D5">
        <w:rPr>
          <w:i/>
          <w:iCs/>
        </w:rPr>
        <w:t>Umsetzung des Map-Matchings</w:t>
      </w:r>
      <w:r w:rsidR="004470D5">
        <w:t xml:space="preserve"> und 7 </w:t>
      </w:r>
      <w:r w:rsidR="004470D5" w:rsidRPr="004470D5">
        <w:rPr>
          <w:i/>
          <w:iCs/>
        </w:rPr>
        <w:t>Umsetzung der Klassifikation</w:t>
      </w:r>
      <w:r w:rsidR="004470D5">
        <w:rPr>
          <w:i/>
          <w:iCs/>
        </w:rPr>
        <w:t xml:space="preserve"> </w:t>
      </w:r>
      <w:r w:rsidR="004470D5">
        <w:t xml:space="preserve">beschreiben die </w:t>
      </w:r>
      <w:r w:rsidR="00D3571E">
        <w:t>Realisierung und Implementierung</w:t>
      </w:r>
      <w:r w:rsidR="004470D5">
        <w:t xml:space="preserve"> der vielversprechendsten Verfahren zur Vorverarbeitung </w:t>
      </w:r>
      <w:r w:rsidR="005F6A0F">
        <w:t>bzw. zur</w:t>
      </w:r>
      <w:r w:rsidR="004470D5">
        <w:t xml:space="preserve"> Klassifikation der Positionssequenzen. Die Ergebnisse werden im Anschluss daran im Kapitel 8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9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2" w:name="_Toc143014902"/>
      <w:r>
        <w:lastRenderedPageBreak/>
        <w:t>Theoretischer Hintergrund</w:t>
      </w:r>
      <w:bookmarkEnd w:id="12"/>
    </w:p>
    <w:p w14:paraId="0E5E1EAF" w14:textId="77777777" w:rsidR="00C057EC" w:rsidRDefault="00C057EC" w:rsidP="00C057EC">
      <w:pPr>
        <w:pStyle w:val="berschrift2"/>
      </w:pPr>
      <w:bookmarkStart w:id="13" w:name="_Toc143014903"/>
      <w:r>
        <w:t>Global Navigation Satellite System</w:t>
      </w:r>
      <w:bookmarkEnd w:id="13"/>
      <w:r>
        <w:t xml:space="preserve"> </w:t>
      </w:r>
    </w:p>
    <w:p w14:paraId="37DA0B3E" w14:textId="3F645A1B"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von Amerika,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6503AB">
        <w:t xml:space="preserve"> beschränkte</w:t>
      </w:r>
      <w:r w:rsidR="008470FB">
        <w:t xml:space="preserve"> 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CA0B4B">
            <w:t>[4, S. 2]</w:t>
          </w:r>
          <w:r w:rsidR="00684848">
            <w:fldChar w:fldCharType="end"/>
          </w:r>
        </w:sdtContent>
      </w:sdt>
      <w:r w:rsidR="008470FB">
        <w:t>.</w:t>
      </w:r>
      <w:r w:rsidR="0036097D">
        <w:t xml:space="preserve"> </w:t>
      </w:r>
    </w:p>
    <w:p w14:paraId="33966FFA" w14:textId="224DFC7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CA0B4B">
            <w:t>[4, S. 19ff.]</w:t>
          </w:r>
          <w:r w:rsidR="00684848">
            <w:fldChar w:fldCharType="end"/>
          </w:r>
        </w:sdtContent>
      </w:sdt>
      <w:r w:rsidR="00684848">
        <w:t xml:space="preserve">. </w:t>
      </w:r>
      <w:r w:rsidR="006608EF">
        <w:t xml:space="preserve">Ist die Entfernung zu vier Satelliten </w:t>
      </w:r>
      <w:r w:rsidR="00A13EBF">
        <w:t xml:space="preserve">(und deren Position) </w:t>
      </w:r>
      <w:r w:rsidR="006608EF">
        <w:t>bekannt, kann</w:t>
      </w:r>
      <w:r w:rsidR="00007978">
        <w:t xml:space="preserve"> daraus</w:t>
      </w:r>
      <w:r w:rsidR="00754CFA">
        <w:t xml:space="preserve">, wie in </w:t>
      </w:r>
      <w:r w:rsidR="00754CFA" w:rsidRPr="00796B9D">
        <w:rPr>
          <w:color w:val="FF0000"/>
        </w:rPr>
        <w:t xml:space="preserve">Abb. </w:t>
      </w:r>
      <w:r w:rsidR="00007978">
        <w:rPr>
          <w:color w:val="FF0000"/>
        </w:rPr>
        <w:t>1</w:t>
      </w:r>
      <w:r w:rsidR="00754CFA" w:rsidRPr="00796B9D">
        <w:rPr>
          <w:color w:val="FF0000"/>
        </w:rPr>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sogar 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CA0B4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8F3CFE">
            <wp:extent cx="2967486" cy="1819025"/>
            <wp:effectExtent l="0" t="0" r="4445"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1685" cy="1858378"/>
                    </a:xfrm>
                    <a:prstGeom prst="rect">
                      <a:avLst/>
                    </a:prstGeom>
                  </pic:spPr>
                </pic:pic>
              </a:graphicData>
            </a:graphic>
          </wp:inline>
        </w:drawing>
      </w:r>
    </w:p>
    <w:p w14:paraId="4124F1E3" w14:textId="359B63FB" w:rsidR="00796B9D" w:rsidRPr="00796B9D" w:rsidRDefault="00796B9D" w:rsidP="00CF030C">
      <w:pPr>
        <w:pStyle w:val="Beschriftung"/>
        <w:jc w:val="center"/>
      </w:pPr>
      <w:bookmarkStart w:id="14" w:name="_Toc143014868"/>
      <w:r w:rsidRPr="00796B9D">
        <w:t xml:space="preserve">Abb.  </w:t>
      </w:r>
      <w:fldSimple w:instr=" SEQ Abb._ \* ARABIC ">
        <w:r w:rsidR="004831A3">
          <w:rPr>
            <w:noProof/>
          </w:rPr>
          <w:t>1</w:t>
        </w:r>
      </w:fldSimple>
      <w:r w:rsidRPr="00796B9D">
        <w:t>: Ermittlung der GNSS-Position als Schnittpunkt mehrerer Kugeln</w:t>
      </w:r>
      <w:r>
        <w:t xml:space="preserve"> </w:t>
      </w:r>
      <w:sdt>
        <w:sdtPr>
          <w:alias w:val="To edit, see citavi.com/edit"/>
          <w:tag w:val="CitaviPlaceholder#f1fc6e7d-d139-425d-be22-fc93cbd54a77"/>
          <w:id w:val="-2007509519"/>
          <w:placeholder>
            <w:docPart w:val="DefaultPlaceholder_-1854013440"/>
          </w:placeholder>
        </w:sdtPr>
        <w:sdtContent>
          <w:r>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E2VDIwOjA4OjQ4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08262A">
            <w:t>[5]</w:t>
          </w:r>
          <w:r>
            <w:fldChar w:fldCharType="end"/>
          </w:r>
        </w:sdtContent>
      </w:sdt>
      <w:bookmarkEnd w:id="14"/>
    </w:p>
    <w:p w14:paraId="3DA03AEE" w14:textId="77777777" w:rsidR="00796B9D" w:rsidRDefault="00796B9D" w:rsidP="00C057EC"/>
    <w:p w14:paraId="2EA4D407" w14:textId="66DEA0D7" w:rsidR="001F3AFA" w:rsidRPr="00480C37" w:rsidRDefault="00B36FA7" w:rsidP="00C057EC">
      <w:r>
        <w:t xml:space="preserve">Die Genauigkeit der Positionsbestimmung mittels GNSS ist durch viele Faktoren abhängig. Bspw. sollten die Satelliten für eine genaue Bestimmung in Relation zum Empfänger möglichst </w:t>
      </w:r>
      <w:r>
        <w:lastRenderedPageBreak/>
        <w:t>gleichmäßig verteilt sein. Sind die genutzten Satelliten eng beisammen</w:t>
      </w:r>
      <w:r w:rsidR="00E666D1">
        <w:t xml:space="preserve"> oder ungleichmäßig verteilt</w:t>
      </w:r>
      <w:r>
        <w:t xml:space="preserve"> kann die Positionsermittlung sehr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auch Gebäuden.</w:t>
      </w:r>
      <w:r w:rsidR="0045540E">
        <w:t xml:space="preserve"> Letztere können, ebenso wie bspw. Berge,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CA0B4B">
            <w:t>[6]</w:t>
          </w:r>
          <w:r w:rsidR="00480C37">
            <w:fldChar w:fldCharType="end"/>
          </w:r>
        </w:sdtContent>
      </w:sdt>
      <w:r w:rsidR="00C57B40">
        <w:t>.</w:t>
      </w:r>
    </w:p>
    <w:p w14:paraId="29321058" w14:textId="1CF9DD22" w:rsidR="00210C2F" w:rsidRPr="00210C2F" w:rsidRDefault="00C057EC" w:rsidP="00B84FFB">
      <w:pPr>
        <w:pStyle w:val="berschrift2"/>
      </w:pPr>
      <w:bookmarkStart w:id="15" w:name="_Toc143014904"/>
      <w:r>
        <w:t>Map-Matching</w:t>
      </w:r>
      <w:bookmarkEnd w:id="15"/>
    </w:p>
    <w:p w14:paraId="67B2D622" w14:textId="4D5AB010" w:rsidR="00375724" w:rsidRDefault="00375724" w:rsidP="00375724">
      <w:r>
        <w:t xml:space="preserve">Wie im letzten Abschnitt bereits erwähnt, sind </w:t>
      </w:r>
      <w:r w:rsidR="00B553C9">
        <w:t>Positionen und somit auch Positionssequenzen</w:t>
      </w:r>
      <w:r>
        <w:t xml:space="preserve">, welche über das GNSS ermittelt werden </w:t>
      </w:r>
      <w:r w:rsidR="00B553C9">
        <w:t>im Regelfall</w:t>
      </w:r>
      <w:r>
        <w:t xml:space="preserve"> </w:t>
      </w:r>
      <w:r w:rsidR="00B553C9">
        <w:t>fehlerbelastet</w:t>
      </w:r>
      <w:r>
        <w:t xml:space="preserve">. </w:t>
      </w:r>
      <w:r w:rsidR="00B553C9">
        <w:t xml:space="preserve">Zum </w:t>
      </w:r>
      <w:r w:rsidR="00926C4B">
        <w:t>einen</w:t>
      </w:r>
      <w:r w:rsidR="00B553C9">
        <w:t xml:space="preserve"> durch </w:t>
      </w:r>
      <w:r w:rsidR="00164D06">
        <w:t xml:space="preserve">Abtastfehler, </w:t>
      </w:r>
      <w:r w:rsidR="00B553C9">
        <w:t>also de</w:t>
      </w:r>
      <w:r w:rsidR="001C5A67">
        <w:t>n</w:t>
      </w:r>
      <w:r w:rsidR="00B553C9">
        <w:t xml:space="preserve"> Verlust von Information zwischen zwei aufgenommenen </w:t>
      </w:r>
      <w:r w:rsidR="00926C4B" w:rsidRPr="009D50AB">
        <w:rPr>
          <w:color w:val="70AD47" w:themeColor="accent6"/>
        </w:rPr>
        <w:t>GNSS-Punkten</w:t>
      </w:r>
      <w:r w:rsidR="00164D06">
        <w:rPr>
          <w:color w:val="70AD47" w:themeColor="accent6"/>
        </w:rPr>
        <w:t xml:space="preserve">, </w:t>
      </w:r>
      <w:r w:rsidR="00164D06">
        <w:t>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 Repräsentation eines Straßen- und Wegenetzes</w:t>
      </w:r>
      <w:r w:rsidR="003E43A0">
        <w:t xml:space="preserve">, das üblicherweise in Form eines </w:t>
      </w:r>
      <w:r w:rsidR="003E43A0" w:rsidRPr="003E43A0">
        <w:rPr>
          <w:i/>
          <w:iCs/>
          <w:color w:val="70AD47" w:themeColor="accent6"/>
        </w:rPr>
        <w:t>Graphen</w:t>
      </w:r>
      <w:r w:rsidR="003E43A0" w:rsidRPr="003E43A0">
        <w:rPr>
          <w:color w:val="70AD47" w:themeColor="accent6"/>
        </w:rPr>
        <w:t xml:space="preserve"> </w:t>
      </w:r>
      <w:r w:rsidR="003E43A0">
        <w:t>vorliegt</w:t>
      </w:r>
      <w:r w:rsidR="00B0097E" w:rsidRPr="003E43A0">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2VDIwOjA4OjQ4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CA0B4B">
            <w:t>[7]</w:t>
          </w:r>
          <w:r w:rsidR="00B0097E">
            <w:fldChar w:fldCharType="end"/>
          </w:r>
        </w:sdtContent>
      </w:sdt>
      <w:r w:rsidR="001C5A67">
        <w:t xml:space="preserve">.  </w:t>
      </w:r>
      <w:r w:rsidR="00DE7ABE" w:rsidRPr="0040396E">
        <w:rPr>
          <w:color w:val="FF0000"/>
        </w:rPr>
        <w:t>Abb. 2</w:t>
      </w:r>
      <w:r w:rsidR="00DE7ABE">
        <w:t xml:space="preserve"> zeigt 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6160778B">
            <wp:extent cx="3971925" cy="2456185"/>
            <wp:effectExtent l="0" t="0" r="0" b="762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a:blip r:embed="rId16"/>
                    <a:stretch>
                      <a:fillRect/>
                    </a:stretch>
                  </pic:blipFill>
                  <pic:spPr>
                    <a:xfrm>
                      <a:off x="0" y="0"/>
                      <a:ext cx="3971925" cy="2456185"/>
                    </a:xfrm>
                    <a:prstGeom prst="rect">
                      <a:avLst/>
                    </a:prstGeom>
                  </pic:spPr>
                </pic:pic>
              </a:graphicData>
            </a:graphic>
          </wp:inline>
        </w:drawing>
      </w:r>
    </w:p>
    <w:p w14:paraId="1EAC567A" w14:textId="0BA98E52" w:rsidR="006062C0" w:rsidRDefault="006062C0" w:rsidP="00CF030C">
      <w:pPr>
        <w:pStyle w:val="Beschriftung"/>
        <w:jc w:val="center"/>
      </w:pPr>
      <w:bookmarkStart w:id="16" w:name="_Toc143014869"/>
      <w:r>
        <w:t xml:space="preserve">Abb.  </w:t>
      </w:r>
      <w:fldSimple w:instr=" SEQ Abb._ \* ARABIC ">
        <w:r w:rsidR="004831A3">
          <w:rPr>
            <w:noProof/>
          </w:rPr>
          <w:t>2</w:t>
        </w:r>
      </w:fldSimple>
      <w:r>
        <w:t xml:space="preserve">: Map-Matching von aufgenommenen GNSS-Punkten auf das Straßennetz </w:t>
      </w:r>
      <w:sdt>
        <w:sdtPr>
          <w:alias w:val="To edit, see citavi.com/edit"/>
          <w:tag w:val="CitaviPlaceholder#2f063343-26ea-42af-a7bc-3d79712de8a8"/>
          <w:id w:val="-1609734635"/>
          <w:placeholder>
            <w:docPart w:val="68484D57FD444081B6C71DE1A2A51991"/>
          </w:placeholder>
        </w:sdtPr>
        <w:sdtContent>
          <w:r>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2VDIwOjA4OjQ4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rsidR="0008262A">
            <w:t>[7]</w:t>
          </w:r>
          <w:r>
            <w:fldChar w:fldCharType="end"/>
          </w:r>
        </w:sdtContent>
      </w:sdt>
      <w:bookmarkEnd w:id="16"/>
    </w:p>
    <w:p w14:paraId="508C4D9B" w14:textId="6EB64974" w:rsidR="00443CBA" w:rsidRDefault="00294752" w:rsidP="00217C23">
      <w:r>
        <w:lastRenderedPageBreak/>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hierbei</w:t>
      </w:r>
      <w:r>
        <w:t xml:space="preserve"> die</w:t>
      </w:r>
      <w:r w:rsidR="00DE5626">
        <w:t xml:space="preserve">jenige </w:t>
      </w:r>
      <w:r w:rsidR="00DE26E4">
        <w:t>Abfolge an Straßensegmenten, 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der auf einem</w:t>
      </w:r>
      <w:r w:rsidR="00AD453A">
        <w:t xml:space="preserve"> </w:t>
      </w:r>
      <w:r w:rsidR="00AD453A" w:rsidRPr="004D5C9F">
        <w:rPr>
          <w:i/>
          <w:iCs/>
          <w:color w:val="70AD47" w:themeColor="accent6"/>
        </w:rPr>
        <w:t>Hidden-Markov-Model</w:t>
      </w:r>
      <w:r w:rsidR="00F26DEA" w:rsidRPr="004D5C9F">
        <w:rPr>
          <w:i/>
          <w:iCs/>
          <w:color w:val="70AD47" w:themeColor="accent6"/>
        </w:rPr>
        <w:t xml:space="preserve"> </w:t>
      </w:r>
      <w:r w:rsidR="00F26DEA" w:rsidRPr="00F26DEA">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in </w:t>
      </w:r>
      <w:r w:rsidR="0040396E" w:rsidRPr="0040396E">
        <w:rPr>
          <w:color w:val="FF0000"/>
        </w:rPr>
        <w:t>Abb. 3</w:t>
      </w:r>
      <w:r w:rsidR="0040396E" w:rsidRPr="0040396E">
        <w:t xml:space="preserve"> veranschaulicht,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2VDIwOjA4OjQ4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CA0B4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7B28295A">
            <wp:extent cx="4229100" cy="2429658"/>
            <wp:effectExtent l="0" t="0" r="0" b="889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013" cy="2435353"/>
                    </a:xfrm>
                    <a:prstGeom prst="rect">
                      <a:avLst/>
                    </a:prstGeom>
                    <a:noFill/>
                  </pic:spPr>
                </pic:pic>
              </a:graphicData>
            </a:graphic>
          </wp:inline>
        </w:drawing>
      </w:r>
    </w:p>
    <w:p w14:paraId="6B98833B" w14:textId="303D3FF7" w:rsidR="006E78A5" w:rsidRDefault="008119A8" w:rsidP="00CF030C">
      <w:pPr>
        <w:pStyle w:val="Beschriftung"/>
        <w:jc w:val="center"/>
      </w:pPr>
      <w:bookmarkStart w:id="17" w:name="_Toc143014870"/>
      <w:r>
        <w:t xml:space="preserve">Abb.  </w:t>
      </w:r>
      <w:fldSimple w:instr=" SEQ Abb._ \* ARABIC ">
        <w:r w:rsidR="004831A3">
          <w:rPr>
            <w:noProof/>
          </w:rPr>
          <w:t>3</w:t>
        </w:r>
      </w:fldSimple>
      <w:r>
        <w:t>: GNSS-Punkte und zugehörige Kandidaten</w:t>
      </w:r>
      <w:bookmarkEnd w:id="17"/>
    </w:p>
    <w:p w14:paraId="74A8DB0B" w14:textId="77777777" w:rsidR="008119A8" w:rsidRDefault="008119A8" w:rsidP="008119A8"/>
    <w:p w14:paraId="4E0AE37A" w14:textId="619FF55D"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C408C4">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C408C4">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 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dem</w:t>
      </w:r>
      <w:r w:rsidR="00081285">
        <w:t xml:space="preserve"> </w:t>
      </w:r>
      <w:r w:rsidR="00081285" w:rsidRPr="004D5C9F">
        <w:rPr>
          <w:i/>
          <w:iCs/>
          <w:color w:val="70AD47" w:themeColor="accent6"/>
        </w:rPr>
        <w:t>A*</w:t>
      </w:r>
      <w:r w:rsidR="00D96721">
        <w:rPr>
          <w:i/>
          <w:iCs/>
        </w:rPr>
        <w:t>-</w:t>
      </w:r>
      <w:r w:rsidR="00081285">
        <w:t xml:space="preserve"> oder dem </w:t>
      </w:r>
      <w:r w:rsidR="00081285" w:rsidRPr="004D5C9F">
        <w:rPr>
          <w:i/>
          <w:iCs/>
          <w:color w:val="70AD47" w:themeColor="accent6"/>
        </w:rPr>
        <w:lastRenderedPageBreak/>
        <w:t>Dijkstra-Algorithmus</w:t>
      </w:r>
      <w:r w:rsidR="00081285">
        <w:t xml:space="preserve"> bestimmt wird. </w:t>
      </w:r>
      <w:r w:rsidR="00FA054A" w:rsidRPr="00A12618">
        <w:rPr>
          <w:color w:val="C00000"/>
        </w:rPr>
        <w:t xml:space="preserve">Abb. 4 </w:t>
      </w:r>
      <w:r w:rsidR="00FA054A">
        <w:t xml:space="preserve">zeigt alle möglichen Übergänge zwischen den Kandidaten der in </w:t>
      </w:r>
      <w:r w:rsidR="00FA054A" w:rsidRPr="00A12618">
        <w:rPr>
          <w:color w:val="C00000"/>
        </w:rPr>
        <w:t>Abb. 3</w:t>
      </w:r>
      <w:r w:rsidR="00FA054A">
        <w:t xml:space="preserve"> gegebenen 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2VDIwOjA4OjQ4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CA0B4B">
            <w:t>[7]</w:t>
          </w:r>
          <w:r w:rsidR="009473F8">
            <w:fldChar w:fldCharType="end"/>
          </w:r>
        </w:sdtContent>
      </w:sdt>
      <w:r w:rsidR="008D5B51">
        <w:t>.</w:t>
      </w:r>
    </w:p>
    <w:p w14:paraId="38ADB157" w14:textId="77777777" w:rsidR="00D96721" w:rsidRDefault="00D96721" w:rsidP="00D96721">
      <w:pPr>
        <w:pStyle w:val="AbbMitRahmen"/>
        <w:keepNext/>
      </w:pPr>
      <w:r w:rsidRPr="00D96721">
        <w:rPr>
          <w:noProof/>
        </w:rPr>
        <w:drawing>
          <wp:inline distT="0" distB="0" distL="0" distR="0" wp14:anchorId="01B5814B" wp14:editId="0EC9DDF6">
            <wp:extent cx="3248025" cy="2420551"/>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269310" cy="2436414"/>
                    </a:xfrm>
                    <a:prstGeom prst="rect">
                      <a:avLst/>
                    </a:prstGeom>
                  </pic:spPr>
                </pic:pic>
              </a:graphicData>
            </a:graphic>
          </wp:inline>
        </w:drawing>
      </w:r>
    </w:p>
    <w:p w14:paraId="2F83858A" w14:textId="51808151" w:rsidR="00D96721" w:rsidRDefault="00D96721" w:rsidP="00D96721">
      <w:pPr>
        <w:pStyle w:val="Beschriftung"/>
        <w:jc w:val="center"/>
      </w:pPr>
      <w:bookmarkStart w:id="18" w:name="_Toc143014871"/>
      <w:r>
        <w:t xml:space="preserve">Abb.  </w:t>
      </w:r>
      <w:fldSimple w:instr=" SEQ Abb._ \* ARABIC ">
        <w:r w:rsidR="004831A3">
          <w:rPr>
            <w:noProof/>
          </w:rPr>
          <w:t>4</w:t>
        </w:r>
      </w:fldSimple>
      <w:r>
        <w:t xml:space="preserve">: Mögliche Übergänge und optimaler Pfad </w:t>
      </w:r>
      <w:sdt>
        <w:sdtPr>
          <w:alias w:val="To edit, see citavi.com/edit"/>
          <w:tag w:val="CitaviPlaceholder#662f33eb-a399-404d-be4e-43b0fe7298ad"/>
          <w:id w:val="374584046"/>
          <w:placeholder>
            <w:docPart w:val="DefaultPlaceholder_-1854013440"/>
          </w:placeholder>
        </w:sdtPr>
        <w:sdtContent>
          <w:r>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Q4ZGYzLWIxZmMtNGI4ZC05MTg1LTBkNTVkNmJmZTA4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2VDIwOjA4OjQ4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NjJmMzNlYi1hMzk5LTQwNGQtYmU0ZS00M2IwZmU3Mjk4YWQiLCJUZXh0IjoiWzddIiwiV0FJVmVyc2lvbiI6IjYuMTQuMC4wIn0=}</w:instrText>
          </w:r>
          <w:r>
            <w:fldChar w:fldCharType="separate"/>
          </w:r>
          <w:r w:rsidR="0008262A">
            <w:t>[7]</w:t>
          </w:r>
          <w:r>
            <w:fldChar w:fldCharType="end"/>
          </w:r>
        </w:sdtContent>
      </w:sdt>
      <w:bookmarkEnd w:id="18"/>
    </w:p>
    <w:p w14:paraId="038AA834" w14:textId="77777777" w:rsidR="00F26DEA" w:rsidRDefault="00F26DEA" w:rsidP="008119A8"/>
    <w:p w14:paraId="4EA98F4E" w14:textId="14EB14C5"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NlQyMDowODo0O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CA0B4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2VDIwOjA4OjQ4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CA0B4B">
            <w:t>[7]</w:t>
          </w:r>
          <w:r w:rsidR="00BA3A1C">
            <w:fldChar w:fldCharType="end"/>
          </w:r>
        </w:sdtContent>
      </w:sdt>
      <w:r w:rsidR="00B25605">
        <w:t>.</w:t>
      </w:r>
    </w:p>
    <w:p w14:paraId="6DF906A6" w14:textId="4B4956F0"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NlQyMDowODo0OC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8262A">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(im Bereich von 1Hz)</w:t>
      </w:r>
      <w:r w:rsidR="000757D6">
        <w:t xml:space="preserve"> </w:t>
      </w:r>
      <w:r>
        <w:t>zu</w:t>
      </w:r>
      <w:r w:rsidR="000757D6">
        <w:t xml:space="preserve"> potenziell</w:t>
      </w:r>
      <w:r>
        <w:t xml:space="preserve"> minderwertigen Matching-Ergebnissen.</w:t>
      </w:r>
      <w:r w:rsidR="000757D6">
        <w:t xml:space="preserve"> </w:t>
      </w:r>
    </w:p>
    <w:p w14:paraId="22EAE52D" w14:textId="5AA76233" w:rsidR="0052542D" w:rsidRPr="00BC6219" w:rsidRDefault="007B71BC" w:rsidP="007B71BC">
      <w:pPr>
        <w:pStyle w:val="berschrift2"/>
      </w:pPr>
      <w:bookmarkStart w:id="19" w:name="_Toc143014905"/>
      <w:r>
        <w:t>Maschinelles Lernen</w:t>
      </w:r>
      <w:r w:rsidR="00441254">
        <w:t xml:space="preserve"> und Klassifikation</w:t>
      </w:r>
      <w:bookmarkEnd w:id="19"/>
    </w:p>
    <w:p w14:paraId="47D94C01" w14:textId="740F6906"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E2VDIwOjA4OjQ4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CA0B4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w:t>
      </w:r>
      <w:r>
        <w:lastRenderedPageBreak/>
        <w:t xml:space="preserve">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ZUMjA6MDg6NDg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CA0B4B">
            <w:t>[10, S. 4]</w:t>
          </w:r>
          <w:r w:rsidR="00334A61">
            <w:fldChar w:fldCharType="end"/>
          </w:r>
        </w:sdtContent>
      </w:sdt>
      <w:r w:rsidR="00E26969">
        <w:t xml:space="preserve"> </w:t>
      </w:r>
      <w:r w:rsidR="00D24E2C">
        <w:t xml:space="preserve">Die meisten Algorithmen sind hierbei modellbasiert, das heißt sie </w:t>
      </w:r>
      <w:r w:rsidR="00AC4BE3">
        <w:t>stützen</w:t>
      </w:r>
      <w:r w:rsidR="00D24E2C">
        <w:t xml:space="preserve"> </w:t>
      </w:r>
      <w:r w:rsidR="00AC4BE3">
        <w:t xml:space="preserve">sich </w:t>
      </w:r>
      <w:r w:rsidR="00D24E2C">
        <w:t>auf (je nach Algorithmus</w:t>
      </w:r>
      <w:r w:rsidR="00104406">
        <w:t xml:space="preserve"> und gewählten </w:t>
      </w:r>
      <w:r w:rsidR="00104406" w:rsidRPr="00903292">
        <w:rPr>
          <w:i/>
          <w:iCs/>
          <w:color w:val="70AD47" w:themeColor="accent6"/>
        </w:rPr>
        <w:t>Hyperparam</w:t>
      </w:r>
      <w:r w:rsidR="00F614A1" w:rsidRPr="00903292">
        <w:rPr>
          <w:i/>
          <w:iCs/>
          <w:color w:val="70AD47" w:themeColor="accent6"/>
        </w:rPr>
        <w:t>e</w:t>
      </w:r>
      <w:r w:rsidR="00104406" w:rsidRPr="00903292">
        <w:rPr>
          <w:i/>
          <w:iCs/>
          <w:color w:val="70AD47" w:themeColor="accent6"/>
        </w:rPr>
        <w:t>tern</w:t>
      </w:r>
      <w:r w:rsidR="00A64566">
        <w:t xml:space="preserve"> mehr oder weniger</w:t>
      </w:r>
      <w:r w:rsidR="00D24E2C">
        <w:t>) komplexe</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A64566">
        <w:t>e</w:t>
      </w:r>
      <w:r w:rsidR="00D24E2C">
        <w:t xml:space="preserve"> </w:t>
      </w:r>
      <w:r w:rsidR="00903292">
        <w:t>Muster und Gesetzmäßigkeiten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2VDIwOjA4OjQ4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CA0B4B">
            <w:t>[10, S. 21ff.]</w:t>
          </w:r>
          <w:r w:rsidR="00090B15">
            <w:fldChar w:fldCharType="end"/>
          </w:r>
        </w:sdtContent>
      </w:sdt>
      <w:r w:rsidR="00090B15">
        <w:t>.</w:t>
      </w:r>
      <w:r w:rsidR="00720A41">
        <w:t xml:space="preserve"> </w:t>
      </w:r>
    </w:p>
    <w:p w14:paraId="5659B5F1" w14:textId="1BAACF03" w:rsidR="002D7A1E" w:rsidRDefault="00A41BAB" w:rsidP="007B71BC">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ZUMjA6MDg6NDg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CA0B4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Art von Problem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CA0B4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die Klassen </w:t>
      </w:r>
      <w:r w:rsidR="006030F9" w:rsidRPr="006030F9">
        <w:rPr>
          <w:i/>
          <w:iCs/>
        </w:rPr>
        <w:t>Fußgänger</w:t>
      </w:r>
      <w:r w:rsidR="006030F9">
        <w:t xml:space="preserve">, </w:t>
      </w:r>
      <w:r w:rsidR="006030F9" w:rsidRPr="006030F9">
        <w:rPr>
          <w:i/>
          <w:iCs/>
        </w:rPr>
        <w:t>Fahrradfahrer</w:t>
      </w:r>
      <w:r w:rsidR="006030F9">
        <w:t xml:space="preserve">, </w:t>
      </w:r>
      <w:r w:rsidR="006030F9" w:rsidRPr="006030F9">
        <w:rPr>
          <w:i/>
          <w:iCs/>
        </w:rPr>
        <w:t>Motorradfahrer</w:t>
      </w:r>
      <w:r w:rsidR="006030F9">
        <w:t xml:space="preserve"> und </w:t>
      </w:r>
      <w:r w:rsidR="006030F9" w:rsidRPr="006030F9">
        <w:rPr>
          <w:i/>
          <w:iCs/>
        </w:rPr>
        <w:t>Auto</w:t>
      </w:r>
      <w:r w:rsidR="00991D9B">
        <w:rPr>
          <w:i/>
          <w:iCs/>
        </w:rPr>
        <w:t>s</w:t>
      </w:r>
      <w:r w:rsidR="006030F9">
        <w:t xml:space="preserve"> eingeteilt</w:t>
      </w:r>
      <w:r w:rsidR="001257E4">
        <w:t xml:space="preserve"> werden</w:t>
      </w:r>
      <w:r w:rsidR="006030F9">
        <w:t>.</w:t>
      </w:r>
      <w:r w:rsidR="002D7A1E">
        <w:t xml:space="preserve"> </w:t>
      </w:r>
    </w:p>
    <w:p w14:paraId="2985EECE" w14:textId="019B4107"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ZUMjA6MDg6NDg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CA0B4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20" w:name="_Toc143014906"/>
      <w:r>
        <w:lastRenderedPageBreak/>
        <w:t xml:space="preserve">Eingesetzte </w:t>
      </w:r>
      <w:r w:rsidR="00441254">
        <w:t>Klassifikationsverfahren</w:t>
      </w:r>
      <w:bookmarkEnd w:id="20"/>
    </w:p>
    <w:p w14:paraId="74D94183" w14:textId="4EF46163" w:rsidR="00713E80" w:rsidRPr="00713E80" w:rsidRDefault="00713E80" w:rsidP="00713E80">
      <w:r>
        <w:t xml:space="preserve">Es existieren zahlreiche Maschinelle Lernverfahren, welche sich für den Einsatz als Klassifikationsverfahren eignen. Im Folgenden </w:t>
      </w:r>
      <w:r w:rsidR="00C22488">
        <w:t xml:space="preserve">soll dabei lediglich auf </w:t>
      </w:r>
      <w:r w:rsidR="00C50DCC">
        <w:t>die</w:t>
      </w:r>
      <w:r w:rsidR="00AA3E7E">
        <w:t xml:space="preserve"> </w:t>
      </w:r>
      <w:r w:rsidR="00C22488">
        <w:t>Klassifikationsverfahren eingegangen werden, welche im Zuge dieser Arbeit zum Einsatz kommen</w:t>
      </w:r>
      <w:r w:rsidR="00AB5DC2">
        <w:t xml:space="preserve">: </w:t>
      </w:r>
      <w:r w:rsidR="00AB5DC2" w:rsidRPr="00B81BF7">
        <w:rPr>
          <w:i/>
          <w:iCs/>
        </w:rPr>
        <w:t>Support Vector Machine</w:t>
      </w:r>
      <w:r w:rsidR="00AB5DC2">
        <w:t xml:space="preserve"> und </w:t>
      </w:r>
      <w:r w:rsidR="00AB5DC2" w:rsidRPr="00B81BF7">
        <w:rPr>
          <w:i/>
          <w:iCs/>
        </w:rPr>
        <w:t>Random Forest</w:t>
      </w:r>
      <w:r w:rsidR="00AB5DC2">
        <w:t>. Da das letztere Verfahren dabei auf</w:t>
      </w:r>
      <w:r w:rsidR="007B10CB">
        <w:t xml:space="preserve"> sogenannten</w:t>
      </w:r>
      <w:r w:rsidR="00AB5DC2">
        <w:t xml:space="preserve"> </w:t>
      </w:r>
      <w:r w:rsidR="006A3E79">
        <w:rPr>
          <w:i/>
          <w:iCs/>
        </w:rPr>
        <w:t>Decision-Trees</w:t>
      </w:r>
      <w:r w:rsidR="00AB5DC2">
        <w:t xml:space="preserve"> basiert, </w:t>
      </w:r>
      <w:r w:rsidR="00AA3E7E">
        <w:t>werden auch diese</w:t>
      </w:r>
      <w:r w:rsidR="007B10CB">
        <w:t xml:space="preserve"> kurz</w:t>
      </w:r>
      <w:r w:rsidR="0068310F">
        <w:t xml:space="preserve"> erläutert.</w:t>
      </w:r>
    </w:p>
    <w:p w14:paraId="73A886F6" w14:textId="491FEE8D" w:rsidR="007B71BC" w:rsidRDefault="002D66A3" w:rsidP="007B71BC">
      <w:pPr>
        <w:pStyle w:val="berschrift3"/>
      </w:pPr>
      <w:bookmarkStart w:id="21" w:name="_Toc143014907"/>
      <w:r>
        <w:t>Support Vector Machine</w:t>
      </w:r>
      <w:bookmarkEnd w:id="21"/>
    </w:p>
    <w:p w14:paraId="023D4D43" w14:textId="7D62C1CE" w:rsidR="00CD2229" w:rsidRDefault="003740BE" w:rsidP="00822681">
      <w:r>
        <w:t>Die</w:t>
      </w:r>
      <w:r w:rsidRPr="003740BE">
        <w:t xml:space="preserve"> Support-Vector-Machine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NlQyMDowODo0O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CA0B4B">
            <w:t>[12]</w:t>
          </w:r>
          <w:r w:rsidR="00A27A9B">
            <w:fldChar w:fldCharType="end"/>
          </w:r>
        </w:sdtContent>
      </w:sdt>
      <w:r w:rsidR="00CD2229">
        <w:t xml:space="preserve">. </w:t>
      </w:r>
      <w:r w:rsidR="00186D5A">
        <w:t xml:space="preserve">Zur besseren Vorstellung, was hiermit gemeint ist, zeigt </w:t>
      </w:r>
      <w:r w:rsidR="00186D5A" w:rsidRPr="00A600EA">
        <w:rPr>
          <w:color w:val="FF0000"/>
        </w:rPr>
        <w:t xml:space="preserve">Abb. </w:t>
      </w:r>
      <w:r w:rsidR="00A600EA" w:rsidRPr="00A600EA">
        <w:rPr>
          <w:color w:val="FF0000"/>
        </w:rPr>
        <w:t>5</w:t>
      </w:r>
      <w:r w:rsidR="00186D5A" w:rsidRPr="00A600EA">
        <w:rPr>
          <w:color w:val="FF0000"/>
        </w:rPr>
        <w:t xml:space="preserve"> </w:t>
      </w:r>
      <w:r w:rsidR="00186D5A">
        <w:t xml:space="preserve">beispielhaft eine binäre Klassifikation zweier </w:t>
      </w:r>
      <w:r w:rsidR="00A27A9B">
        <w:t>Schwertlilienarten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63824ED2">
            <wp:extent cx="5038725" cy="1438783"/>
            <wp:effectExtent l="0" t="0" r="0" b="9525"/>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296" cy="1451224"/>
                    </a:xfrm>
                    <a:prstGeom prst="rect">
                      <a:avLst/>
                    </a:prstGeom>
                    <a:noFill/>
                  </pic:spPr>
                </pic:pic>
              </a:graphicData>
            </a:graphic>
          </wp:inline>
        </w:drawing>
      </w:r>
    </w:p>
    <w:p w14:paraId="7EEE9F87" w14:textId="7900A640" w:rsidR="00B6031F" w:rsidRDefault="009F0580" w:rsidP="009F0580">
      <w:pPr>
        <w:pStyle w:val="Beschriftung"/>
        <w:jc w:val="center"/>
      </w:pPr>
      <w:bookmarkStart w:id="22" w:name="_Toc143014872"/>
      <w:r>
        <w:t xml:space="preserve">Abb.  </w:t>
      </w:r>
      <w:fldSimple w:instr=" SEQ Abb._ \* ARABIC ">
        <w:r w:rsidR="004831A3">
          <w:rPr>
            <w:noProof/>
          </w:rPr>
          <w:t>5</w:t>
        </w:r>
      </w:fldSimple>
      <w:r>
        <w:t xml:space="preserve">: Lineare Separierung durch </w:t>
      </w:r>
      <w:r w:rsidR="003C6DEB">
        <w:t xml:space="preserve">suboptimale und optimale Hyperebene </w:t>
      </w:r>
      <w:sdt>
        <w:sdtPr>
          <w:alias w:val="To edit, see citavi.com/edit"/>
          <w:tag w:val="CitaviPlaceholder#15a55ae5-bbf3-4486-b183-320d703a0dd8"/>
          <w:id w:val="-1608493155"/>
          <w:placeholder>
            <w:docPart w:val="DefaultPlaceholder_-1854013440"/>
          </w:placeholder>
        </w:sdtPr>
        <w:sdtContent>
          <w:r w:rsidR="003C6DEB">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rsidR="003C6DEB">
            <w:fldChar w:fldCharType="separate"/>
          </w:r>
          <w:r w:rsidR="0008262A">
            <w:t>[10, S. 156]</w:t>
          </w:r>
          <w:r w:rsidR="003C6DEB">
            <w:fldChar w:fldCharType="end"/>
          </w:r>
        </w:sdtContent>
      </w:sdt>
      <w:bookmarkEnd w:id="22"/>
    </w:p>
    <w:p w14:paraId="6539F010" w14:textId="77777777" w:rsidR="009F0580" w:rsidRDefault="009F0580" w:rsidP="009F0580"/>
    <w:p w14:paraId="147AA7FC" w14:textId="5FDC0601"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NlQyMDowODo0O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CA0B4B">
            <w:t>[12]</w:t>
          </w:r>
          <w:r w:rsidR="002677E9">
            <w:fldChar w:fldCharType="end"/>
          </w:r>
        </w:sdtContent>
      </w:sdt>
      <w:r w:rsidR="002677E9">
        <w:t>.</w:t>
      </w:r>
    </w:p>
    <w:p w14:paraId="6B4B1CDC" w14:textId="393051BD" w:rsidR="002B594C" w:rsidRDefault="002B594C" w:rsidP="00904759">
      <w:r>
        <w:lastRenderedPageBreak/>
        <w:t>In den meisten Anwendungsfällen ist es nicht möglich eine Hyperebene zu finden, die zwei Klassen fehlerfrei</w:t>
      </w:r>
      <w:r w:rsidR="00B213F3">
        <w:t xml:space="preserve"> linear</w:t>
      </w:r>
      <w:r>
        <w:t xml:space="preserve"> separieren kann. Außerdem sind die Hyperebenen von klassischen 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Hyperparameter in einem gewissen Maße Fehlklassifikationen zulassen. Dieser Hyperparameter wird als </w:t>
      </w:r>
      <m:oMath>
        <m:r>
          <w:rPr>
            <w:rFonts w:ascii="Cambria Math" w:hAnsi="Cambria Math"/>
          </w:rPr>
          <m:t>C</m:t>
        </m:r>
      </m:oMath>
      <w:r>
        <w:t xml:space="preserve"> bezeichnet. Wie in </w:t>
      </w:r>
      <w:r w:rsidRPr="00A600EA">
        <w:rPr>
          <w:color w:val="FF0000"/>
        </w:rPr>
        <w:t xml:space="preserve">Abb. 6 </w:t>
      </w:r>
      <w:r>
        <w:t xml:space="preserve">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CA0B4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2031DE01">
            <wp:extent cx="5562620" cy="1524000"/>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744" cy="1530061"/>
                    </a:xfrm>
                    <a:prstGeom prst="rect">
                      <a:avLst/>
                    </a:prstGeom>
                    <a:noFill/>
                  </pic:spPr>
                </pic:pic>
              </a:graphicData>
            </a:graphic>
          </wp:inline>
        </w:drawing>
      </w:r>
    </w:p>
    <w:p w14:paraId="238A265F" w14:textId="124FF4E0" w:rsidR="00520A4B" w:rsidRDefault="00520A4B" w:rsidP="00520A4B">
      <w:pPr>
        <w:pStyle w:val="Beschriftung"/>
        <w:jc w:val="center"/>
      </w:pPr>
      <w:bookmarkStart w:id="23" w:name="_Toc143014873"/>
      <w:r>
        <w:t xml:space="preserve">Abb.  </w:t>
      </w:r>
      <w:fldSimple w:instr=" SEQ Abb._ \* ARABIC ">
        <w:r w:rsidR="004831A3">
          <w:rPr>
            <w:noProof/>
          </w:rPr>
          <w:t>6</w:t>
        </w:r>
      </w:fldSimple>
      <w:r>
        <w:t xml:space="preserve">: Effekt des Regularisierungsparameters C bei Soft-Margin-SVMs </w:t>
      </w:r>
      <w:sdt>
        <w:sdtPr>
          <w:alias w:val="To edit, see citavi.com/edit"/>
          <w:tag w:val="CitaviPlaceholder#859a4d2b-e1c7-4138-88ac-b866ef67b20c"/>
          <w:id w:val="305978796"/>
          <w:placeholder>
            <w:docPart w:val="DefaultPlaceholder_-1854013440"/>
          </w:placeholder>
        </w:sdtPr>
        <w:sdtContent>
          <w:r>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rsidR="0008262A">
            <w:t>[10, S. 157]</w:t>
          </w:r>
          <w:r>
            <w:fldChar w:fldCharType="end"/>
          </w:r>
        </w:sdtContent>
      </w:sdt>
      <w:bookmarkEnd w:id="23"/>
    </w:p>
    <w:p w14:paraId="6C4EA676" w14:textId="77777777" w:rsidR="00520A4B" w:rsidRDefault="00520A4B" w:rsidP="00520A4B"/>
    <w:p w14:paraId="16AA359B" w14:textId="32580E00"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E2VDIwOjA4OjQ4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CA0B4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1361924C" w:rsidR="00520A4B" w:rsidRDefault="00C16593" w:rsidP="00C16593">
      <w:pPr>
        <w:pStyle w:val="Beschriftung"/>
        <w:jc w:val="center"/>
      </w:pPr>
      <w:bookmarkStart w:id="24" w:name="_Toc143014874"/>
      <w:r>
        <w:t xml:space="preserve">Abb.  </w:t>
      </w:r>
      <w:fldSimple w:instr=" SEQ Abb._ \* ARABIC ">
        <w:r w:rsidR="004831A3">
          <w:rPr>
            <w:noProof/>
          </w:rPr>
          <w:t>7</w:t>
        </w:r>
      </w:fldSimple>
      <w:r>
        <w:t xml:space="preserve">: Hinzufügen von Merkmalen, um Datenpunkte separierbar zu machen </w:t>
      </w:r>
      <w:sdt>
        <w:sdtPr>
          <w:alias w:val="To edit, see citavi.com/edit"/>
          <w:tag w:val="CitaviPlaceholder#304ea228-3b52-4a91-b927-2898f0590d6f"/>
          <w:id w:val="-1202474730"/>
          <w:placeholder>
            <w:docPart w:val="DefaultPlaceholder_-1854013440"/>
          </w:placeholder>
        </w:sdtPr>
        <w:sdtContent>
          <w:r>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rsidR="0008262A">
            <w:t>[10, S. 159]</w:t>
          </w:r>
          <w:r>
            <w:fldChar w:fldCharType="end"/>
          </w:r>
        </w:sdtContent>
      </w:sdt>
      <w:bookmarkEnd w:id="24"/>
    </w:p>
    <w:p w14:paraId="221524BF" w14:textId="77777777" w:rsidR="007C3181" w:rsidRDefault="007C3181" w:rsidP="007C3181"/>
    <w:p w14:paraId="510C7915" w14:textId="1B1905A8" w:rsidR="002677E9" w:rsidRPr="009778DB"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B638CC" w:rsidRPr="00B638CC">
        <w:rPr>
          <w:i/>
          <w:iCs/>
        </w:rPr>
        <w:t xml:space="preserve"> </w:t>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sidR="009778DB" w:rsidRPr="00E7136C">
        <w:t>,</w:t>
      </w:r>
      <w:r w:rsidR="009778DB" w:rsidRPr="009778DB">
        <w:t xml:space="preserve"> welcher mit einem 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einhergeht</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CA0B4B">
            <w:t>[10, S. 160ff.]</w:t>
          </w:r>
          <w:r w:rsidR="00062EBF">
            <w:fldChar w:fldCharType="end"/>
          </w:r>
        </w:sdtContent>
      </w:sdt>
      <w:r w:rsidR="009778DB" w:rsidRPr="009778DB">
        <w:t>.</w:t>
      </w:r>
      <w:r w:rsidR="00CE33AB">
        <w:t xml:space="preserve"> Auch </w:t>
      </w:r>
      <m:oMath>
        <m:r>
          <m:rPr>
            <m:sty m:val="bi"/>
          </m:rPr>
          <w:rPr>
            <w:rFonts w:ascii="Cambria Math" w:hAnsi="Cambria Math"/>
          </w:rPr>
          <m:t>γ</m:t>
        </m:r>
      </m:oMath>
      <w:r w:rsidR="0082133A">
        <w:t xml:space="preserve"> </w:t>
      </w:r>
      <w:r w:rsidR="00CE33AB">
        <w:t xml:space="preserve">ist ein Regularisierungsparameter.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führt zu einer weicheren und damit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CA0B4B">
            <w:t>[10, S. 162]</w:t>
          </w:r>
          <w:r w:rsidR="00CD6604">
            <w:fldChar w:fldCharType="end"/>
          </w:r>
        </w:sdtContent>
      </w:sdt>
      <w:r w:rsidR="00CE33AB">
        <w:t>.</w:t>
      </w:r>
    </w:p>
    <w:p w14:paraId="7C62DB55" w14:textId="7E1EEE7C" w:rsidR="007B71BC" w:rsidRDefault="006A3E79" w:rsidP="007B71BC">
      <w:pPr>
        <w:pStyle w:val="berschrift3"/>
      </w:pPr>
      <w:bookmarkStart w:id="25" w:name="_Toc143014908"/>
      <w:r>
        <w:t>Decision-Tree</w:t>
      </w:r>
      <w:r w:rsidR="00D14F26" w:rsidRPr="003C6DEB">
        <w:t xml:space="preserve"> und Random Forest</w:t>
      </w:r>
      <w:bookmarkEnd w:id="25"/>
    </w:p>
    <w:p w14:paraId="1E65891C" w14:textId="43FCE088"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CA0B4B">
            <w:t>[13]</w:t>
          </w:r>
          <w:r w:rsidR="00F667AF">
            <w:fldChar w:fldCharType="end"/>
          </w:r>
        </w:sdtContent>
      </w:sdt>
      <w:r w:rsidR="00F667AF">
        <w:t>.</w:t>
      </w:r>
      <w:r w:rsidR="00EA31E6">
        <w:t xml:space="preserve"> </w:t>
      </w:r>
      <w:r w:rsidR="0048756C" w:rsidRPr="007E4146">
        <w:rPr>
          <w:color w:val="FF0000"/>
        </w:rPr>
        <w:t xml:space="preserve">Abb. </w:t>
      </w:r>
      <w:r w:rsidR="007E4146" w:rsidRPr="007E4146">
        <w:rPr>
          <w:color w:val="FF0000"/>
        </w:rPr>
        <w:t>8</w:t>
      </w:r>
      <w:r w:rsidR="0048756C" w:rsidRPr="007E4146">
        <w:rPr>
          <w:color w:val="FF0000"/>
        </w:rPr>
        <w:t xml:space="preserve"> </w:t>
      </w:r>
      <w:r w:rsidR="0048756C">
        <w:t xml:space="preserve">zeigt einen solchen Entscheidungsbaum. Hierbei wird das Beispiel der Schwertlilienklassifikation aus dem letzten Abschnitt erneut </w:t>
      </w:r>
      <w:r w:rsidR="00B93963">
        <w:t>aufgegriffen</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7655BB21">
            <wp:extent cx="3025321" cy="2209800"/>
            <wp:effectExtent l="0" t="0" r="381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033687" cy="2215910"/>
                    </a:xfrm>
                    <a:prstGeom prst="rect">
                      <a:avLst/>
                    </a:prstGeom>
                  </pic:spPr>
                </pic:pic>
              </a:graphicData>
            </a:graphic>
          </wp:inline>
        </w:drawing>
      </w:r>
    </w:p>
    <w:p w14:paraId="47B105E2" w14:textId="3126CDE3" w:rsidR="00822681" w:rsidRDefault="00D1594F" w:rsidP="00D1594F">
      <w:pPr>
        <w:pStyle w:val="Beschriftung"/>
        <w:jc w:val="center"/>
      </w:pPr>
      <w:bookmarkStart w:id="26" w:name="_Toc143014875"/>
      <w:r>
        <w:t xml:space="preserve">Abb.  </w:t>
      </w:r>
      <w:fldSimple w:instr=" SEQ Abb._ \* ARABIC ">
        <w:r w:rsidR="004831A3">
          <w:rPr>
            <w:noProof/>
          </w:rPr>
          <w:t>8</w:t>
        </w:r>
      </w:fldSimple>
      <w:r>
        <w:t xml:space="preserve">: Beispiel für einen Entscheidungsbaum </w:t>
      </w:r>
      <w:sdt>
        <w:sdtPr>
          <w:alias w:val="To edit, see citavi.com/edit"/>
          <w:tag w:val="CitaviPlaceholder#057681f9-b2a0-458a-86ab-f3799122865f"/>
          <w:id w:val="799430188"/>
          <w:placeholder>
            <w:docPart w:val="DefaultPlaceholder_-1854013440"/>
          </w:placeholder>
        </w:sdtPr>
        <w:sdtContent>
          <w:r>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rsidR="00CA0B4B">
            <w:t>[10, S. 178]</w:t>
          </w:r>
          <w:r>
            <w:fldChar w:fldCharType="end"/>
          </w:r>
        </w:sdtContent>
      </w:sdt>
      <w:bookmarkEnd w:id="26"/>
    </w:p>
    <w:p w14:paraId="6F046DC3" w14:textId="77777777" w:rsidR="00FA531E" w:rsidRDefault="00FA531E" w:rsidP="00FA531E"/>
    <w:p w14:paraId="721C95DB" w14:textId="3FCB7DB6" w:rsidR="00FA531E" w:rsidRDefault="00186FCF" w:rsidP="00FA531E">
      <w:r>
        <w:t xml:space="preserve">Ein häufig verwendetes Verfahren zum Aufbau solcher Bäume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w:t>
      </w:r>
      <w:r>
        <w:lastRenderedPageBreak/>
        <w:t xml:space="preserve">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möglichst </w:t>
      </w:r>
      <w:r w:rsidRPr="00A5600B">
        <w:rPr>
          <w:i/>
          <w:iCs/>
        </w:rPr>
        <w:t>rein</w:t>
      </w:r>
      <w:r>
        <w:t xml:space="preserve"> sind, also im besten Fall nur eine Klasse enthalten. Die Untermengen werden schließlich rekursiv nach demselben Prinzip aufgeteilt bis die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weiteren Hyperparametern erreicht wurde. Zu diesen Hyperparametern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xml:space="preserve">. Alle drei erwähnten Hyperparameter sind Regularisierungsparameter, die dazu genutzt werden können ein Overfitting der Daten zu </w:t>
      </w:r>
      <w:r w:rsidR="00A5600B">
        <w:t>reduzieren</w:t>
      </w:r>
      <w:r w:rsidR="00F9414B">
        <w:t xml:space="preserve">. Auch das genutzte </w:t>
      </w:r>
      <w:r w:rsidR="00A5600B">
        <w:t>R</w:t>
      </w:r>
      <w:r w:rsidR="00F9414B">
        <w:t>einheitsmaß ist ein Hyperparameter</w:t>
      </w:r>
      <w:r w:rsidR="0068462D">
        <w:t xml:space="preserve">. Verbreitet ist die Nutzung der </w:t>
      </w:r>
      <w:r w:rsidR="0068462D" w:rsidRPr="0015284B">
        <w:rPr>
          <w:i/>
          <w:iCs/>
          <w:color w:val="70AD47" w:themeColor="accent6"/>
        </w:rPr>
        <w:t>Entropie</w:t>
      </w:r>
      <w:r w:rsidR="0068462D">
        <w:t xml:space="preserve"> </w:t>
      </w:r>
      <w:sdt>
        <w:sdtPr>
          <w:alias w:val="To edit, see citavi.com/edit"/>
          <w:tag w:val="CitaviPlaceholder#afd524d6-cb3b-4985-bde0-ea0bcdbff39d"/>
          <w:id w:val="1917970123"/>
          <w:placeholder>
            <w:docPart w:val="DefaultPlaceholder_-1854013440"/>
          </w:placeholder>
        </w:sdtPr>
        <w:sdtContent>
          <w:r w:rsidR="0068462D">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fldChar w:fldCharType="separate"/>
          </w:r>
          <w:r w:rsidR="00CA0B4B">
            <w:t>[10, S. 181ff.]</w:t>
          </w:r>
          <w:r w:rsidR="0068462D">
            <w:fldChar w:fldCharType="end"/>
          </w:r>
        </w:sdtContent>
      </w:sdt>
      <w:r w:rsidR="0068462D">
        <w:t xml:space="preserve">. </w:t>
      </w:r>
    </w:p>
    <w:p w14:paraId="694D0EB1" w14:textId="5A9DFC5A" w:rsidR="00D91BA2" w:rsidRDefault="00293388" w:rsidP="00573EF4">
      <w:r>
        <w:t>Decision-Trees bilden die Basis für ein weiteres Klassifikationsverfahren: den Random-Forest. Bei einem Random-Forest handelt es sich um ein</w:t>
      </w:r>
      <w:r w:rsidR="00D91BA2">
        <w:t xml:space="preserve"> </w:t>
      </w:r>
      <w:r w:rsidR="00D91BA2" w:rsidRPr="00A5600B">
        <w:rPr>
          <w:i/>
          <w:iCs/>
          <w:color w:val="70AD47" w:themeColor="accent6"/>
        </w:rPr>
        <w:t>Ensemble</w:t>
      </w:r>
      <w:r w:rsidR="00D91BA2" w:rsidRPr="00A5600B">
        <w:rPr>
          <w:color w:val="70AD47" w:themeColor="accent6"/>
        </w:rPr>
        <w:t xml:space="preserve"> </w:t>
      </w:r>
      <w:r w:rsidR="00D91BA2">
        <w:t xml:space="preserve">an Decision-Trees, welche jeweils auf Basis einer zufälligen Auswahl an Trainingsdatenpunkten erstellt werden. Außerdem werden auch die zur Aufteilung genutzten Merkmale zufällig ausgewählt. Eine Vorhersage trifft der Random-Forest,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CA0B4B">
            <w:t>[13]</w:t>
          </w:r>
          <w:r w:rsidR="003D04E1">
            <w:fldChar w:fldCharType="end"/>
          </w:r>
        </w:sdtContent>
      </w:sdt>
      <w:r w:rsidR="00B04875">
        <w:t xml:space="preserve">. </w:t>
      </w:r>
      <w:r w:rsidR="00665ADF">
        <w:t>Wichtige Hyperparameter eines Random-Forests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r>
              <m:rPr>
                <m:sty m:val="p"/>
              </m:rPr>
              <w:rPr>
                <w:rFonts w:ascii="Cambria Math" w:hAnsi="Cambria Math"/>
              </w:rPr>
              <m:t>max⁡</m:t>
            </m:r>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Anzahl aller Merkmale</w:t>
      </w:r>
      <w:r w:rsidR="00691BAA">
        <w:t>)</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CA0B4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27" w:name="_Toc143014909"/>
      <w:r>
        <w:t xml:space="preserve">Sequenzielle </w:t>
      </w:r>
      <w:r w:rsidR="00441254">
        <w:t xml:space="preserve">Klassifikation mit </w:t>
      </w:r>
      <w:r w:rsidR="00C057EC">
        <w:t>Künstlichen N</w:t>
      </w:r>
      <w:r w:rsidR="00441254">
        <w:t>euronalen Netzen</w:t>
      </w:r>
      <w:bookmarkEnd w:id="27"/>
    </w:p>
    <w:p w14:paraId="3604230C" w14:textId="76D95BC7"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CA0B4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ten Feed-Forward-Netzen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Rekurrenten</w:t>
      </w:r>
      <w:r w:rsidR="0045731B" w:rsidRPr="00217148">
        <w:t xml:space="preserve"> </w:t>
      </w:r>
      <w:r w:rsidR="00217148" w:rsidRPr="00217148">
        <w:t xml:space="preserve">Neuronalen </w:t>
      </w:r>
      <w:r w:rsidR="00217148" w:rsidRPr="00217148">
        <w:lastRenderedPageBreak/>
        <w:t>Netzen</w:t>
      </w:r>
      <w:r w:rsidR="00217148">
        <w:t xml:space="preserve"> (RNNs)</w:t>
      </w:r>
      <w:r w:rsidR="00217148" w:rsidRPr="00217148">
        <w:t xml:space="preserve"> </w:t>
      </w:r>
      <w:r w:rsidR="0045731B" w:rsidRPr="00217148">
        <w:t>erweitert werden können, um</w:t>
      </w:r>
      <w:r w:rsidR="00217148" w:rsidRPr="00217148">
        <w:t xml:space="preserve"> bspw. mit Hilfe von Gedächtniszellen</w:t>
      </w:r>
      <w:r w:rsidR="0045731B" w:rsidRPr="00217148">
        <w:t xml:space="preserve"> </w:t>
      </w:r>
      <w:r w:rsidR="00217148" w:rsidRPr="00217148">
        <w:t>sequenzielle</w:t>
      </w:r>
      <w:r w:rsidR="0045731B" w:rsidRPr="00217148">
        <w:t xml:space="preserve"> Daten zu verarbeiten. </w:t>
      </w:r>
    </w:p>
    <w:p w14:paraId="7C3035C4" w14:textId="33BCDB98" w:rsidR="007B71BC" w:rsidRDefault="00F8752C" w:rsidP="00C057EC">
      <w:pPr>
        <w:pStyle w:val="berschrift3"/>
      </w:pPr>
      <w:bookmarkStart w:id="28" w:name="_Toc143014910"/>
      <w:r>
        <w:t xml:space="preserve">Aufbau </w:t>
      </w:r>
      <w:r w:rsidR="00A84C04">
        <w:t>eines künstlichen Neuronalen Netzes</w:t>
      </w:r>
      <w:bookmarkEnd w:id="28"/>
    </w:p>
    <w:p w14:paraId="645FFD45" w14:textId="68EDB7EE" w:rsidR="008E44B4" w:rsidRDefault="00A43D5E" w:rsidP="00AB4FC7">
      <w:r>
        <w:t xml:space="preserve">Im Allgemeinen bestehen Künstliche Neuronale Netze aus mehreren Verarbeitungseinheiten, welche in diesem Kontext als </w:t>
      </w:r>
      <w:r w:rsidRPr="00A43D5E">
        <w:rPr>
          <w:i/>
          <w:iCs/>
        </w:rPr>
        <w:t>Neuronen</w:t>
      </w:r>
      <w:r>
        <w:t xml:space="preserve"> bezeichnet werden. Diese Neuronen sind, wie in </w:t>
      </w:r>
      <w:r w:rsidRPr="006A0306">
        <w:rPr>
          <w:color w:val="FF0000"/>
        </w:rPr>
        <w:t xml:space="preserve">Abb. </w:t>
      </w:r>
      <w:r w:rsidR="006A0306" w:rsidRPr="006A0306">
        <w:rPr>
          <w:color w:val="FF0000"/>
        </w:rPr>
        <w:t>9</w:t>
      </w:r>
      <w:r>
        <w:t xml:space="preserve"> </w:t>
      </w:r>
      <w:r w:rsidR="006A0306">
        <w:t>dargestellt,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CA0B4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03B1216D">
            <wp:extent cx="3733800" cy="249974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7386" cy="2508835"/>
                    </a:xfrm>
                    <a:prstGeom prst="rect">
                      <a:avLst/>
                    </a:prstGeom>
                    <a:noFill/>
                  </pic:spPr>
                </pic:pic>
              </a:graphicData>
            </a:graphic>
          </wp:inline>
        </w:drawing>
      </w:r>
    </w:p>
    <w:p w14:paraId="1A87E09F" w14:textId="12FCFB71" w:rsidR="006815C8" w:rsidRDefault="00AB1EB5" w:rsidP="00F8752C">
      <w:pPr>
        <w:pStyle w:val="Beschriftung"/>
        <w:jc w:val="center"/>
      </w:pPr>
      <w:bookmarkStart w:id="29" w:name="_Toc143014876"/>
      <w:r>
        <w:t xml:space="preserve">Abb.  </w:t>
      </w:r>
      <w:fldSimple w:instr=" SEQ Abb._ \* ARABIC ">
        <w:r w:rsidR="004831A3">
          <w:rPr>
            <w:noProof/>
          </w:rPr>
          <w:t>9</w:t>
        </w:r>
      </w:fldSimple>
      <w:r>
        <w:t>: Aufbau eines Künstlichen Neuronalen Netzes</w:t>
      </w:r>
      <w:bookmarkEnd w:id="29"/>
    </w:p>
    <w:p w14:paraId="316F7E04" w14:textId="77777777" w:rsidR="00923988" w:rsidRDefault="00923988" w:rsidP="00923988"/>
    <w:p w14:paraId="223800B4" w14:textId="1ECBD20C"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Eingabeneuronen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Ausgabeschicht (engl. </w:t>
      </w:r>
      <w:r w:rsidR="00A1756D">
        <w:rPr>
          <w:i/>
          <w:iCs/>
        </w:rPr>
        <w:t>Output</w:t>
      </w:r>
      <w:r w:rsidR="00A1756D" w:rsidRPr="006A0306">
        <w:rPr>
          <w:i/>
          <w:iCs/>
        </w:rPr>
        <w:t>-Layer</w:t>
      </w:r>
      <w:r w:rsidR="00A1756D">
        <w:t xml:space="preserve">). Sie besteht aus den Ausgabeneuronen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FdIn1dfSwiVGFnIjoiQ2l0YXZpUGxhY2Vob2xkZXIjYTQ1YTc5YjktOWI5Zi00NDFmLWIxZDctZDRlMGRjNGQ3ZGNmIiwiVGV4dCI6IlsxNSwgUy4gMTFdIiwiV0FJVmVyc2lvbiI6IjYuMTQuMC4wIn0=}</w:instrText>
          </w:r>
          <w:r>
            <w:fldChar w:fldCharType="separate"/>
          </w:r>
          <w:r w:rsidR="00CA0B4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CA0B4B">
            <w:t>[10, S. 295f.]</w:t>
          </w:r>
          <w:r>
            <w:fldChar w:fldCharType="end"/>
          </w:r>
        </w:sdtContent>
      </w:sdt>
      <w:r w:rsidR="00B3060B">
        <w:t>.</w:t>
      </w:r>
    </w:p>
    <w:p w14:paraId="1038F53D" w14:textId="081986A2" w:rsidR="00F46215" w:rsidRDefault="00664380" w:rsidP="00F46215">
      <w:r>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 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JdIn1dfSwiVGFnIjoiQ2l0YXZpUGxhY2Vob2xkZXIjZTk1ZWE2NGMtOTA5NS00YjhiLTlhYmMtNzZkNGM5NmU1MDQ1IiwiVGV4dCI6IlsxNSwgUy4gMTJdIiwiV0FJVmVyc2lvbiI6IjYuMTQuMC4wIn0=}</w:instrText>
          </w:r>
          <w:r w:rsidR="0083610B">
            <w:fldChar w:fldCharType="separate"/>
          </w:r>
          <w:r w:rsidR="00CA0B4B">
            <w:t>[15, S. 12]</w:t>
          </w:r>
          <w:r w:rsidR="0083610B">
            <w:fldChar w:fldCharType="end"/>
          </w:r>
        </w:sdtContent>
      </w:sdt>
      <w:r w:rsidR="00A37F56">
        <w:t xml:space="preserve">. Sie sind Hyperparameter, welche die </w:t>
      </w:r>
      <w:r w:rsidR="0001079C">
        <w:lastRenderedPageBreak/>
        <w:t>Fähigkeit des Netzes beeinflussen, komplexe Muster und Konzepte in den Daten zu erlernen und abzubilden.</w:t>
      </w:r>
      <w:r w:rsidR="0083610B">
        <w:t xml:space="preserve"> Ein KNN mit mehr als zwei verborgenen Schichten gilt als tiefes neuronales Netzwerk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zddIn1dfSwiVGFnIjoiQ2l0YXZpUGxhY2Vob2xkZXIjMGMxZTE0ZmUtYmY0Ny00ZTA3LTk1MmQtZTQ0ZGQxNDVhNjEzIiwiVGV4dCI6IlsxNSwgUy4gMzddIiwiV0FJVmVyc2lvbiI6IjYuMTQuMC4wIn0=}</w:instrText>
          </w:r>
          <w:r w:rsidR="0083610B">
            <w:fldChar w:fldCharType="separate"/>
          </w:r>
          <w:r w:rsidR="00CA0B4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CA0B4B">
            <w:t>[10, S. 326f.]</w:t>
          </w:r>
          <w:r w:rsidR="00AC1804">
            <w:fldChar w:fldCharType="end"/>
          </w:r>
        </w:sdtContent>
      </w:sdt>
      <w:r w:rsidR="00AA528A">
        <w:t>.</w:t>
      </w:r>
    </w:p>
    <w:p w14:paraId="7E800B1E" w14:textId="1AD94C40" w:rsidR="00F8752C" w:rsidRDefault="00F46215" w:rsidP="00A84C04">
      <w:pPr>
        <w:pStyle w:val="berschrift3"/>
      </w:pPr>
      <w:bookmarkStart w:id="30" w:name="_Toc143014911"/>
      <w:r>
        <w:t>Künstliche Neuronen und Aktivierungsfunktionen</w:t>
      </w:r>
      <w:bookmarkEnd w:id="30"/>
    </w:p>
    <w:p w14:paraId="01BB3817" w14:textId="13F5EF37"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auf eine einzelne numerische Ausgabe abbildet. Diese Funktion ist wie folgt definiert:</w:t>
      </w:r>
    </w:p>
    <w:p w14:paraId="57A58D99" w14:textId="74B5304B" w:rsidR="00901636" w:rsidRPr="00901636" w:rsidRDefault="00000000" w:rsidP="008E44B4">
      <m:oMathPara>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σ(b+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oMath>
      </m:oMathPara>
    </w:p>
    <w:p w14:paraId="1D409A23" w14:textId="1E36DDAC"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σ</m:t>
        </m:r>
      </m:oMath>
      <w:r>
        <w:t xml:space="preserve"> (Sigma)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054947">
        <w:t>Hierbei ist</w:t>
      </w:r>
      <w:r w:rsidR="0063056B">
        <w:t xml:space="preserve"> die Eingabe</w:t>
      </w:r>
      <w:r w:rsidR="00054947">
        <w:t xml:space="preserve">, wie in </w:t>
      </w:r>
      <w:r w:rsidR="00054947" w:rsidRPr="00A05B5D">
        <w:rPr>
          <w:color w:val="FF0000"/>
        </w:rPr>
        <w:t xml:space="preserve">Abb. 10 </w:t>
      </w:r>
      <w:r w:rsidR="00054947">
        <w:t>veranschaulicht,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CA0B4B">
            <w:t>[14]</w:t>
          </w:r>
          <w:r w:rsidR="00404298">
            <w:fldChar w:fldCharType="end"/>
          </w:r>
        </w:sdtContent>
      </w:sdt>
      <w:r w:rsidR="0063056B">
        <w:t>.</w:t>
      </w:r>
      <w:r w:rsidR="00054947">
        <w:t xml:space="preserve"> </w:t>
      </w:r>
    </w:p>
    <w:p w14:paraId="6EF953BA" w14:textId="77777777" w:rsidR="00322851" w:rsidRDefault="00054947" w:rsidP="00322851">
      <w:pPr>
        <w:pStyle w:val="AbbMitRahmen"/>
        <w:keepNext/>
      </w:pPr>
      <w:r>
        <w:rPr>
          <w:noProof/>
        </w:rPr>
        <w:drawing>
          <wp:inline distT="0" distB="0" distL="0" distR="0" wp14:anchorId="4E789F0A" wp14:editId="654AEEB0">
            <wp:extent cx="3400425" cy="1448969"/>
            <wp:effectExtent l="0" t="0" r="0" b="0"/>
            <wp:docPr id="2021044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7497" cy="1456244"/>
                    </a:xfrm>
                    <a:prstGeom prst="rect">
                      <a:avLst/>
                    </a:prstGeom>
                    <a:noFill/>
                  </pic:spPr>
                </pic:pic>
              </a:graphicData>
            </a:graphic>
          </wp:inline>
        </w:drawing>
      </w:r>
    </w:p>
    <w:p w14:paraId="69FF59D9" w14:textId="241B4CEF" w:rsidR="00054947" w:rsidRDefault="00322851" w:rsidP="00322851">
      <w:pPr>
        <w:pStyle w:val="Beschriftung"/>
        <w:jc w:val="center"/>
      </w:pPr>
      <w:bookmarkStart w:id="31" w:name="_Toc143014877"/>
      <w:r>
        <w:t xml:space="preserve">Abb.  </w:t>
      </w:r>
      <w:fldSimple w:instr=" SEQ Abb._ \* ARABIC ">
        <w:r w:rsidR="004831A3">
          <w:rPr>
            <w:noProof/>
          </w:rPr>
          <w:t>10</w:t>
        </w:r>
      </w:fldSimple>
      <w:r>
        <w:t xml:space="preserve">: Veranschaulichung eines </w:t>
      </w:r>
      <w:r w:rsidR="006F3DA3">
        <w:t>k</w:t>
      </w:r>
      <w:r>
        <w:t>ünstlichen Neurons</w:t>
      </w:r>
      <w:bookmarkEnd w:id="31"/>
    </w:p>
    <w:p w14:paraId="51F926BD" w14:textId="77777777" w:rsidR="00847150" w:rsidRDefault="00847150" w:rsidP="008E44B4"/>
    <w:p w14:paraId="54E2EA56" w14:textId="0F6D3CF6" w:rsidR="00427815" w:rsidRDefault="00A971F7" w:rsidP="008E44B4">
      <w:r>
        <w:t xml:space="preserve">Würde die Funktion </w:t>
      </w:r>
      <m:oMath>
        <m:r>
          <w:rPr>
            <w:rFonts w:ascii="Cambria Math" w:hAnsi="Cambria Math"/>
          </w:rPr>
          <m:t>σ</m:t>
        </m:r>
      </m:oMath>
      <w:r>
        <w:t xml:space="preserve"> aus der obigen Funktion entfallen, dann könnte ein künstliches Neuron lediglich lineare Transformationen abbilden.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lastRenderedPageBreak/>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CA0B4B">
            <w:t>[10, S. 293f.]</w:t>
          </w:r>
          <w:r w:rsidR="0010266B">
            <w:fldChar w:fldCharType="end"/>
          </w:r>
        </w:sdtContent>
      </w:sdt>
      <w:r w:rsidR="00A07655">
        <w:t>.</w:t>
      </w:r>
    </w:p>
    <w:p w14:paraId="1566A2ED" w14:textId="013477EB" w:rsidR="0010266B"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t>, die eine</w:t>
      </w:r>
      <w:r w:rsidR="00464B7D">
        <w:t xml:space="preserve"> S-förmige</w:t>
      </w:r>
      <w:r>
        <w:t xml:space="preserve"> Ausgabe im Intervall </w:t>
      </w:r>
      <m:oMath>
        <m:r>
          <w:rPr>
            <w:rFonts w:ascii="Cambria Math" w:hAnsi="Cambria Math"/>
          </w:rPr>
          <m:t>(0,1)</m:t>
        </m:r>
      </m:oMath>
      <w:r>
        <w:t xml:space="preserve"> erzeugt, der </w:t>
      </w:r>
      <w:r w:rsidRPr="0010266B">
        <w:rPr>
          <w:i/>
          <w:iCs/>
        </w:rPr>
        <w:t>Tangens-Hyperbolicus</w:t>
      </w:r>
      <w:r w:rsidR="00464B7D">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t xml:space="preserve">, der zu einer </w:t>
      </w:r>
      <w:r w:rsidR="00464B7D">
        <w:t xml:space="preserve">S-förmigen </w:t>
      </w:r>
      <w:r>
        <w:t xml:space="preserve">Ausgabe im Intervall </w:t>
      </w:r>
      <m:oMath>
        <m:r>
          <w:rPr>
            <w:rFonts w:ascii="Cambria Math" w:hAnsi="Cambria Math"/>
          </w:rPr>
          <m:t>(-1, 1)</m:t>
        </m:r>
      </m:oMath>
      <w:r>
        <w:t xml:space="preserve"> führt, und die </w:t>
      </w:r>
      <w:r w:rsidRPr="00464B7D">
        <w:rPr>
          <w:i/>
          <w:iCs/>
        </w:rPr>
        <w:t>Re</w:t>
      </w:r>
      <w:r w:rsidR="00464B7D" w:rsidRPr="00464B7D">
        <w:rPr>
          <w:i/>
          <w:iCs/>
        </w:rPr>
        <w:t>ctified-Linear-Unit-Funktion</w:t>
      </w:r>
      <w:r w:rsidR="00464B7D">
        <w:t xml:space="preserve"> </w:t>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m:t>max⁡</m:t>
        </m:r>
        <m:r>
          <w:rPr>
            <w:rFonts w:ascii="Cambria Math" w:hAnsi="Cambria Math"/>
          </w:rPr>
          <m:t>(0,z)</m:t>
        </m:r>
      </m:oMath>
      <w:r w:rsidR="00464B7D">
        <w:t>, die sich</w:t>
      </w:r>
      <w:r w:rsidR="00875C6E">
        <w:t xml:space="preserve"> sehr</w:t>
      </w:r>
      <w:r w:rsidR="00464B7D">
        <w:t xml:space="preserve"> </w:t>
      </w:r>
      <w:r w:rsidR="00A71737">
        <w:t>schnell</w:t>
      </w:r>
      <w:r w:rsidR="00464B7D">
        <w:t xml:space="preserve"> berechnen lässt und eine Ausgabe im Intervall </w:t>
      </w:r>
      <m:oMath>
        <m:d>
          <m:dPr>
            <m:begChr m:val="["/>
            <m:ctrlPr>
              <w:rPr>
                <w:rFonts w:ascii="Cambria Math" w:hAnsi="Cambria Math"/>
                <w:i/>
              </w:rPr>
            </m:ctrlPr>
          </m:dPr>
          <m:e>
            <m:r>
              <w:rPr>
                <w:rFonts w:ascii="Cambria Math" w:hAnsi="Cambria Math"/>
              </w:rPr>
              <m:t>0, ∞</m:t>
            </m:r>
          </m:e>
        </m:d>
      </m:oMath>
      <w:r w:rsidR="00464B7D">
        <w:t xml:space="preserve"> erzeugt</w:t>
      </w:r>
      <w:r w:rsidR="001E6441">
        <w:t xml:space="preserve"> </w:t>
      </w:r>
      <w:sdt>
        <w:sdtPr>
          <w:alias w:val="To edit, see citavi.com/edit"/>
          <w:tag w:val="CitaviPlaceholder#1a3bbe8e-9686-4319-8475-99abd41f72cf"/>
          <w:id w:val="-885025504"/>
          <w:placeholder>
            <w:docPart w:val="DefaultPlaceholder_-1854013440"/>
          </w:placeholder>
        </w:sdtPr>
        <w:sdtContent>
          <w:r w:rsidR="001E6441">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YTE5ZGExLTYwOTAtNDMxMS1hNzZmLTYwM2M5NTRmZDM3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yIiwiU3RhcnRQYWdlIjp7IiRpZCI6IjUiLCIkdHlwZSI6IlN3aXNzQWNhZGVtaWMuUGFnZU51bWJlciwgU3dpc3NBY2FkZW1pYyIsIklzRnVsbHlOdW1lcmljIjp0cnVlLCJOdW1iZXIiOjI5MiwiTnVtYmVyaW5nVHlwZSI6MCwiTnVtZXJhbFN5c3RlbSI6MCwiT3JpZ2luYWxTdHJpbmciOiIyOTIiLCJQcmV0dHlTdHJpbmciOiIy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JmLl0ifV19LCJUYWciOiJDaXRhdmlQbGFjZWhvbGRlciMxYTNiYmU4ZS05Njg2LTQzMTktODQ3NS05OWFiZDQxZjcyY2YiLCJUZXh0IjoiWzEwLCBTLiAyOTJmLl0iLCJXQUlWZXJzaW9uIjoiNi4xNC4wLjAifQ==}</w:instrText>
          </w:r>
          <w:r w:rsidR="001E6441">
            <w:fldChar w:fldCharType="separate"/>
          </w:r>
          <w:r w:rsidR="00CA0B4B">
            <w:t>[10, S. 292f.]</w:t>
          </w:r>
          <w:r w:rsidR="001E6441">
            <w:fldChar w:fldCharType="end"/>
          </w:r>
        </w:sdtContent>
      </w:sdt>
      <w:r w:rsidR="00464B7D">
        <w:t xml:space="preserve">. </w:t>
      </w:r>
      <w:r w:rsidR="00B264AF">
        <w:t xml:space="preserve">Eine Darstellung dieser Funktionen ist in </w:t>
      </w:r>
      <w:r w:rsidR="00B264AF" w:rsidRPr="00B264AF">
        <w:rPr>
          <w:color w:val="FF0000"/>
        </w:rPr>
        <w:t xml:space="preserve">Abb. 11 </w:t>
      </w:r>
      <w:r w:rsidR="00B264AF">
        <w:t>zu sehen.</w:t>
      </w:r>
    </w:p>
    <w:p w14:paraId="5D47C015" w14:textId="77777777" w:rsidR="001E6441" w:rsidRDefault="001E6441" w:rsidP="001E6441">
      <w:pPr>
        <w:pStyle w:val="AbbMitRahmen"/>
        <w:keepNext/>
      </w:pPr>
      <w:r>
        <w:rPr>
          <w:noProof/>
        </w:rPr>
        <w:drawing>
          <wp:inline distT="0" distB="0" distL="0" distR="0" wp14:anchorId="178514E6" wp14:editId="627B2E39">
            <wp:extent cx="3829050" cy="2049780"/>
            <wp:effectExtent l="0" t="0" r="0" b="762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382905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42BEE191" w:rsidR="00255C76" w:rsidRDefault="001E6441" w:rsidP="001E6441">
      <w:pPr>
        <w:pStyle w:val="Beschriftung"/>
        <w:jc w:val="center"/>
      </w:pPr>
      <w:bookmarkStart w:id="32" w:name="_Toc143014878"/>
      <w:r>
        <w:t xml:space="preserve">Abb.  </w:t>
      </w:r>
      <w:fldSimple w:instr=" SEQ Abb._ \* ARABIC ">
        <w:r w:rsidR="004831A3">
          <w:rPr>
            <w:noProof/>
          </w:rPr>
          <w:t>11</w:t>
        </w:r>
      </w:fldSimple>
      <w:r>
        <w:t>: Aktivierungsfunktionen: tanh(z),</w:t>
      </w:r>
      <w:r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Pr>
          <w:rFonts w:ascii="Cambria Math" w:hAnsi="Cambria Math"/>
          <w:i/>
        </w:rPr>
        <w:t xml:space="preserve"> </w:t>
      </w:r>
      <w:r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32"/>
    </w:p>
    <w:p w14:paraId="3A8B351B" w14:textId="77777777" w:rsidR="001E6441" w:rsidRDefault="001E6441" w:rsidP="001E6441"/>
    <w:p w14:paraId="13E4C286" w14:textId="00E9DB2D" w:rsidR="008A5103" w:rsidRDefault="00EA2F64" w:rsidP="001E6441">
      <w:r>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CA0B4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5FF538F1" w:rsidR="00F345A4" w:rsidRPr="0083677D" w:rsidRDefault="00000000" w:rsidP="001E6441">
      <m:oMathPara>
        <m:oMath>
          <m:sSub>
            <m:sSubPr>
              <m:ctrlPr>
                <w:rPr>
                  <w:rFonts w:ascii="Cambria Math" w:hAnsi="Cambria Math"/>
                  <w:i/>
                </w:rPr>
              </m:ctrlPr>
            </m:sSubPr>
            <m:e>
              <m:r>
                <w:rPr>
                  <w:rFonts w:ascii="Cambria Math" w:hAnsi="Cambria Math"/>
                </w:rPr>
                <m:t>softmax(</m:t>
              </m:r>
              <m:r>
                <m:rPr>
                  <m:sty m:val="bi"/>
                </m:rPr>
                <w:rPr>
                  <w:rFonts w:ascii="Cambria Math" w:hAnsi="Cambria Math"/>
                </w:rPr>
                <m:t>z</m:t>
              </m:r>
              <m:r>
                <w:rPr>
                  <w:rFonts w:ascii="Cambria Math" w:hAnsi="Cambria Math"/>
                </w:rPr>
                <m:t>)</m:t>
              </m:r>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m:oMathPara>
    </w:p>
    <w:p w14:paraId="6909BABB" w14:textId="12E3D733"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der Klassen) und </w:t>
      </w:r>
      <m:oMath>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eingegebene 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CA0B4B">
            <w:t>[10, S. 149f.]</w:t>
          </w:r>
          <w:r w:rsidR="007A05F1">
            <w:fldChar w:fldCharType="end"/>
          </w:r>
        </w:sdtContent>
      </w:sdt>
      <w:r w:rsidR="00030BB7">
        <w:t>.</w:t>
      </w:r>
    </w:p>
    <w:p w14:paraId="61791C63" w14:textId="1011794B" w:rsidR="006E2605" w:rsidRDefault="006E2605" w:rsidP="006E2605">
      <w:pPr>
        <w:pStyle w:val="berschrift3"/>
      </w:pPr>
      <w:bookmarkStart w:id="33" w:name="_Toc143014912"/>
      <w:r>
        <w:lastRenderedPageBreak/>
        <w:t>Training neuronaler Netze</w:t>
      </w:r>
      <w:r w:rsidR="00DE3F6A">
        <w:t>: Backpropagation und Early-Stopping</w:t>
      </w:r>
      <w:bookmarkEnd w:id="33"/>
    </w:p>
    <w:p w14:paraId="43AE75E3" w14:textId="7A6BBAB8" w:rsidR="006E2605" w:rsidRDefault="006E2605" w:rsidP="006E2605">
      <w:r>
        <w:t>Beim Training der künstlichen Neuronen kommt es darauf an, die Gewichte und den Bias-Term</w:t>
      </w:r>
      <w:r w:rsidR="001D6190">
        <w:t xml:space="preserve">, welche zuvor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21D08DD4"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dabei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anschließend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355197">
            <w:t>[10, S. 121]</w:t>
          </w:r>
          <w:r w:rsidR="00355197">
            <w:fldChar w:fldCharType="end"/>
          </w:r>
        </w:sdtContent>
      </w:sdt>
      <w:r w:rsidR="00591214">
        <w:t>.</w:t>
      </w:r>
    </w:p>
    <w:p w14:paraId="3A3A3894" w14:textId="77777777" w:rsidR="00355197" w:rsidRDefault="00CB4503" w:rsidP="00355197">
      <w:pPr>
        <w:pStyle w:val="AbbMitRahmen"/>
        <w:keepNext/>
      </w:pPr>
      <w:r w:rsidRPr="00CB4503">
        <w:rPr>
          <w:noProof/>
        </w:rPr>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66759BA8" w:rsidR="00CB4503" w:rsidRDefault="00355197" w:rsidP="00355197">
      <w:pPr>
        <w:pStyle w:val="Beschriftung"/>
        <w:jc w:val="center"/>
      </w:pPr>
      <w:bookmarkStart w:id="34" w:name="_Toc143014879"/>
      <w:r>
        <w:t xml:space="preserve">Abb.  </w:t>
      </w:r>
      <w:fldSimple w:instr=" SEQ Abb._ \* ARABIC ">
        <w:r w:rsidR="004831A3">
          <w:rPr>
            <w:noProof/>
          </w:rPr>
          <w:t>12</w:t>
        </w:r>
      </w:fldSimple>
      <w:r>
        <w:t xml:space="preserve">: </w:t>
      </w:r>
      <w:r w:rsidR="00397052">
        <w:t xml:space="preserve">Darstellung des Gradientenabstiegs </w:t>
      </w:r>
      <w:sdt>
        <w:sdtPr>
          <w:alias w:val="To edit, see citavi.com/edit"/>
          <w:tag w:val="CitaviPlaceholder#2326a0c6-434a-4efe-89c6-c25a92a4119e"/>
          <w:id w:val="49273496"/>
          <w:placeholder>
            <w:docPart w:val="DefaultPlaceholder_-1854013440"/>
          </w:placeholder>
        </w:sdtPr>
        <w:sdtContent>
          <w:r w:rsidR="00397052">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FeGNsdXNpdmUgc2VyaWFsaXphdGlvbiB8IFVuZGVyc3RhbmRpbmcgZ3JhZGl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}</w:instrText>
          </w:r>
          <w:r w:rsidR="00397052">
            <w:fldChar w:fldCharType="separate"/>
          </w:r>
          <w:r w:rsidR="00397052">
            <w:t>[16]</w:t>
          </w:r>
          <w:r w:rsidR="00397052">
            <w:fldChar w:fldCharType="end"/>
          </w:r>
        </w:sdtContent>
      </w:sdt>
      <w:bookmarkEnd w:id="34"/>
    </w:p>
    <w:p w14:paraId="43A3653F" w14:textId="77777777" w:rsidR="006E2605" w:rsidRDefault="006E2605" w:rsidP="006E2605"/>
    <w:p w14:paraId="47A28654" w14:textId="5B01997D"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 für jede Iteration</w:t>
      </w:r>
      <w:r w:rsidR="00A378C2">
        <w:t xml:space="preserve"> </w:t>
      </w:r>
      <w:r>
        <w:lastRenderedPageBreak/>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bzw.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gewünschte Ausgabe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Hierbei arbeitet sich der Algorithmus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Netzwerk berechnet. Schließlich müssen diese dann nur noch entsprechend dieses Gradienten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EA0636" w:rsidRPr="00EA0636">
            <w:t>[10, S. 291f.]</w:t>
          </w:r>
          <w:r w:rsidR="00EA0636" w:rsidRPr="00EA0636">
            <w:fldChar w:fldCharType="end"/>
          </w:r>
        </w:sdtContent>
      </w:sdt>
      <w:r w:rsidR="00E11AB7" w:rsidRPr="00EA0636">
        <w:t>.</w:t>
      </w:r>
    </w:p>
    <w:p w14:paraId="50A45B80" w14:textId="79CD70E3"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oft ein </w:t>
      </w:r>
      <w:r w:rsidRPr="008A190D">
        <w:rPr>
          <w:i/>
          <w:iCs/>
        </w:rPr>
        <w:t>Overfitting</w:t>
      </w:r>
      <w:r>
        <w:t xml:space="preserve">, also eine schlechte Verallgemeinerung auf unbekannte Daten wie bspw. den Testdaten,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hierbei, dass der Validierungsdatensatz nicht am Training, also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4F07AB">
            <w:t>[10, S. 143]</w:t>
          </w:r>
          <w:r w:rsidR="004F07AB">
            <w:fldChar w:fldCharType="end"/>
          </w:r>
        </w:sdtContent>
      </w:sdt>
      <w:r w:rsidR="00055E25">
        <w:t xml:space="preserve">. </w:t>
      </w:r>
    </w:p>
    <w:p w14:paraId="65884DFC" w14:textId="2244A8C4" w:rsidR="007B71BC" w:rsidRDefault="007B71BC" w:rsidP="00C057EC">
      <w:pPr>
        <w:pStyle w:val="berschrift3"/>
      </w:pPr>
      <w:bookmarkStart w:id="35" w:name="_Toc143014913"/>
      <w:r>
        <w:t>Rekurrente Neuronale Netze</w:t>
      </w:r>
      <w:bookmarkEnd w:id="35"/>
    </w:p>
    <w:p w14:paraId="394CA2EE" w14:textId="6A15C3FA" w:rsidR="008F3E97" w:rsidRDefault="008F3E97" w:rsidP="00274622">
      <w:r>
        <w:t>Die bisher besprochenen Feed</w:t>
      </w:r>
      <w:r w:rsidR="00817810">
        <w:t xml:space="preserve"> </w:t>
      </w:r>
      <w:r>
        <w:t>Forward</w:t>
      </w:r>
      <w:r w:rsidR="00817810">
        <w:t xml:space="preserve"> </w:t>
      </w:r>
      <w:r>
        <w:t xml:space="preserve">Netzwerke bilden einen gerichteten azyklischen Graphen, in welchem die Aktivierung der einzelnen Neuronen (-schichten) in nur eine Richtung ausgehend von der Eingabe- bis hin zur Ausgabeschicht erfolgt. </w:t>
      </w:r>
      <w:r w:rsidR="00817810">
        <w:t xml:space="preserve">Bei Rekurrenten Neuronalen Netzwerken ist dies anders. Sie enthalten neben den üblichen Neuronen und vorwärts-gerichteten Verbindungen sog. rekurrente Elemente, wie bspw. </w:t>
      </w:r>
      <w:r w:rsidR="00351086">
        <w:t xml:space="preserve">Verbindungen, welche die </w:t>
      </w:r>
      <w:r w:rsidR="00351086">
        <w:lastRenderedPageBreak/>
        <w:t xml:space="preserve">Neuronen einer Schicht mit sich selbst oder gar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7411BF">
            <w:t>[14]</w:t>
          </w:r>
          <w:r w:rsidR="007411BF">
            <w:fldChar w:fldCharType="end"/>
          </w:r>
        </w:sdtContent>
      </w:sdt>
      <w:r w:rsidR="00351086">
        <w:t>.</w:t>
      </w:r>
      <w:r w:rsidR="007411BF">
        <w:t xml:space="preserve"> Diese Eigenschaft erlaubt es RNNs statt statischer Eingaben fester Größe, beliebig lange Sequenzen bestehend aus mehreren Zeitschritten zu verarbeiten, denn die Aktivierung der Neuronen in einem RNN und damit auch die Ausgabe des gesamten Netzes ist durch die Rückkopplung nicht nur von der aktuellen Eingabe, sondern auch von derer von vorherigen Zeitschritten abhängig</w:t>
      </w:r>
      <w:r w:rsidR="0048400C">
        <w:t xml:space="preserve">. Hierdurch kann das Netz zeitlich codierte Informationen in den Eingabesequenzen abbilden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E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jAyZi5dIn1dfSwiVGFnIjoiQ2l0YXZpUGxhY2Vob2xkZXIjYTUzYWY0YWUtODQ0Ny00Y2I1LTk2MjMtMTVlY2E3MzZkM2VmIiwiVGV4dCI6IlsxNSwgUy4gMjAyZi5dIiwiV0FJVmVyc2lvbiI6IjYuMTQuMC4wIn0=}</w:instrText>
          </w:r>
          <w:r w:rsidR="0089463B">
            <w:fldChar w:fldCharType="separate"/>
          </w:r>
          <w:r w:rsidR="0089463B">
            <w:t>[15, S. 202f.]</w:t>
          </w:r>
          <w:r w:rsidR="0089463B">
            <w:fldChar w:fldCharType="end"/>
          </w:r>
        </w:sdtContent>
      </w:sdt>
      <w:r w:rsidR="0048400C">
        <w:t xml:space="preserve">. </w:t>
      </w:r>
    </w:p>
    <w:p w14:paraId="1004C39C" w14:textId="3C6F44CF" w:rsidR="007B6B6D" w:rsidRDefault="004146EF" w:rsidP="0037370C">
      <w:r>
        <w:t xml:space="preserve">Es gibt eine Vielzahl an Möglichkeiten ein Feed-Forward-Netz zu einem Rekurrenten Neuronalen Netzwerk zu erweitern (also rekurrente Elemente hinzuzufügen). </w:t>
      </w:r>
      <w:r w:rsidR="00D62C99">
        <w:t xml:space="preserve">In dieser Arbeit werden hierfür </w:t>
      </w:r>
      <w:r w:rsidR="00D62C99" w:rsidRPr="00D62C99">
        <w:t>Gedächtniszellen</w:t>
      </w:r>
      <w:r w:rsidR="00D62C99">
        <w:t xml:space="preserve"> eingesetzt. Im Allgemeinen versteht man hierunter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 xml:space="preserve">nicht von einem herkömmlichen Neuron, weshalb man sie auch als rekurrente Neuronen bezeichnet. </w:t>
      </w:r>
      <w:r w:rsidR="003B691C">
        <w:t xml:space="preserve">Da einfache </w:t>
      </w:r>
      <w:r w:rsidR="00D62C99">
        <w:t>Rekurrente Neuronen</w:t>
      </w:r>
      <w:r w:rsidR="003B691C">
        <w:t xml:space="preserve"> jedoch nur kurze Muster</w:t>
      </w:r>
      <w:r w:rsidR="00D62C99">
        <w:t xml:space="preserve"> </w:t>
      </w:r>
      <w:r w:rsidR="003B691C">
        <w:t xml:space="preserve">über etwa zehn Zeitschritte zu erlernen, wurden auch komplexere Gedächtniszellen, </w:t>
      </w:r>
      <w:r w:rsidR="003B691C" w:rsidRPr="00EF632E">
        <w:rPr>
          <w:color w:val="FF0000"/>
        </w:rPr>
        <w:t xml:space="preserve">wie die im nächsten Abschnitt näher beleuchteten </w:t>
      </w:r>
      <w:r w:rsidR="003B691C" w:rsidRPr="003B691C">
        <w:rPr>
          <w:i/>
          <w:iCs/>
        </w:rPr>
        <w:t xml:space="preserve">Long-Short-Term-Memory-Zellen </w:t>
      </w:r>
      <w:r w:rsidR="003B691C">
        <w:t xml:space="preserve">entwickelt, welche dazu in der Lage </w:t>
      </w:r>
      <w:r w:rsidR="001303EC">
        <w:t>sind,</w:t>
      </w:r>
      <w:r w:rsidR="003B691C">
        <w:t xml:space="preserve"> etwa zehnfach längere Muster </w:t>
      </w:r>
      <w:r w:rsidR="001303EC">
        <w:t>abzubilden</w:t>
      </w:r>
      <w:r w:rsidR="003B691C">
        <w:t>.</w:t>
      </w:r>
      <w:r w:rsidR="001F6405">
        <w:t xml:space="preserve"> </w:t>
      </w:r>
      <w:r w:rsidR="007B6B6D">
        <w:t xml:space="preserve">In Abb. </w:t>
      </w:r>
      <w:r w:rsidR="00DD6DFC">
        <w:t xml:space="preserve">13 </w:t>
      </w:r>
      <w:r w:rsidR="007B6B6D">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368994e5-cc7d-4c27-b94c-c08597f1bf42"/>
          <w:id w:val="1507409211"/>
          <w:placeholder>
            <w:docPart w:val="DefaultPlaceholder_-1854013440"/>
          </w:placeholder>
        </w:sdtPr>
        <w:sdtContent>
          <w:r w:rsidR="00A8458B">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zM2ODk5NGU1LWNjN2QtNGMyNy1iOTRjLWMwODU5N2YxYmY0MiIsIlRleHQiOiJbMTAsIFMuIDUwNGZmLl0iLCJXQUlWZXJzaW9uIjoiNi4xNC4wLjAifQ==}</w:instrText>
          </w:r>
          <w:r w:rsidR="00A8458B">
            <w:fldChar w:fldCharType="separate"/>
          </w:r>
          <w:r w:rsidR="00A8458B">
            <w:t>[10, S. 504ff.]</w:t>
          </w:r>
          <w:r w:rsidR="00A8458B">
            <w:fldChar w:fldCharType="end"/>
          </w:r>
        </w:sdtContent>
      </w:sdt>
      <w:r w:rsidR="00D8761F">
        <w:t>.</w:t>
      </w:r>
    </w:p>
    <w:p w14:paraId="4C857B47" w14:textId="77777777" w:rsidR="00DD6DFC" w:rsidRDefault="00DD6DFC" w:rsidP="00DD6DFC">
      <w:pPr>
        <w:pStyle w:val="AbbMitRahmen"/>
        <w:keepNext/>
      </w:pPr>
      <w:r>
        <w:rPr>
          <w:noProof/>
        </w:rPr>
        <w:drawing>
          <wp:inline distT="0" distB="0" distL="0" distR="0" wp14:anchorId="5CAC85E5" wp14:editId="5566820D">
            <wp:extent cx="3957735" cy="1552755"/>
            <wp:effectExtent l="0" t="0" r="5080" b="9525"/>
            <wp:docPr id="210418019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3521" cy="1582488"/>
                    </a:xfrm>
                    <a:prstGeom prst="rect">
                      <a:avLst/>
                    </a:prstGeom>
                    <a:noFill/>
                  </pic:spPr>
                </pic:pic>
              </a:graphicData>
            </a:graphic>
          </wp:inline>
        </w:drawing>
      </w:r>
    </w:p>
    <w:p w14:paraId="43BD8C24" w14:textId="63643E27" w:rsidR="00DD6DFC" w:rsidRDefault="00DD6DFC" w:rsidP="00DD6DFC">
      <w:pPr>
        <w:pStyle w:val="Beschriftung"/>
        <w:jc w:val="center"/>
      </w:pPr>
      <w:bookmarkStart w:id="36" w:name="_Toc143014880"/>
      <w:r>
        <w:t xml:space="preserve">Abb.  </w:t>
      </w:r>
      <w:fldSimple w:instr=" SEQ Abb._ \* ARABIC ">
        <w:r w:rsidR="004831A3">
          <w:rPr>
            <w:noProof/>
          </w:rPr>
          <w:t>13</w:t>
        </w:r>
      </w:fldSimple>
      <w:r>
        <w:t xml:space="preserve">: </w:t>
      </w:r>
      <w:r w:rsidR="00A8458B">
        <w:t>Gedächtniszelle: statisch und über die Zeit aufgerollt</w:t>
      </w:r>
      <w:bookmarkEnd w:id="36"/>
    </w:p>
    <w:p w14:paraId="10305F36" w14:textId="77777777" w:rsidR="00DD6DFC" w:rsidRDefault="00DD6DFC" w:rsidP="00DD6DFC"/>
    <w:p w14:paraId="09FEC724" w14:textId="3BE0D5F5"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Sequence-To-Sequence RNNs</w:t>
      </w:r>
      <w:r>
        <w:t xml:space="preserve"> genannt. Sie eignen sich bspw. dann, wenn sich eine </w:t>
      </w:r>
      <w:r>
        <w:lastRenderedPageBreak/>
        <w:t xml:space="preserve">vorherzusagende Klasse über den Zeitverlauf der Sequenz verändern kann. Ist im Gegensatz dazu nur die allerletzte Ausgabe eines RNNs von Relevanz kommen in der Regel </w:t>
      </w:r>
      <w:r w:rsidRPr="00D8761F">
        <w:rPr>
          <w:i/>
          <w:iCs/>
        </w:rPr>
        <w:t>Sequence-To-Vector RNNs</w:t>
      </w:r>
      <w:r>
        <w:t xml:space="preserve"> zum Einsatz, welche alle Ausgaben des Netzes, bis auf die letzte, 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A8458B">
            <w:t>[10, S. 505]</w:t>
          </w:r>
          <w:r w:rsidR="00A8458B">
            <w:fldChar w:fldCharType="end"/>
          </w:r>
        </w:sdtContent>
      </w:sdt>
      <w:r w:rsidR="00013830">
        <w:t>.</w:t>
      </w:r>
    </w:p>
    <w:p w14:paraId="1AC14C15" w14:textId="77777777" w:rsidR="00CD27B6" w:rsidRDefault="00CD27B6" w:rsidP="00CD27B6">
      <w:pPr>
        <w:pStyle w:val="AbbMitRahmen"/>
        <w:keepNext/>
      </w:pPr>
      <w:r>
        <w:rPr>
          <w:noProof/>
        </w:rPr>
        <w:drawing>
          <wp:inline distT="0" distB="0" distL="0" distR="0" wp14:anchorId="6631FBAE" wp14:editId="3E2A5022">
            <wp:extent cx="5113771" cy="1431985"/>
            <wp:effectExtent l="0" t="0" r="0" b="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5140132" cy="1439367"/>
                    </a:xfrm>
                    <a:prstGeom prst="rect">
                      <a:avLst/>
                    </a:prstGeom>
                    <a:noFill/>
                    <a:ln>
                      <a:noFill/>
                    </a:ln>
                    <a:extLst>
                      <a:ext uri="{53640926-AAD7-44D8-BBD7-CCE9431645EC}">
                        <a14:shadowObscured xmlns:a14="http://schemas.microsoft.com/office/drawing/2010/main"/>
                      </a:ext>
                    </a:extLst>
                  </pic:spPr>
                </pic:pic>
              </a:graphicData>
            </a:graphic>
          </wp:inline>
        </w:drawing>
      </w:r>
    </w:p>
    <w:p w14:paraId="5BAE7304" w14:textId="3D3D4EA0" w:rsidR="00CD27B6" w:rsidRPr="00FF3198" w:rsidRDefault="00CD27B6" w:rsidP="00CD27B6">
      <w:pPr>
        <w:pStyle w:val="Beschriftung"/>
        <w:jc w:val="center"/>
        <w:rPr>
          <w:lang w:val="en-GB"/>
        </w:rPr>
      </w:pPr>
      <w:bookmarkStart w:id="37" w:name="_Toc143014881"/>
      <w:r w:rsidRPr="00FF3198">
        <w:rPr>
          <w:lang w:val="en-GB"/>
        </w:rPr>
        <w:t xml:space="preserve">Abb.  </w:t>
      </w:r>
      <w:r>
        <w:fldChar w:fldCharType="begin"/>
      </w:r>
      <w:r w:rsidRPr="00FF3198">
        <w:rPr>
          <w:lang w:val="en-GB"/>
        </w:rPr>
        <w:instrText xml:space="preserve"> SEQ Abb._ \* ARABIC </w:instrText>
      </w:r>
      <w:r>
        <w:fldChar w:fldCharType="separate"/>
      </w:r>
      <w:r w:rsidR="004831A3">
        <w:rPr>
          <w:noProof/>
          <w:lang w:val="en-GB"/>
        </w:rPr>
        <w:t>14</w:t>
      </w:r>
      <w:r>
        <w:fldChar w:fldCharType="end"/>
      </w:r>
      <w:r w:rsidRPr="00FF3198">
        <w:rPr>
          <w:lang w:val="en-GB"/>
        </w:rPr>
        <w:t>: Sequence-To-Sequence und Sequence-To-Vector RNN</w:t>
      </w:r>
      <w:bookmarkEnd w:id="37"/>
    </w:p>
    <w:p w14:paraId="05381F0A" w14:textId="14782492" w:rsidR="00274622" w:rsidRPr="00EF632E" w:rsidRDefault="00D62C99" w:rsidP="00274622">
      <w:pPr>
        <w:pStyle w:val="berschrift3"/>
        <w:rPr>
          <w:color w:val="FF0000"/>
        </w:rPr>
      </w:pPr>
      <w:bookmarkStart w:id="38" w:name="_Toc143014914"/>
      <w:r w:rsidRPr="00EF632E">
        <w:rPr>
          <w:color w:val="FF0000"/>
        </w:rPr>
        <w:t>LSTM-Zellen</w:t>
      </w:r>
      <w:bookmarkEnd w:id="38"/>
    </w:p>
    <w:p w14:paraId="0C645548" w14:textId="68A4B565" w:rsidR="00484484" w:rsidRPr="00EF632E" w:rsidRDefault="00FF3198" w:rsidP="00733315">
      <w:pPr>
        <w:rPr>
          <w:color w:val="FF0000"/>
        </w:rPr>
      </w:pPr>
      <w:r w:rsidRPr="00EF632E">
        <w:rPr>
          <w:color w:val="FF0000"/>
        </w:rPr>
        <w:t>Die Long-Short-Term-Memory</w:t>
      </w:r>
      <w:r w:rsidR="006C4294" w:rsidRPr="00EF632E">
        <w:rPr>
          <w:color w:val="FF0000"/>
        </w:rPr>
        <w:t xml:space="preserve"> (LSTM) </w:t>
      </w:r>
      <w:r w:rsidRPr="00EF632E">
        <w:rPr>
          <w:color w:val="FF0000"/>
        </w:rPr>
        <w:t>Zelle</w:t>
      </w:r>
      <w:r w:rsidR="006C4294" w:rsidRPr="00EF632E">
        <w:rPr>
          <w:color w:val="FF0000"/>
        </w:rPr>
        <w:t>, vorgestellt 1997,</w:t>
      </w:r>
      <w:r w:rsidRPr="00EF632E">
        <w:rPr>
          <w:color w:val="FF0000"/>
        </w:rPr>
        <w:t xml:space="preserve"> </w:t>
      </w:r>
      <w:r w:rsidR="006C4294" w:rsidRPr="00EF632E">
        <w:rPr>
          <w:color w:val="FF0000"/>
        </w:rPr>
        <w:t>ist eine</w:t>
      </w:r>
      <w:r w:rsidRPr="00EF632E">
        <w:rPr>
          <w:color w:val="FF0000"/>
        </w:rPr>
        <w:t xml:space="preserve"> beliebte </w:t>
      </w:r>
      <w:r w:rsidR="006C4294" w:rsidRPr="00EF632E">
        <w:rPr>
          <w:color w:val="FF0000"/>
        </w:rPr>
        <w:t>G</w:t>
      </w:r>
      <w:r w:rsidRPr="00EF632E">
        <w:rPr>
          <w:color w:val="FF0000"/>
        </w:rPr>
        <w:t>edächtniszelle</w:t>
      </w:r>
      <w:r w:rsidR="006C4294" w:rsidRPr="00EF632E">
        <w:rPr>
          <w:color w:val="FF0000"/>
        </w:rPr>
        <w:t>narchitektur</w:t>
      </w:r>
      <w:r w:rsidRPr="00EF632E">
        <w:rPr>
          <w:color w:val="FF0000"/>
        </w:rPr>
        <w:t xml:space="preserve"> </w:t>
      </w:r>
      <w:r w:rsidR="006C4294" w:rsidRPr="00EF632E">
        <w:rPr>
          <w:color w:val="FF0000"/>
        </w:rPr>
        <w:t>zur Umsetzung von RNNs, welche verglichen mit einfacheren Gedächtniszellen nicht nur längere zeitlich codierte Muster in den Daten erkennt, sondern dabei oftmals auch die Trainingszeit verkürzt.</w:t>
      </w:r>
      <w:r w:rsidR="00733315" w:rsidRPr="00EF632E">
        <w:rPr>
          <w:color w:val="FF0000"/>
        </w:rPr>
        <w:t xml:space="preserve"> Als Blackbox betrachtet sieht eine LSTM-Zelle hierbei wie die in Abb. 13 dargestellte Zelle aus. Erst das Innere einer LSTM-Zelle, welches in Abb. 15 dargestellt ist, offenbart ihre Komplexität.</w:t>
      </w:r>
      <w:r w:rsidR="006C4294" w:rsidRPr="00EF632E">
        <w:rPr>
          <w:color w:val="FF0000"/>
        </w:rPr>
        <w:t xml:space="preserve"> </w:t>
      </w:r>
    </w:p>
    <w:p w14:paraId="069E3A3E" w14:textId="77777777" w:rsidR="008E44B4" w:rsidRPr="00FF3198" w:rsidRDefault="008E44B4" w:rsidP="008E44B4"/>
    <w:p w14:paraId="54BC797E" w14:textId="13453C1D" w:rsidR="00EF3CF4" w:rsidRDefault="00EF3CF4" w:rsidP="00EF3CF4">
      <w:pPr>
        <w:pStyle w:val="berschrift2"/>
      </w:pPr>
      <w:bookmarkStart w:id="39" w:name="_Toc143014915"/>
      <w:r>
        <w:t xml:space="preserve">Bewertungsmaße für </w:t>
      </w:r>
      <w:r w:rsidR="00B33723">
        <w:t>Klassifikatoren</w:t>
      </w:r>
      <w:bookmarkEnd w:id="39"/>
    </w:p>
    <w:p w14:paraId="33BEE262" w14:textId="06A6D2A7" w:rsidR="00C5600D" w:rsidRPr="00C5600D" w:rsidRDefault="00C5600D" w:rsidP="00C5600D">
      <w:r>
        <w:t xml:space="preserve">Um die Qualität eines Klassifikationsverfahrens messbar zu machen und durch Training und Parameteroptimierung zu steigern, ist es wichtig Bewertungsmaße zu definieren, die die Vorhersageleistung eines Klassifikators widerspiegeln. </w:t>
      </w:r>
      <w:r w:rsidR="000469C6">
        <w:t>In diesem Kapitel</w:t>
      </w:r>
      <w:r>
        <w:t xml:space="preserve"> sollen solche Maße definiert und erläutert werden, wobei zum besseren Verständnis in allen Fällen</w:t>
      </w:r>
      <w:r w:rsidR="00D367E6">
        <w:t xml:space="preserve"> schrittweise</w:t>
      </w:r>
      <w:r>
        <w:t xml:space="preserve"> von einer binären Klassifikation auf ein n-klassiges Problem verallgemeinert wird.</w:t>
      </w:r>
    </w:p>
    <w:p w14:paraId="6B096F73" w14:textId="5E322BAF" w:rsidR="00B33723" w:rsidRDefault="000619E0" w:rsidP="000619E0">
      <w:pPr>
        <w:pStyle w:val="berschrift3"/>
      </w:pPr>
      <w:bookmarkStart w:id="40" w:name="_Toc143014916"/>
      <w:r>
        <w:t>Konfusionsmatrizen</w:t>
      </w:r>
      <w:bookmarkEnd w:id="40"/>
    </w:p>
    <w:p w14:paraId="4AC81543" w14:textId="5DD0D7D6"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 xml:space="preserve">für eine Menge von Datenpunkten, die Schnittmengen aller vorhergesagten und tatsächlichen Klassen ausgezählt </w:t>
      </w:r>
      <w:r w:rsidR="00CE7A6B">
        <w:lastRenderedPageBreak/>
        <w:t>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2VDIwOjA4OjQ4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CA0B4B">
            <w:t>[10, S. 94]</w:t>
          </w:r>
          <w:r w:rsidR="000C369A">
            <w:fldChar w:fldCharType="end"/>
          </w:r>
        </w:sdtContent>
      </w:sdt>
      <w:r w:rsidR="00CE7A6B">
        <w:t>.</w:t>
      </w:r>
      <w:r w:rsidR="007C6B3D">
        <w:t xml:space="preserve"> </w:t>
      </w:r>
      <w:r w:rsidR="007C6B3D" w:rsidRPr="007C6B3D">
        <w:rPr>
          <w:color w:val="FF0000"/>
        </w:rPr>
        <w:t>Abb</w:t>
      </w:r>
      <w:r w:rsidR="00216E81">
        <w:rPr>
          <w:color w:val="FF0000"/>
        </w:rPr>
        <w:t>.</w:t>
      </w:r>
      <w:r w:rsidR="007C6B3D" w:rsidRPr="007C6B3D">
        <w:rPr>
          <w:color w:val="FF0000"/>
        </w:rPr>
        <w:t xml:space="preserve"> X</w:t>
      </w:r>
      <w:r w:rsidR="007C6B3D">
        <w:rPr>
          <w:color w:val="FF0000"/>
        </w:rPr>
        <w:t xml:space="preserve"> </w:t>
      </w:r>
      <w:r w:rsidR="007C6B3D">
        <w:t xml:space="preserve">zeigt 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77C35715" w:rsidR="00A717E6" w:rsidRDefault="00F400BA" w:rsidP="00A717E6">
      <w:pPr>
        <w:pStyle w:val="Beschriftung"/>
        <w:jc w:val="center"/>
      </w:pPr>
      <w:bookmarkStart w:id="41" w:name="_Toc143014882"/>
      <w:r w:rsidRPr="00F400BA">
        <w:t xml:space="preserve">Abb.  </w:t>
      </w:r>
      <w:fldSimple w:instr=" SEQ Abb._ \* ARABIC ">
        <w:r w:rsidR="004831A3">
          <w:rPr>
            <w:noProof/>
          </w:rPr>
          <w:t>15</w:t>
        </w:r>
      </w:fldSimple>
      <w:r w:rsidRPr="00F400BA">
        <w:t>: Beispiel für eine</w:t>
      </w:r>
      <w:r w:rsidR="00A717E6">
        <w:t xml:space="preserve"> zweiklassige</w:t>
      </w:r>
      <w:r w:rsidRPr="00F400BA">
        <w:t xml:space="preserve"> Konfusionsmatrix</w:t>
      </w:r>
      <w:r w:rsidR="00796B9D">
        <w:t>; eigene Abbildung</w:t>
      </w:r>
      <w:bookmarkEnd w:id="41"/>
    </w:p>
    <w:p w14:paraId="73B7D2B2" w14:textId="77777777" w:rsidR="00A717E6" w:rsidRDefault="00A717E6" w:rsidP="00A717E6"/>
    <w:p w14:paraId="62845DDB" w14:textId="3BB84FDF"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CA0B4B">
            <w:t>[11]</w:t>
          </w:r>
          <w:r w:rsidR="00180C86">
            <w:fldChar w:fldCharType="end"/>
          </w:r>
        </w:sdtContent>
      </w:sdt>
      <w:r w:rsidR="00BD6287">
        <w:t>.</w:t>
      </w:r>
      <w:r w:rsidR="007C5B49">
        <w:t xml:space="preserve"> </w:t>
      </w:r>
    </w:p>
    <w:p w14:paraId="59570191" w14:textId="211254F9" w:rsidR="00EF3CF4" w:rsidRDefault="00EF3CF4" w:rsidP="00EF3CF4">
      <w:pPr>
        <w:pStyle w:val="berschrift3"/>
      </w:pPr>
      <w:bookmarkStart w:id="42" w:name="_Toc143014917"/>
      <w:r>
        <w:t>Accuracy</w:t>
      </w:r>
      <w:r w:rsidR="008824CA">
        <w:t xml:space="preserve"> / Genauigkeit</w:t>
      </w:r>
      <w:bookmarkEnd w:id="42"/>
    </w:p>
    <w:p w14:paraId="387FE10D" w14:textId="770966BC" w:rsidR="00E26F2D" w:rsidRDefault="002148C8" w:rsidP="00CB1CBF">
      <w:r>
        <w:t xml:space="preserve">Die </w:t>
      </w:r>
      <w:r w:rsidRPr="002148C8">
        <w:rPr>
          <w:i/>
          <w:iCs/>
        </w:rPr>
        <w:t>Accuracy</w:t>
      </w:r>
      <w:r>
        <w:t xml:space="preserve"> (dt. Genauigkeit) 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3411D9CC" w:rsidR="00B24D87" w:rsidRDefault="00000000" w:rsidP="003E1939">
      <m:oMathPara>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m:oMathPara>
    </w:p>
    <w:p w14:paraId="03FE1CEF" w14:textId="4A430DA8" w:rsidR="00E26F2D" w:rsidRDefault="00CE584E" w:rsidP="00B332B0">
      <w:r>
        <w:t xml:space="preserve">Bei </w:t>
      </w:r>
      <w:r w:rsidR="00D1734C">
        <w:t>N</w:t>
      </w:r>
      <w:r>
        <w:t>-klassigen Klassifikation</w:t>
      </w:r>
      <w:r w:rsidR="00B332B0">
        <w:t>sproblemen</w:t>
      </w:r>
      <w:r>
        <w:t xml:space="preserve"> kann man die Accuracy berechnen, indem </w:t>
      </w:r>
      <w:r w:rsidR="00B332B0">
        <w:t>man zunächst die Accuracy-Werte für alle Klassen im Einzelnen und anschließend das arithmetische Mittel dieser Werte berechnet. Hiermit ergibt sich folgende Formel:</w:t>
      </w:r>
    </w:p>
    <w:p w14:paraId="17F9775B" w14:textId="5037770E" w:rsidR="00B332B0" w:rsidRPr="000619E0" w:rsidRDefault="00000000" w:rsidP="00B332B0">
      <m:oMathPara>
        <m:oMath>
          <m:sSub>
            <m:sSubPr>
              <m:ctrlPr>
                <w:rPr>
                  <w:rFonts w:ascii="Cambria Math" w:hAnsi="Cambria Math"/>
                  <w:i/>
                </w:rPr>
              </m:ctrlPr>
            </m:sSubPr>
            <m:e>
              <m:r>
                <w:rPr>
                  <w:rFonts w:ascii="Cambria Math" w:hAnsi="Cambria Math"/>
                </w:rPr>
                <m:t>Accuracy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den>
              </m:f>
            </m:e>
          </m:nary>
        </m:oMath>
      </m:oMathPara>
    </w:p>
    <w:p w14:paraId="47DE6291" w14:textId="0770F2BF" w:rsidR="00E26F2D" w:rsidRDefault="00CB1CBF" w:rsidP="003E1939">
      <w:r>
        <w:lastRenderedPageBreak/>
        <w:t xml:space="preserve">Die Accuracy ist ein sehr intuitives Maß. Unabhängig von der Anzahl der Klassen liegt sie </w:t>
      </w:r>
      <w:r w:rsidR="00556EEC">
        <w:t xml:space="preserve">(wie auch alle nachfolgenden Maße) </w:t>
      </w:r>
      <w:r>
        <w:t>immer im Intervall [0, 1], wobei ein Klassifikator umso besser ist, desto näher der Wert an 1 liegt.</w:t>
      </w:r>
      <w:r w:rsidR="00556EEC">
        <w:t xml:space="preserve"> </w:t>
      </w:r>
      <w:r w:rsidR="00E5076C">
        <w:t xml:space="preserve">Allerdings sollte man vorsichtig sein, die Accuracy einzusetzen, falls der zugrundeliegende Datensatz </w:t>
      </w:r>
      <w:r w:rsidR="002820AD">
        <w:t>unausgeglichen</w:t>
      </w:r>
      <w:r w:rsidR="00E5076C">
        <w:t xml:space="preserve"> ist</w:t>
      </w:r>
      <w:r w:rsidR="00094213">
        <w:t>, da sie dazu tendiert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CA0B4B">
            <w:t>[11]</w:t>
          </w:r>
          <w:r w:rsidR="00311B52">
            <w:fldChar w:fldCharType="end"/>
          </w:r>
        </w:sdtContent>
      </w:sdt>
      <w:r w:rsidR="00094213">
        <w:t>.</w:t>
      </w:r>
      <w:r w:rsidR="00B01F30">
        <w:t xml:space="preserve"> Für die Matrix in </w:t>
      </w:r>
      <w:r w:rsidR="00B01F30" w:rsidRPr="00B01F30">
        <w:rPr>
          <w:color w:val="FF0000"/>
        </w:rPr>
        <w:t>Abb</w:t>
      </w:r>
      <w:r w:rsidR="00216E81">
        <w:rPr>
          <w:color w:val="FF0000"/>
        </w:rPr>
        <w:t>.</w:t>
      </w:r>
      <w:r w:rsidR="00B01F30" w:rsidRPr="00B01F30">
        <w:rPr>
          <w:color w:val="FF0000"/>
        </w:rPr>
        <w:t xml:space="preserve"> X</w:t>
      </w:r>
      <w:r w:rsidR="00B01F30" w:rsidRPr="00B01F30">
        <w:t xml:space="preserve"> berechnet</w:t>
      </w:r>
      <w:r w:rsidR="00B01F30">
        <w:t xml:space="preserve"> sich eine Accuracy von 0,8.</w:t>
      </w:r>
    </w:p>
    <w:p w14:paraId="0F621888" w14:textId="544F1D3A" w:rsidR="00EF3CF4" w:rsidRDefault="00EF3CF4" w:rsidP="00EF3CF4">
      <w:pPr>
        <w:pStyle w:val="berschrift3"/>
      </w:pPr>
      <w:bookmarkStart w:id="43" w:name="_Toc143014918"/>
      <w:r>
        <w:t>Precision</w:t>
      </w:r>
      <w:r w:rsidR="008824CA">
        <w:t xml:space="preserve"> / Relevanz</w:t>
      </w:r>
      <w:bookmarkEnd w:id="43"/>
    </w:p>
    <w:p w14:paraId="4C202A1E" w14:textId="26E2D2F2" w:rsidR="00CA15D2" w:rsidRDefault="00CA15D2" w:rsidP="000619E0">
      <w:r>
        <w:t xml:space="preserve">Die </w:t>
      </w:r>
      <w:r w:rsidRPr="00CA15D2">
        <w:rPr>
          <w:i/>
          <w:iCs/>
        </w:rPr>
        <w:t>Precision</w:t>
      </w:r>
      <w:r>
        <w:t xml:space="preserve"> (dt. Relevanz)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2VDIwOjA4OjQ4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CA0B4B">
            <w:t>[10, S. 95]</w:t>
          </w:r>
          <w:r w:rsidR="00307A93">
            <w:fldChar w:fldCharType="end"/>
          </w:r>
        </w:sdtContent>
      </w:sdt>
      <w:r>
        <w:t>:</w:t>
      </w:r>
    </w:p>
    <w:p w14:paraId="1C68622D" w14:textId="6B098306" w:rsidR="000619E0" w:rsidRPr="00CA15D2" w:rsidRDefault="00000000" w:rsidP="00CA15D2">
      <w:pPr>
        <w:jc w:val="center"/>
      </w:pPr>
      <m:oMathPara>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m:oMathPara>
    </w:p>
    <w:p w14:paraId="35EEE22D" w14:textId="25D75933" w:rsidR="00CA15D2" w:rsidRDefault="00C36522" w:rsidP="00CA15D2">
      <w:r>
        <w:t xml:space="preserve">Für </w:t>
      </w:r>
      <w:r w:rsidR="00D1734C">
        <w:t>N</w:t>
      </w:r>
      <w:r w:rsidR="00CE584E">
        <w:t xml:space="preserve">-klassige </w:t>
      </w:r>
      <w:r>
        <w:t xml:space="preserve">Klassifikationsprobleme haben sich verschiedene Herangehensweisen herausgebildet, die Precision zu berechnen. Die in dieser Arbeit verwendete, ist die sogenannte </w:t>
      </w:r>
      <w:r w:rsidRPr="00C36522">
        <w:rPr>
          <w:i/>
          <w:iCs/>
        </w:rPr>
        <w:t>Macro-Precision</w:t>
      </w:r>
      <w:r w:rsidR="005417D4">
        <w:t xml:space="preserve">, welche </w:t>
      </w:r>
      <w:r w:rsidR="001657C2">
        <w:t xml:space="preserve">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CA0B4B">
            <w:t>[11]</w:t>
          </w:r>
          <w:r w:rsidR="00D8251C">
            <w:fldChar w:fldCharType="end"/>
          </w:r>
        </w:sdtContent>
      </w:sdt>
      <w:r w:rsidR="001657C2">
        <w:t xml:space="preserve">: </w:t>
      </w:r>
      <w:r w:rsidR="00CE584E">
        <w:t xml:space="preserve"> </w:t>
      </w:r>
    </w:p>
    <w:p w14:paraId="7433610A" w14:textId="684ABC67" w:rsidR="00CE584E" w:rsidRPr="005417D4" w:rsidRDefault="00000000" w:rsidP="00CA15D2">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den>
              </m:f>
            </m:e>
          </m:nary>
        </m:oMath>
      </m:oMathPara>
    </w:p>
    <w:p w14:paraId="2C94ED9A" w14:textId="6AB50A91" w:rsidR="005417D4" w:rsidRPr="000619E0" w:rsidRDefault="000C6B22" w:rsidP="00CA15D2">
      <w:r>
        <w:t xml:space="preserve">Da die Precision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4F3A38">
        <w:t xml:space="preserve">m </w:t>
      </w:r>
      <w:r w:rsidR="004F3A38" w:rsidRPr="004F3A38">
        <w:rPr>
          <w:i/>
          <w:iCs/>
        </w:rPr>
        <w:t>Recall</w:t>
      </w:r>
      <w:r w:rsidR="004F3A38">
        <w:t xml:space="preserve"> einher.</w:t>
      </w:r>
      <w:r w:rsidR="007D3F76" w:rsidRPr="007D3F76">
        <w:t xml:space="preserve"> </w:t>
      </w:r>
      <w:r w:rsidR="007D3F76">
        <w:t xml:space="preserve">Für die Matrix in </w:t>
      </w:r>
      <w:r w:rsidR="007D3F76" w:rsidRPr="00B01F30">
        <w:rPr>
          <w:color w:val="FF0000"/>
        </w:rPr>
        <w:t>Abb</w:t>
      </w:r>
      <w:r w:rsidR="00216E81">
        <w:rPr>
          <w:color w:val="FF0000"/>
        </w:rPr>
        <w:t>.</w:t>
      </w:r>
      <w:r w:rsidR="007D3F76" w:rsidRPr="00B01F30">
        <w:rPr>
          <w:color w:val="FF0000"/>
        </w:rPr>
        <w:t xml:space="preserve"> X</w:t>
      </w:r>
      <w:r w:rsidR="007D3F76" w:rsidRPr="00B01F30">
        <w:t xml:space="preserve"> </w:t>
      </w:r>
      <w:r w:rsidR="007D3F76">
        <w:t>beträgt auch die Precision 0,8.</w:t>
      </w:r>
    </w:p>
    <w:p w14:paraId="6E963998" w14:textId="2E2DD1B9" w:rsidR="00EF3CF4" w:rsidRDefault="00EF3CF4" w:rsidP="00EF3CF4">
      <w:pPr>
        <w:pStyle w:val="berschrift3"/>
      </w:pPr>
      <w:bookmarkStart w:id="44" w:name="_Toc143014919"/>
      <w:r>
        <w:t>Recall</w:t>
      </w:r>
      <w:r w:rsidR="008824CA">
        <w:t xml:space="preserve"> / Sensitivität</w:t>
      </w:r>
      <w:bookmarkEnd w:id="44"/>
    </w:p>
    <w:p w14:paraId="418D17DA" w14:textId="65BF1B54" w:rsidR="000619E0" w:rsidRDefault="00307A93" w:rsidP="000619E0">
      <w:r>
        <w:t xml:space="preserve">Der </w:t>
      </w:r>
      <w:r w:rsidRPr="00307A93">
        <w:rPr>
          <w:i/>
          <w:iCs/>
        </w:rPr>
        <w:t>Recall</w:t>
      </w:r>
      <w:r>
        <w:rPr>
          <w:i/>
          <w:iCs/>
        </w:rPr>
        <w:t xml:space="preserve"> </w:t>
      </w:r>
      <w:r>
        <w:t xml:space="preserve">(dt. Sensitivität), auch als Trefferquote bezeichnet, ist der Anteil der tatsächlich </w:t>
      </w:r>
      <w:r w:rsidR="007D3F76">
        <w:t>p</w:t>
      </w:r>
      <w:r>
        <w:t xml:space="preserve">ositiven Datenpunkte, die vom Klassifikator als solche vorhergesagt wurden. </w:t>
      </w:r>
      <w:r w:rsidR="008F3AD6">
        <w:t>Er</w:t>
      </w:r>
      <w:r>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2VDIwOjA4OjQ4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fldChar w:fldCharType="separate"/>
          </w:r>
          <w:r w:rsidR="00CA0B4B">
            <w:t>[10, S. 95]</w:t>
          </w:r>
          <w:r>
            <w:fldChar w:fldCharType="end"/>
          </w:r>
        </w:sdtContent>
      </w:sdt>
      <w:r>
        <w:t>:</w:t>
      </w:r>
    </w:p>
    <w:p w14:paraId="4EFFE286" w14:textId="0C8ECDC7" w:rsidR="00307A93" w:rsidRPr="00CA15D2" w:rsidRDefault="00000000" w:rsidP="00307A93">
      <w:pPr>
        <w:jc w:val="center"/>
      </w:pPr>
      <m:oMathPara>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m:oMathPara>
    </w:p>
    <w:p w14:paraId="51A9DD1F" w14:textId="5A8B388B" w:rsidR="00307A93" w:rsidRDefault="00FD1F31" w:rsidP="000619E0">
      <w:r>
        <w:t xml:space="preserve">Auch für den Recall haben sich im Hinblick auf </w:t>
      </w:r>
      <w:r w:rsidR="008F3AD6">
        <w:t>N</w:t>
      </w:r>
      <w:r>
        <w:t xml:space="preserve">-klassige Klassifikationsprobleme verschiedene Herangehensweisen gebildet. In dieser Arbeit wird der </w:t>
      </w:r>
      <w:r w:rsidRPr="00FD1F31">
        <w:rPr>
          <w:i/>
          <w:iCs/>
        </w:rPr>
        <w:t>Macro-Recall</w:t>
      </w:r>
      <w:r>
        <w:t xml:space="preserve"> verwendet, der 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t xml:space="preserve"> und </w:t>
      </w:r>
      <m:oMath>
        <m:sSub>
          <m:sSubPr>
            <m:ctrlPr>
              <w:rPr>
                <w:rFonts w:ascii="Cambria Math" w:hAnsi="Cambria Math"/>
                <w:i/>
              </w:rPr>
            </m:ctrlPr>
          </m:sSubPr>
          <m:e>
            <m:r>
              <w:rPr>
                <w:rFonts w:ascii="Cambria Math" w:hAnsi="Cambria Math"/>
              </w:rPr>
              <m:t>Precision</m:t>
            </m:r>
          </m:e>
          <m:sub>
            <m:r>
              <w:rPr>
                <w:rFonts w:ascii="Cambria Math" w:hAnsi="Cambria Math"/>
              </w:rPr>
              <m:t>n</m:t>
            </m:r>
          </m:sub>
        </m:sSub>
      </m:oMath>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CA0B4B">
            <w:t>[11]</w:t>
          </w:r>
          <w:r>
            <w:fldChar w:fldCharType="end"/>
          </w:r>
        </w:sdtContent>
      </w:sdt>
      <w:r>
        <w:t>:</w:t>
      </w:r>
    </w:p>
    <w:p w14:paraId="53C13723" w14:textId="2C3C6990" w:rsidR="00FD1F31" w:rsidRPr="005417D4" w:rsidRDefault="00000000" w:rsidP="00FD1F31">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den>
              </m:f>
            </m:e>
          </m:nary>
        </m:oMath>
      </m:oMathPara>
    </w:p>
    <w:p w14:paraId="24BA7B7E" w14:textId="429EEC26" w:rsidR="00FD1F31" w:rsidRPr="00FD1F31" w:rsidRDefault="00216E81" w:rsidP="000619E0">
      <w:r>
        <w:t xml:space="preserve">Auch der Recall ist für sich </w:t>
      </w:r>
      <w:r w:rsidR="008F3AD6">
        <w:t xml:space="preserve">allein </w:t>
      </w:r>
      <w:r>
        <w:t xml:space="preserve">genommen sehr einseitig, deshalb wird er in der Regel gemeinsam mit der Precision ausgewertet. Für die Matrix in </w:t>
      </w:r>
      <w:r w:rsidRPr="00B01F30">
        <w:rPr>
          <w:color w:val="FF0000"/>
        </w:rPr>
        <w:t>Abb</w:t>
      </w:r>
      <w:r>
        <w:rPr>
          <w:color w:val="FF0000"/>
        </w:rPr>
        <w:t>.</w:t>
      </w:r>
      <w:r w:rsidRPr="00B01F30">
        <w:rPr>
          <w:color w:val="FF0000"/>
        </w:rPr>
        <w:t xml:space="preserve"> X</w:t>
      </w:r>
      <w:r w:rsidRPr="00B01F30">
        <w:t xml:space="preserve"> </w:t>
      </w:r>
      <w:r>
        <w:t>beträgt der Recall lediglich</w:t>
      </w:r>
      <w:r w:rsidR="002D15FB">
        <w:t xml:space="preserve"> </w:t>
      </w:r>
      <w:r w:rsidR="008F3AD6">
        <w:t>rund</w:t>
      </w:r>
      <w:r>
        <w:t xml:space="preserve"> 0,55.</w:t>
      </w:r>
    </w:p>
    <w:p w14:paraId="4A89D963" w14:textId="11B9A6A6" w:rsidR="00EF3CF4" w:rsidRDefault="00EF3CF4" w:rsidP="00EF3CF4">
      <w:pPr>
        <w:pStyle w:val="berschrift3"/>
      </w:pPr>
      <w:bookmarkStart w:id="45" w:name="_Toc143014920"/>
      <w:r>
        <w:t>F1-Score</w:t>
      </w:r>
      <w:bookmarkEnd w:id="45"/>
    </w:p>
    <w:p w14:paraId="02A615A4" w14:textId="6A7D6AD1" w:rsidR="005967DB" w:rsidRDefault="00115B09" w:rsidP="000619E0">
      <w:r w:rsidRPr="00115B09">
        <w:t xml:space="preserve">Da Precision und Recall oft </w:t>
      </w:r>
      <w:r>
        <w:t xml:space="preserve">gemeinsam ausgewertet werden kann es bequem sein diese zu einer einzigen Metrik zusammenzufassen, dem sogenannten </w:t>
      </w:r>
      <w:r w:rsidRPr="00115B09">
        <w:rPr>
          <w:i/>
          <w:iCs/>
        </w:rPr>
        <w:t>F1-Score</w:t>
      </w:r>
      <w:r>
        <w:t>.</w:t>
      </w:r>
      <w:r w:rsidR="005967DB">
        <w:t xml:space="preserve"> Dieser berechnet sich aus dem harmonischen Mittelwert von Precision und Recall bzw. Macro-Precision und -Recall bei n-klassigen Klassifikationen:</w:t>
      </w:r>
    </w:p>
    <w:p w14:paraId="7C0BDA8E" w14:textId="561D27D5" w:rsidR="005967DB" w:rsidRPr="00CA15D2" w:rsidRDefault="005967DB" w:rsidP="005967DB">
      <w:pPr>
        <w:jc w:val="center"/>
      </w:pPr>
      <m:oMathPara>
        <m:oMath>
          <m:r>
            <w:rPr>
              <w:rFonts w:ascii="Cambria Math" w:hAnsi="Cambria Math"/>
            </w:rPr>
            <m:t>F1Score=</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Recall</m:t>
                  </m:r>
                </m:den>
              </m:f>
            </m:den>
          </m:f>
        </m:oMath>
      </m:oMathPara>
    </w:p>
    <w:p w14:paraId="3E419B00" w14:textId="73EA3E9C" w:rsidR="005967DB" w:rsidRPr="00115B09" w:rsidRDefault="002820AD" w:rsidP="000619E0">
      <w:r>
        <w:t>Im Gegensatz zur Accuracy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2VDIwOjA4OjQ4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CA0B4B">
            <w:t>[10, S. 96]</w:t>
          </w:r>
          <w:r w:rsidR="003A101F">
            <w:fldChar w:fldCharType="end"/>
          </w:r>
        </w:sdtContent>
      </w:sdt>
      <w:r w:rsidR="003A101F">
        <w:t xml:space="preserve">. </w:t>
      </w:r>
      <w:r>
        <w:t xml:space="preserve"> </w:t>
      </w:r>
      <w:r w:rsidR="00B40740">
        <w:t xml:space="preserve">Für die Matrix in </w:t>
      </w:r>
      <w:r w:rsidR="00B40740" w:rsidRPr="00B01F30">
        <w:rPr>
          <w:color w:val="FF0000"/>
        </w:rPr>
        <w:t>Abb</w:t>
      </w:r>
      <w:r w:rsidR="00B40740">
        <w:rPr>
          <w:color w:val="FF0000"/>
        </w:rPr>
        <w:t>.</w:t>
      </w:r>
      <w:r w:rsidR="00B40740" w:rsidRPr="00B01F30">
        <w:rPr>
          <w:color w:val="FF0000"/>
        </w:rPr>
        <w:t xml:space="preserve"> X</w:t>
      </w:r>
      <w:r w:rsidR="00B40740" w:rsidRPr="00B01F30">
        <w:t xml:space="preserve"> </w:t>
      </w:r>
      <w:r w:rsidR="00B40740">
        <w:t>beträgt der F1-Score</w:t>
      </w:r>
      <w:r w:rsidR="002D15FB">
        <w:t xml:space="preserve"> ca.</w:t>
      </w:r>
      <w:r w:rsidR="00B40740">
        <w:t xml:space="preserve"> 0,65.</w:t>
      </w:r>
    </w:p>
    <w:p w14:paraId="72BBEECC" w14:textId="43A057BA" w:rsidR="00CC1800" w:rsidRDefault="00CC1800" w:rsidP="00CC1800">
      <w:pPr>
        <w:pStyle w:val="berschrift2"/>
      </w:pPr>
      <w:bookmarkStart w:id="46" w:name="_Toc143014921"/>
      <w:r>
        <w:t>Eingesetzte Technologien</w:t>
      </w:r>
      <w:r w:rsidR="00314435">
        <w:t xml:space="preserve"> und Frameworks</w:t>
      </w:r>
      <w:bookmarkEnd w:id="46"/>
    </w:p>
    <w:p w14:paraId="0D173BF6" w14:textId="1AC15CE0" w:rsidR="00196168" w:rsidRDefault="00196168" w:rsidP="00196168">
      <w:pPr>
        <w:pStyle w:val="berschrift3"/>
      </w:pPr>
      <w:bookmarkStart w:id="47" w:name="_Toc143014922"/>
      <w:r>
        <w:t xml:space="preserve">Valhalla Map-Matching </w:t>
      </w:r>
      <w:r w:rsidR="00F5326B">
        <w:t>Service</w:t>
      </w:r>
      <w:bookmarkEnd w:id="47"/>
    </w:p>
    <w:p w14:paraId="11F2908D" w14:textId="5BB842F0"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Map-Matching-Service-API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Siavash Saki und Tobias Hagen,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2VDIwOjA4OjQ4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8262A">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F918DF4"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w:t>
      </w:r>
      <w:r w:rsidR="00042E62">
        <w:lastRenderedPageBreak/>
        <w:t xml:space="preserve">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4E66B2">
        <w:t>-Modus</w:t>
      </w:r>
      <w:r w:rsidR="004E66B2">
        <w:rPr>
          <w:i/>
          <w:iCs/>
        </w:rPr>
        <w:t xml:space="preserve"> </w:t>
      </w:r>
      <w:r w:rsidR="004E66B2">
        <w:t>gesetzt werden. Die möglichen Modi umfassen u.a. ein Map-Matching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FjYTAzZjFmLWJkYzAtNDQzZS04MTZjLTAzN2UyOGQ4NzJiZCIsIlRleHQiOiJbMTddIiwiV0FJVmVyc2lvbiI6IjYuMTQuMC4wIn0=}</w:instrText>
          </w:r>
          <w:r w:rsidR="004E66B2">
            <w:fldChar w:fldCharType="separate"/>
          </w:r>
          <w:r w:rsidR="00397052">
            <w:t>[17]</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48" w:name="_Toc143014923"/>
      <w:r>
        <w:t>Python</w:t>
      </w:r>
      <w:bookmarkEnd w:id="48"/>
      <w:r>
        <w:t xml:space="preserve"> </w:t>
      </w:r>
    </w:p>
    <w:p w14:paraId="1611216A" w14:textId="6E51E5A2" w:rsidR="00D65B0B" w:rsidRDefault="00551F6C" w:rsidP="00551F6C">
      <w:r>
        <w:t xml:space="preserve">Der gesamte Code, der im Rahmen dieser Arbeit verfasst wurde, ist in der Programmiersprache </w:t>
      </w:r>
      <w:r w:rsidRPr="005C7079">
        <w:rPr>
          <w:i/>
          <w:iCs/>
        </w:rPr>
        <w:t>Python</w:t>
      </w:r>
      <w:r w:rsidR="005C7079">
        <w:t xml:space="preserve">, 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F0ifV19LCJUYWciOiJDaXRhdmlQbGFjZWhvbGRlciMwOTUwODQ0My01YmJjLTQ2NDEtYTQ0Zi1iY2M3OWRlZjM5MDEiLCJUZXh0IjoiWzE4XSIsIldBSVZlcnNpb24iOiI2LjE0LjAuMCJ9}</w:instrText>
          </w:r>
          <w:r w:rsidR="006716D1">
            <w:fldChar w:fldCharType="separate"/>
          </w:r>
          <w:r w:rsidR="00397052">
            <w:t>[18]</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TldIn1dfSwiVGFnIjoiQ2l0YXZpUGxhY2Vob2xkZXIjMGE1NzQ3NmMtNTc5OC00YWEwLWFlOTQtMTJkYzVmMmRiNmU4IiwiVGV4dCI6IlsxOV0iLCJXQUlWZXJzaW9uIjoiNi4xNC4wLjAifQ==}</w:instrText>
          </w:r>
          <w:r w:rsidR="004C709B">
            <w:fldChar w:fldCharType="separate"/>
          </w:r>
          <w:r w:rsidR="00397052">
            <w:t>[19]</w:t>
          </w:r>
          <w:r w:rsidR="004C709B">
            <w:fldChar w:fldCharType="end"/>
          </w:r>
        </w:sdtContent>
      </w:sdt>
      <w:r w:rsidR="004C709B">
        <w:t>, welcher weitere Informationen zur Programmiersprache entnommen werden können.</w:t>
      </w:r>
    </w:p>
    <w:p w14:paraId="2F7951C7" w14:textId="7CB6FE02"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4B5F8753" w:rsidR="00786BA3" w:rsidRDefault="00786BA3" w:rsidP="00631245">
      <w:r>
        <w:t xml:space="preserve">Bei </w:t>
      </w:r>
      <w:r w:rsidR="00D805B3">
        <w:t>p</w:t>
      </w:r>
      <w:r>
        <w:t xml:space="preserve">andas handelt es sich um eine Bibliothek zur Datenanalyse und -verarbeitung. Die Bibliothek bietet dabei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wXSJ9XX0sIlRhZyI6IkNpdGF2aVBsYWNlaG9sZGVyI2JiNTE5NTU1LTkwYzktNDMxOC04NThlLTFhODNmMDRlYjIzYSIsIlRleHQiOiJbMjBdIiwiV0FJVmVyc2lvbiI6IjYuMTQuMC4wIn0=}</w:instrText>
          </w:r>
          <w:r>
            <w:fldChar w:fldCharType="separate"/>
          </w:r>
          <w:r w:rsidR="00397052">
            <w:t>[20]</w:t>
          </w:r>
          <w:r>
            <w:fldChar w:fldCharType="end"/>
          </w:r>
        </w:sdtContent>
      </w:sdt>
      <w:r>
        <w:t>.</w:t>
      </w:r>
      <w:r w:rsidR="00D805B3">
        <w:t xml:space="preserve"> Verwendete Funktionen und Objekte von pandas werden im Code über d</w:t>
      </w:r>
      <w:r w:rsidR="00B018D8">
        <w:t>ie</w:t>
      </w:r>
      <w:r w:rsidR="00D805B3">
        <w:t xml:space="preserve"> </w:t>
      </w:r>
      <w:r w:rsidR="00D805B3" w:rsidRPr="00B018D8">
        <w:rPr>
          <w:i/>
          <w:iCs/>
          <w:color w:val="70AD47" w:themeColor="accent6"/>
        </w:rPr>
        <w:t>Namespace</w:t>
      </w:r>
      <w:r w:rsidR="00B018D8" w:rsidRPr="00B018D8">
        <w:rPr>
          <w:i/>
          <w:iCs/>
          <w:color w:val="70AD47" w:themeColor="accent6"/>
        </w:rPr>
        <w:t>-Referenz</w:t>
      </w:r>
      <w:r w:rsidR="00D805B3" w:rsidRPr="00D805B3">
        <w:rPr>
          <w:color w:val="70AD47" w:themeColor="accent6"/>
        </w:rPr>
        <w:t xml:space="preserve"> </w:t>
      </w:r>
      <w:r w:rsidR="00D805B3" w:rsidRPr="00D805B3">
        <w:rPr>
          <w:rStyle w:val="Code"/>
        </w:rPr>
        <w:t>pd</w:t>
      </w:r>
      <w:r w:rsidR="00D805B3">
        <w:t xml:space="preserve"> als solche gekennzeichnet.</w:t>
      </w:r>
    </w:p>
    <w:p w14:paraId="1540D56A" w14:textId="57B12D8E"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Auch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Pandas </w:t>
      </w:r>
      <w:sdt>
        <w:sdtPr>
          <w:alias w:val="To edit, see citavi.com/edit"/>
          <w:tag w:val="CitaviPlaceholder#94b60a00-ee15-4875-b887-b437e65cc6c1"/>
          <w:id w:val="-56639157"/>
          <w:placeholder>
            <w:docPart w:val="40BE55CED80C40A3A33081C952A5CD4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FdIn1dfSwiVGFnIjoiQ2l0YXZpUGxhY2Vob2xkZXIjOTRiNjBhMDAtZWUxNS00ODc1LWI4ODctYjQzN2U2NWNjNmMxIiwiVGV4dCI6IlsyMV0iLCJXQUlWZXJzaW9uIjoiNi4xNC4wLjAifQ==}</w:instrText>
          </w:r>
          <w:r>
            <w:fldChar w:fldCharType="separate"/>
          </w:r>
          <w:r w:rsidR="00397052">
            <w:t>[21]</w:t>
          </w:r>
          <w:r>
            <w:fldChar w:fldCharType="end"/>
          </w:r>
        </w:sdtContent>
      </w:sdt>
      <w:r>
        <w:t>.</w:t>
      </w:r>
      <w:r w:rsidR="00D805B3">
        <w:t xml:space="preserve"> Im </w:t>
      </w:r>
      <w:r w:rsidR="00D805B3">
        <w:lastRenderedPageBreak/>
        <w:t>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49" w:name="_Toc143014924"/>
      <w:r>
        <w:t>s</w:t>
      </w:r>
      <w:r w:rsidR="00631245">
        <w:t>cikit</w:t>
      </w:r>
      <w:r w:rsidR="00A63ABB">
        <w:t>-l</w:t>
      </w:r>
      <w:r w:rsidR="00631245">
        <w:t>earn</w:t>
      </w:r>
      <w:bookmarkEnd w:id="49"/>
    </w:p>
    <w:p w14:paraId="5C26D384" w14:textId="61B523F0"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das maschinell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l0ifV19LCJUYWciOiJDaXRhdmlQbGFjZWhvbGRlciM5OWYwNjMxYS0yNzg3LTQ0ZTQtYTExYy04ODk4M2VhZWM1YjkiLCJUZXh0IjoiWzIyXSIsIldBSVZlcnNpb24iOiI2LjE0LjAuMCJ9}</w:instrText>
          </w:r>
          <w:r w:rsidR="00A57EE3">
            <w:fldChar w:fldCharType="separate"/>
          </w:r>
          <w:r w:rsidR="00397052">
            <w:t>[22]</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141E91">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2VDIwOjA4OjQ4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E530E3">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ECF6090"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39705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NdIn1dfSwiVGFnIjoiQ2l0YXZpUGxhY2Vob2xkZXIjMzBhZDAwNWEtODRlZi00ZGJmLWFjOTItZTIxMDdjMDNjMWRkIiwiVGV4dCI6IlsyM10iLCJXQUlWZXJzaW9uIjoiNi4xNC4wLjAifQ==}</w:instrText>
          </w:r>
          <w:r w:rsidR="00CD7A30">
            <w:rPr>
              <w:rStyle w:val="Code"/>
              <w:rFonts w:ascii="Times New Roman" w:hAnsi="Times New Roman" w:cs="Times New Roman"/>
            </w:rPr>
            <w:fldChar w:fldCharType="separate"/>
          </w:r>
          <w:r w:rsidR="00397052">
            <w:rPr>
              <w:rStyle w:val="Code"/>
              <w:rFonts w:ascii="Times New Roman" w:hAnsi="Times New Roman" w:cs="Times New Roman"/>
            </w:rPr>
            <w:t>[23]</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50" w:name="_Toc143014925"/>
      <w:r>
        <w:lastRenderedPageBreak/>
        <w:t xml:space="preserve">Keras und </w:t>
      </w:r>
      <w:r w:rsidR="00551F6C">
        <w:t>Tensor</w:t>
      </w:r>
      <w:r w:rsidR="00F77FEB">
        <w:t>F</w:t>
      </w:r>
      <w:r w:rsidR="00551F6C">
        <w:t>low</w:t>
      </w:r>
      <w:bookmarkEnd w:id="50"/>
      <w:r w:rsidR="00551F6C">
        <w:t xml:space="preserve"> </w:t>
      </w:r>
    </w:p>
    <w:p w14:paraId="022303AD" w14:textId="3BAA94F4" w:rsidR="00647866" w:rsidRDefault="00713E17" w:rsidP="00563D5B">
      <w:r w:rsidRPr="006F655A">
        <w:rPr>
          <w:i/>
          <w:iCs/>
        </w:rPr>
        <w:t>Keras</w:t>
      </w:r>
      <w:r w:rsidRPr="00713E17">
        <w:t xml:space="preserve"> ist eine open-source Deep-Learning-Bibliothek,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 mit Python.</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E530E3">
            <w:t>[10, S. 297f.]</w:t>
          </w:r>
          <w:r w:rsidR="00647866">
            <w:fldChar w:fldCharType="end"/>
          </w:r>
        </w:sdtContent>
      </w:sdt>
      <w:r w:rsidR="00647866">
        <w:t>.</w:t>
      </w:r>
      <w:r>
        <w:t xml:space="preserve"> </w:t>
      </w:r>
    </w:p>
    <w:p w14:paraId="4F074D6C" w14:textId="3F572458" w:rsidR="00563D5B" w:rsidRDefault="00E3228B" w:rsidP="00563D5B">
      <w:r>
        <w:t xml:space="preserve">Bei </w:t>
      </w:r>
      <w:r w:rsidR="006109D0" w:rsidRPr="006109D0">
        <w:t xml:space="preserve">TensorFlow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E530E3">
            <w:t>[10, S. 379]</w:t>
          </w:r>
          <w:r w:rsidR="000D1611">
            <w:fldChar w:fldCharType="end"/>
          </w:r>
        </w:sdtContent>
      </w:sdt>
      <w:r w:rsidR="006109D0">
        <w:t>.</w:t>
      </w:r>
      <w:r w:rsidR="005752C8">
        <w:t xml:space="preserve"> </w:t>
      </w:r>
      <w:r w:rsidR="00E05563">
        <w:t>Seit Version 2 bringt TensorFlow seine eigene Keras-Implementierung (tf.keras)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E530E3">
            <w:t>[10, S. 277f.]</w:t>
          </w:r>
          <w:r w:rsidR="008B079B">
            <w:fldChar w:fldCharType="end"/>
          </w:r>
        </w:sdtContent>
      </w:sdt>
      <w:r w:rsidR="008B079B">
        <w:t xml:space="preserve">. </w:t>
      </w:r>
    </w:p>
    <w:p w14:paraId="5452300C" w14:textId="6BE4D472" w:rsidR="003B7F09" w:rsidRPr="006109D0" w:rsidRDefault="00A473E5" w:rsidP="00563D5B">
      <w:r>
        <w:t xml:space="preserve">Für einen tieferen Überblick über TensorFlow sei an dieser Stelle auf die zugehörige </w:t>
      </w:r>
      <w:r w:rsidR="009348FA">
        <w:t>Webseite</w:t>
      </w:r>
      <w:r w:rsidR="00EA6476">
        <w:t xml:space="preserve"> 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0XSJ9XX0sIlRhZyI6IkNpdGF2aVBsYWNlaG9sZGVyI2QxMDIxYmQ4LTNhYjctNDA5Yi05MjQ0LWNmYjAxYWIxZWEzZCIsIlRleHQiOiJbMjRdIiwiV0FJVmVyc2lvbiI6IjYuMTQuMC4wIn0=}</w:instrText>
          </w:r>
          <w:r w:rsidR="009348FA">
            <w:fldChar w:fldCharType="separate"/>
          </w:r>
          <w:r w:rsidR="00397052">
            <w:t>[24]</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9A2913">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xNjFhZjlhMy05NjM1LTQzMmItYTlkYy1lZjE4YmNjNWM4ZDIiLCJUZXh0IjoiWzI1XSIsIldBSVZlcnNpb24iOiI2LjE0LjAuMCJ9}</w:instrText>
          </w:r>
          <w:r w:rsidR="009348FA">
            <w:rPr>
              <w:rStyle w:val="Code"/>
              <w:rFonts w:ascii="Times New Roman" w:hAnsi="Times New Roman" w:cs="Times New Roman"/>
            </w:rPr>
            <w:fldChar w:fldCharType="separate"/>
          </w:r>
          <w:r w:rsidR="00397052">
            <w:rPr>
              <w:rStyle w:val="Code"/>
              <w:rFonts w:ascii="Times New Roman" w:hAnsi="Times New Roman" w:cs="Times New Roman"/>
            </w:rPr>
            <w:t>[25]</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51" w:name="_Toc143014926"/>
      <w:r>
        <w:lastRenderedPageBreak/>
        <w:t>Verwandte Arbeiten</w:t>
      </w:r>
      <w:bookmarkEnd w:id="51"/>
    </w:p>
    <w:p w14:paraId="4FEE14B4" w14:textId="7E7A9551" w:rsidR="00BD43D5" w:rsidRDefault="00BD43D5" w:rsidP="00BD43D5">
      <w:pPr>
        <w:pStyle w:val="berschrift2"/>
      </w:pPr>
      <w:bookmarkStart w:id="52" w:name="_Toc143014927"/>
      <w:r>
        <w:t xml:space="preserve">Vorangegangene </w:t>
      </w:r>
      <w:r w:rsidR="00B76819">
        <w:t>Abschlussarbeiten</w:t>
      </w:r>
      <w:bookmarkEnd w:id="52"/>
    </w:p>
    <w:p w14:paraId="7C2B29A6" w14:textId="4EDF1975" w:rsidR="0028039B" w:rsidRDefault="0028039B" w:rsidP="0028039B">
      <w:r>
        <w:t xml:space="preserve">Dieser Arbeit gehen drei </w:t>
      </w:r>
      <w:r w:rsidR="00661A8C">
        <w:t xml:space="preserve">Abschlussarbeiten voraus, welche sich ebenfalls mit dem Themenfeld </w:t>
      </w:r>
      <w:r w:rsidR="00661A8C" w:rsidRPr="005C2477">
        <w:rPr>
          <w:i/>
          <w:iCs/>
        </w:rPr>
        <w:t xml:space="preserve">Klassifizierung von Verkehrsteilnehmern </w:t>
      </w:r>
      <w:r w:rsidR="005C2477">
        <w:rPr>
          <w:i/>
          <w:iCs/>
        </w:rPr>
        <w:t>basierend auf</w:t>
      </w:r>
      <w:r w:rsidR="005C2477" w:rsidRPr="005C2477">
        <w:rPr>
          <w:i/>
          <w:iCs/>
        </w:rPr>
        <w:t xml:space="preserve"> Positionsdaten</w:t>
      </w:r>
      <w:r w:rsidR="00E1040E">
        <w:rPr>
          <w:i/>
          <w:iCs/>
        </w:rPr>
        <w:t xml:space="preserve"> </w:t>
      </w:r>
      <w:r w:rsidR="00E1040E" w:rsidRPr="00E1040E">
        <w:t xml:space="preserve">im </w:t>
      </w:r>
      <w:r w:rsidR="00E1040E">
        <w:t>Zuge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6872EC1B"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M5ZWY0N2ZjMi04ZWJhLTQ0M2QtOGQyMy1iNDFlM2QzOWU2MDIiLCJUZXh0IjoiWzI2XSIsIldBSVZlcnNpb24iOiI2LjE0LjAuMCJ9}</w:instrText>
          </w:r>
          <w:r w:rsidR="00E56548">
            <w:fldChar w:fldCharType="separate"/>
          </w:r>
          <w:r w:rsidR="00397052">
            <w:t>[26]</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5C198507"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wYjAzZWFlZC1hNzk0LTQ2YTEtYmQ0ZC1kNWEyYjI1M2VjNmMiLCJUZXh0IjoiWzI3XSIsIldBSVZlcnNpb24iOiI2LjE0LjAuMCJ9}</w:instrText>
          </w:r>
          <w:r w:rsidR="007B380C">
            <w:fldChar w:fldCharType="separate"/>
          </w:r>
          <w:r w:rsidR="00397052">
            <w:t>[27]</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225638">
        <w:t xml:space="preserve">hierbei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Verfahren</w:t>
      </w:r>
      <w:r w:rsidR="005707FB">
        <w:t xml:space="preserve"> </w:t>
      </w:r>
      <w:r w:rsidR="00D53351" w:rsidRPr="007B380C">
        <w:rPr>
          <w:i/>
          <w:iCs/>
          <w:color w:val="70AD47" w:themeColor="accent6"/>
        </w:rPr>
        <w:t>Support-Vector-Machine</w:t>
      </w:r>
      <w:r w:rsidR="00D53351">
        <w:t xml:space="preserve">, </w:t>
      </w:r>
      <w:r w:rsidR="00D53351" w:rsidRPr="007B380C">
        <w:rPr>
          <w:i/>
          <w:iCs/>
          <w:color w:val="70AD47" w:themeColor="accent6"/>
        </w:rPr>
        <w:t xml:space="preserve">Decision-Tree </w:t>
      </w:r>
      <w:r w:rsidR="00D53351" w:rsidRPr="009744C1">
        <w:t>und</w:t>
      </w:r>
      <w:r w:rsidR="00D53351">
        <w:rPr>
          <w:i/>
          <w:iCs/>
        </w:rPr>
        <w:t xml:space="preserve"> </w:t>
      </w:r>
      <w:r w:rsidR="009744C1" w:rsidRPr="007B380C">
        <w:rPr>
          <w:i/>
          <w:iCs/>
          <w:color w:val="70AD47" w:themeColor="accent6"/>
        </w:rPr>
        <w:t>K-Nearest-Neighbours</w:t>
      </w:r>
      <w:r w:rsidR="009744C1">
        <w:rPr>
          <w:i/>
          <w:iCs/>
        </w:rPr>
        <w:t xml:space="preserve">. </w:t>
      </w:r>
      <w:r w:rsidR="00EC6D82" w:rsidRPr="00EC6D82">
        <w:t xml:space="preserve">Hierbei sollten </w:t>
      </w:r>
      <w:r w:rsidR="009E705E">
        <w:t xml:space="preserve">die Klassifikatoren </w:t>
      </w:r>
      <w:r w:rsidR="00EC6D82" w:rsidRPr="00EC6D82">
        <w:t xml:space="preserve">auf Basis verschieden stark verrauschter Positionsdaten bis zu fünf Fahrzeugklassen </w:t>
      </w:r>
      <w:r w:rsidR="001A1EDE">
        <w:t xml:space="preserve">zu </w:t>
      </w:r>
      <w:r w:rsidR="009E705E">
        <w:t>unterscheiden lernen</w:t>
      </w:r>
      <w:r w:rsidR="00BF03C8">
        <w:t xml:space="preserve">, allerdings stellte sich im Verlauf der Arbeit heraus, dass </w:t>
      </w:r>
      <w:r w:rsidR="00645437">
        <w:t>auf Basis der Simulation höchstens drei Klassen</w:t>
      </w:r>
      <w:r w:rsidR="008B4CB5">
        <w:t xml:space="preserve"> (Fußgänger, Fahrradfahrer und motorisiertes Fahrzeug)</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Merkmalsreduktion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343DFE">
        <w:t>Accuracy-Wert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1EBB48FD" w:rsidR="000A4A20" w:rsidRDefault="000774E7" w:rsidP="00645437">
      <w:r>
        <w:lastRenderedPageBreak/>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0NDFkZTZhZS04YTg1LTQ5NjItOTM4NS05ZDAzNTFmNzQ4Y2QiLCJUZXh0IjoiWzI4XSIsIldBSVZlcnNpb24iOiI2LjE0LjAuMCJ9}</w:instrText>
          </w:r>
          <w:r w:rsidR="00D76C2B">
            <w:fldChar w:fldCharType="separate"/>
          </w:r>
          <w:r w:rsidR="00397052">
            <w:t>[28]</w:t>
          </w:r>
          <w:r w:rsidR="00D76C2B">
            <w:fldChar w:fldCharType="end"/>
          </w:r>
        </w:sdtContent>
      </w:sdt>
      <w:r>
        <w:t xml:space="preserve"> von 2023 primär auf die Nutzung von Daten, die </w:t>
      </w:r>
      <w:r w:rsidR="00D57212">
        <w:t xml:space="preserve">ohne Verfälschung </w:t>
      </w:r>
      <w:r>
        <w:t xml:space="preserve">der Verkehrssimulation CARLA entnommen wurden, um ein System zu entwickeln, welches durch </w:t>
      </w:r>
      <w:r w:rsidR="00E95B2A">
        <w:t>den Einsatz</w:t>
      </w:r>
      <w:r>
        <w:t xml:space="preserve"> von neuronalen Netzen dazu in der Lage ist Verkehrsteilnehmer in drei Typen (Fußgänger, Fahrradfahrer und motorisiertes Fahrzeug)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von </w:t>
      </w:r>
      <w:r w:rsidR="00E3772C" w:rsidRPr="00C64AA2">
        <w:rPr>
          <w:i/>
          <w:iCs/>
          <w:color w:val="70AD47" w:themeColor="accent6"/>
        </w:rPr>
        <w:t>Deep-Q-Learning-Netzen</w:t>
      </w:r>
      <w:r w:rsidR="00D57212" w:rsidRPr="00C64AA2">
        <w:rPr>
          <w:color w:val="70AD47" w:themeColor="accent6"/>
        </w:rPr>
        <w:t xml:space="preserve"> </w:t>
      </w:r>
      <w:r w:rsidR="00D57212">
        <w:t>(DQLN)</w:t>
      </w:r>
      <w:r w:rsidR="00E3772C">
        <w:t xml:space="preserve">. Letztere zählen anders als die übrigen erprobten Ansätze nicht mehr zu den </w:t>
      </w:r>
      <w:r w:rsidR="00E3772C" w:rsidRPr="00C64AA2">
        <w:t>überwachten</w:t>
      </w:r>
      <w:r w:rsidR="00E3772C">
        <w:t xml:space="preserve">, sondern zu den </w:t>
      </w:r>
      <w:r w:rsidR="00E3772C" w:rsidRPr="00C64AA2">
        <w:rPr>
          <w:color w:val="70AD47" w:themeColor="accent6"/>
        </w:rPr>
        <w:t>bestärkenden Lernverfahren</w:t>
      </w:r>
      <w:r w:rsidR="00E3772C" w:rsidRPr="00C64AA2">
        <w:t>.</w:t>
      </w:r>
      <w:r w:rsidR="000A4A20">
        <w:t xml:space="preserve"> </w:t>
      </w:r>
      <w:r w:rsidR="00FB1607">
        <w:t>Im Zuge</w:t>
      </w:r>
      <w:r w:rsidR="000A4A20">
        <w:t xml:space="preserve"> der Datenvorverarbeitung setzte Fischer anders als Sohl auf eine Reduktion 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Accuracy-Wert von 90% auf den Simulationsdaten erreichen konnte. Das FFN erreichte </w:t>
      </w:r>
      <w:r w:rsidR="00EA3525">
        <w:t>93%. Darüber hinaus erprobte Fischer die Modelle mit einem kleinen Datensatz an realen Positionssequenzen</w:t>
      </w:r>
      <w:r w:rsidR="005F2E48">
        <w:t>, wobei zumindest das beste FFN einen guten Accuracy-Wert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6036552F"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wurden</w:t>
      </w:r>
      <w:r w:rsidR="006A59AF" w:rsidRPr="006A59AF">
        <w:t xml:space="preserve"> </w:t>
      </w:r>
      <w:r w:rsidR="006A59AF">
        <w:t>und potenziell weiterer Vorverarbeitungen bedürfen. Des Weiteren soll erstmalig eine Unterscheidung verschiedener motorisierter Fahrzeuge untersucht werden</w:t>
      </w:r>
      <w:r w:rsidR="009753F0">
        <w:t xml:space="preserve">, wobei auch auf bisher nicht erprobte maschinelle Lernverfahren zurückgegriffen werden soll. </w:t>
      </w:r>
    </w:p>
    <w:p w14:paraId="74A7343E" w14:textId="1D47ACFD" w:rsidR="00BD43D5" w:rsidRPr="009753F0" w:rsidRDefault="00BD43D5" w:rsidP="00BD43D5">
      <w:pPr>
        <w:pStyle w:val="berschrift2"/>
        <w:rPr>
          <w:lang w:val="en-GB"/>
        </w:rPr>
      </w:pPr>
      <w:bookmarkStart w:id="53" w:name="_Toc143014928"/>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53"/>
    </w:p>
    <w:p w14:paraId="4BEAC871" w14:textId="4DE311E2"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8262A">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114096">
        <w:t>leichte</w:t>
      </w:r>
      <w:r w:rsidR="00114096">
        <w:t>,</w:t>
      </w:r>
      <w:r w:rsidR="00787891">
        <w:t xml:space="preserve"> </w:t>
      </w:r>
      <w:r w:rsidR="00114096" w:rsidRPr="00114096">
        <w:t>mittelschwere</w:t>
      </w:r>
      <w:r w:rsidR="00787891">
        <w:t xml:space="preserve">, und </w:t>
      </w:r>
      <w:r w:rsidR="00114096" w:rsidRPr="00114096">
        <w:lastRenderedPageBreak/>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4831A3">
        <w:t>Aufnahmei</w:t>
      </w:r>
      <w:r w:rsidR="00787891">
        <w:t xml:space="preserve">ntervall von </w:t>
      </w:r>
      <w:r w:rsidR="006F5A39">
        <w:t>durchschnittlich 90 Sekunden</w:t>
      </w:r>
      <w:r w:rsidR="002B0028">
        <w:t>.</w:t>
      </w:r>
      <w:r w:rsidR="00CD4423">
        <w:t xml:space="preserve"> </w:t>
      </w:r>
    </w:p>
    <w:p w14:paraId="112356F6" w14:textId="285AD4BA" w:rsidR="00787891" w:rsidRDefault="00CD4423" w:rsidP="00D76C2B">
      <w:pPr>
        <w:shd w:val="clear" w:color="auto" w:fill="FFFFFF" w:themeFill="background1"/>
      </w:pPr>
      <w:r>
        <w:t>Der zugrundeliegende Datensatz</w:t>
      </w:r>
      <w:r w:rsidR="00B440D1">
        <w:t xml:space="preserve"> ist äußerst umfangreich. Er </w:t>
      </w:r>
      <w:r>
        <w:t>umfasst in etwa eine Million Sequenzen, die durch insgesamt 55 Millionen GNSS-Punkte eine Strecke von etwa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7510ED36"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4F7457">
        <w:t xml:space="preserve">Trefferquote (Recall) von 85% für </w:t>
      </w:r>
      <w:r w:rsidR="008C57B2">
        <w:t>leichte</w:t>
      </w:r>
      <w:r w:rsidR="004F7457">
        <w:t xml:space="preserve"> und sogar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54" w:name="_Toc143014929"/>
      <w:r w:rsidRPr="00BD1E9C">
        <w:rPr>
          <w:lang w:val="en-GB"/>
        </w:rPr>
        <w:t>Vehicle Classification using GPS Data</w:t>
      </w:r>
      <w:bookmarkEnd w:id="54"/>
    </w:p>
    <w:p w14:paraId="09D914EE" w14:textId="523E185A"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yOV0ifV19LCJUYWciOiJDaXRhdmlQbGFjZWhvbGRlciNmMWY2ZjU3OC1hYmRhLTQ4YjEtYmVmYi04OGZlMTA0ODQ5ZDQiLCJUZXh0IjoiWzI5XSIsIldBSVZlcnNpb24iOiI2LjE0LjAuMCJ9}</w:instrText>
          </w:r>
          <w:r w:rsidR="00E530E3">
            <w:fldChar w:fldCharType="separate"/>
          </w:r>
          <w:r w:rsidR="00397052">
            <w:t>[29]</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einer Abtastrate von etwa drei Sekunden aufgenommen wurden. </w:t>
      </w:r>
    </w:p>
    <w:p w14:paraId="6832264C" w14:textId="3CADFAC4" w:rsidR="00DF64AC" w:rsidRDefault="00DF64AC" w:rsidP="007B04DD">
      <w:r>
        <w:lastRenderedPageBreak/>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Support-Vector-Machines mit quadratischen Kernel-Funktionen. </w:t>
      </w:r>
    </w:p>
    <w:p w14:paraId="29097189" w14:textId="0B5B4C30"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eine Fehlklassifizierungsrate von nur 4,2% (bzw. eine Accuracy von 95,8%) auf den Testdaten erreicht werden.</w:t>
      </w:r>
    </w:p>
    <w:p w14:paraId="4DC6A430" w14:textId="3CEAE2B5" w:rsidR="00BD43D5" w:rsidRDefault="006C000F" w:rsidP="00FD0C14">
      <w:pPr>
        <w:pStyle w:val="berschrift1"/>
      </w:pPr>
      <w:bookmarkStart w:id="55" w:name="_Toc143014930"/>
      <w:r>
        <w:lastRenderedPageBreak/>
        <w:t>Datengrundlage</w:t>
      </w:r>
      <w:bookmarkEnd w:id="55"/>
    </w:p>
    <w:p w14:paraId="3777B2A0" w14:textId="422E78F9" w:rsidR="00F2088B" w:rsidRPr="00F2088B" w:rsidRDefault="00D65AC9" w:rsidP="00F2088B">
      <w:pPr>
        <w:pStyle w:val="berschrift2"/>
      </w:pPr>
      <w:bookmarkStart w:id="56" w:name="_Toc143014931"/>
      <w:r>
        <w:t>Anforderungen</w:t>
      </w:r>
      <w:bookmarkEnd w:id="56"/>
    </w:p>
    <w:p w14:paraId="48F897A4" w14:textId="3C3961A1" w:rsidR="00AA28E5" w:rsidRDefault="0050017B" w:rsidP="00F2088B">
      <w:r>
        <w:t xml:space="preserve">Das Ziel dieser Arbeit ist die Erforschung der Klassifikation von Verkehrsteilnehmern auf Basis von sequenziellen GNSS-Koordinaten durch den Einsatz von maschinellen Lernverfahren. </w:t>
      </w:r>
      <w:r w:rsidR="00D65AC9">
        <w:t xml:space="preserve">Grundlage für die erfolgreiche Umsetzung dieser Klassifikation </w:t>
      </w:r>
      <w:r w:rsidR="00EA20C9">
        <w:t>ist, wie in allen Projekten des Maschinellen Lernens, ein für die vorliegende Aufgabenstellung geeignete</w:t>
      </w:r>
      <w:r w:rsidR="007F2979">
        <w:t>r</w:t>
      </w:r>
      <w:r w:rsidR="00EA20C9">
        <w:t xml:space="preserve"> </w:t>
      </w:r>
      <w:r w:rsidR="007F2979">
        <w:t>Datensatz</w:t>
      </w:r>
      <w:r w:rsidR="005612AA">
        <w:t>. Dieser sollte</w:t>
      </w:r>
      <w:r w:rsidR="007F2979">
        <w:t xml:space="preserve"> die nachfolgend beschriebenen Anforderungen erfüll</w:t>
      </w:r>
      <w:r w:rsidR="005612AA">
        <w:t>en</w:t>
      </w:r>
      <w:r w:rsidR="007F2979">
        <w:t>.</w:t>
      </w:r>
    </w:p>
    <w:p w14:paraId="1655F485" w14:textId="3251BED1" w:rsidR="007F2979" w:rsidRDefault="007F2979" w:rsidP="00F2088B">
      <w:r>
        <w:t xml:space="preserve">Entsprechend der Zielsetzung muss der Datensatz eine möglichst umfangreiche Sammlung an GNSS-Sequenzen aufweisen, welche die Bewegung von Teilnehmern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Zwischen zwei aufeinanderfolgenden Koordinatenaufnahmen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6E35169F" w:rsidR="00FD3104" w:rsidRDefault="00054F70" w:rsidP="00F2088B">
      <w:r>
        <w:t>Eine weitere nicht zu vernachlässigende Anforderung</w:t>
      </w:r>
      <w:r w:rsidR="00EA2E5A">
        <w:t xml:space="preserve"> </w:t>
      </w:r>
      <w:r w:rsidR="00385003">
        <w:t xml:space="preserve">ist </w:t>
      </w:r>
      <w:r w:rsidR="00EA2E5A">
        <w:t>eine möglichst hohe Repräsentativität des Datensatzes.</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8F268E">
        <w:t>Erzeugung des Datensatzes</w:t>
      </w:r>
      <w:r w:rsidR="001128C0">
        <w:t xml:space="preserve"> beteiligt </w:t>
      </w:r>
      <w:r w:rsidR="008F268E">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zu trainierenden Klassifikatoren. </w:t>
      </w:r>
      <w:r w:rsidR="00A2473F">
        <w:t xml:space="preserve"> </w:t>
      </w:r>
    </w:p>
    <w:p w14:paraId="4C41122F" w14:textId="3857E4F3" w:rsidR="00D65AC9" w:rsidRDefault="008640C8" w:rsidP="00D65AC9">
      <w:pPr>
        <w:pStyle w:val="berschrift2"/>
      </w:pPr>
      <w:bookmarkStart w:id="57" w:name="_Toc143014932"/>
      <w:r>
        <w:t>Datengewinnung</w:t>
      </w:r>
      <w:bookmarkEnd w:id="57"/>
    </w:p>
    <w:p w14:paraId="4E744F72" w14:textId="059FFF35" w:rsidR="00C35967" w:rsidRDefault="00E667E8" w:rsidP="00E667E8">
      <w:r>
        <w:t>Der naheliegendste Ansatz der Datengewinnung liegt in der Beschaffung</w:t>
      </w:r>
      <w:r w:rsidR="00415775">
        <w:t xml:space="preserve"> und Nutzung</w:t>
      </w:r>
      <w:r>
        <w:t xml:space="preserve"> bereits bestehender Datens</w:t>
      </w:r>
      <w:r w:rsidR="00415775">
        <w:t>ä</w:t>
      </w:r>
      <w:r>
        <w:t>tze</w:t>
      </w:r>
      <w:r w:rsidR="00415775">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dabei insbesondere ein Mangel an Datensätzen, welche die Bewegung vulnerablerer Verkehrsteilnehmer (Fußgänger, Fahrradfahrer, Motorradfahrer) abbilden und hochfrequente GNSS-Sequenzen enthalten, festgestellt.</w:t>
      </w:r>
      <w:r w:rsidR="005B12B7">
        <w:t xml:space="preserve"> </w:t>
      </w:r>
      <w:r w:rsidR="0014531C">
        <w:t>Dies machte es notwendig, den Datensatz für das vorliegende Klassifikationsproblem selbst zu erzeugen</w:t>
      </w:r>
      <w:r w:rsidR="005E1611">
        <w:t xml:space="preserve">, was bei strenger Beachtung aller </w:t>
      </w:r>
      <w:r w:rsidR="005E1611">
        <w:lastRenderedPageBreak/>
        <w:t xml:space="preserve">Anforderungen den praktischen Rahmen dieser Arbeit gesprengt hätte. Deshalb wurden </w:t>
      </w:r>
      <w:r w:rsidR="00C17A36">
        <w:t>einige Einschränkungen</w:t>
      </w:r>
      <w:r w:rsidR="005E1611">
        <w:t xml:space="preserve"> festgelegt, um den Aufwand der Datenerzeugung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0F97B29B" w:rsidR="004322F0" w:rsidRDefault="000F60F6" w:rsidP="00E667E8">
      <w:r>
        <w:t xml:space="preserve">Die wichtigste Einschränkung ist hierbei die Begrenzung der Klassifikation auf lediglich vier Verkehrsteilnehmerklassen: </w:t>
      </w:r>
      <w:r w:rsidR="0022666F">
        <w:t>Fußgänger, Fahrräder, Motorräder und Autos.</w:t>
      </w:r>
      <w:r w:rsidR="00FD0C7E">
        <w:t xml:space="preserve"> Hierdurch ist die Komplexität der Klassifikation und der Datengewinnung für eine Umsetzbarkeit im Zuge dieser Arbeit hinreichend eingeschränkt, allerdings werden dennoch wichtige vulnerable und vor allem verschiedene motorisierte Verkehrsteilnehmerklassen betrachtet. </w:t>
      </w:r>
      <w:r w:rsidR="00DD3D37">
        <w:t xml:space="preserve">Zwei weitere große Einschränkungen liegen zum einen in der reinen Betrachtung von innerörtlichem Verkehr und zum anderen in der Beschränkung auf die Region Südthüringen-Oberfranken, in welcher die Hochschule Coburg </w:t>
      </w:r>
      <w:r w:rsidR="002573E7">
        <w:t xml:space="preserve">lokalisiert ist. </w:t>
      </w:r>
      <w:r w:rsidR="008B5D80">
        <w:t xml:space="preserve">Entsprechend beschränken sich die gesammelten Daten primär auf </w:t>
      </w:r>
      <w:r w:rsidR="005A2BDB">
        <w:t>kleinstädtischen</w:t>
      </w:r>
      <w:r w:rsidR="008B5D80">
        <w:t>-</w:t>
      </w:r>
      <w:r w:rsidR="005A2BDB">
        <w:t>, städtischen</w:t>
      </w:r>
      <w:r w:rsidR="008B5D80">
        <w:t xml:space="preserve"> und </w:t>
      </w:r>
      <w:r w:rsidR="005A2BDB">
        <w:t>dörflichen Verkehr</w:t>
      </w:r>
      <w:r w:rsidR="008B5D80">
        <w:t xml:space="preserve">. </w:t>
      </w:r>
      <w:r w:rsidR="005A2BDB">
        <w:t>Großstadtverkehr wird in den Daten nicht abgebildet.</w:t>
      </w:r>
    </w:p>
    <w:p w14:paraId="10E83D7E" w14:textId="0CE4B0CD" w:rsidR="00546AB9" w:rsidRDefault="00000B88" w:rsidP="00546AB9">
      <w:r>
        <w:t xml:space="preserve">Für die </w:t>
      </w:r>
      <w:r w:rsidR="00A14D11">
        <w:t>Datengewinnung</w:t>
      </w:r>
      <w:r>
        <w:t xml:space="preserve"> kam die Mobile-App </w:t>
      </w:r>
      <w:r w:rsidRPr="00000B88">
        <w:rPr>
          <w:i/>
          <w:iCs/>
        </w:rPr>
        <w:t>MotionTrace</w:t>
      </w:r>
      <w:r>
        <w:rPr>
          <w:i/>
          <w:iCs/>
        </w:rPr>
        <w:t xml:space="preserve"> </w:t>
      </w:r>
      <w:r>
        <w:t xml:space="preserve">zum Einsatz, welche ebenfalls im Zuge des Forschungsprojektes zur erweiterten Umfeldwahrnehmung autonomer Fahrzeuge an der Hochschule Coburg entwickelt wurde. </w:t>
      </w:r>
      <w:r w:rsidR="0060114E">
        <w:t xml:space="preserve">Die Kernfunktion der App besteht in der Aufnahme von gelabelten GNSS-Sequenzen, welche die Geräteposition über einen beliebigen Zeitraum abbilden. </w:t>
      </w:r>
      <w:r w:rsidR="00266490">
        <w:t xml:space="preserve">Hierbei wird ein Intervall von einer Sekunde zwischen zwei aufeinanderfolgenden Koordinatenaufnahmen genutzt. </w:t>
      </w:r>
      <w:r w:rsidR="00546AB9">
        <w:t xml:space="preserve">Abb. 13 zeigt einen Screenshot der Benutzeroberfläche von MotionTrace während einer Aufnahme, die </w:t>
      </w:r>
      <w:r w:rsidR="00712BD9">
        <w:t xml:space="preserve">durch den Nutzer </w:t>
      </w:r>
      <w:r w:rsidR="00546AB9">
        <w:t xml:space="preserve">mit dem Label </w:t>
      </w:r>
      <w:r w:rsidR="00546AB9" w:rsidRPr="004B0BC5">
        <w:rPr>
          <w:i/>
          <w:iCs/>
        </w:rPr>
        <w:t>Auto</w:t>
      </w:r>
      <w:r w:rsidR="00546AB9">
        <w:t xml:space="preserve"> versehen wurde.</w:t>
      </w:r>
    </w:p>
    <w:p w14:paraId="5936D3FC" w14:textId="2BE786CC"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das </w:t>
      </w:r>
      <w:r w:rsidR="00367323" w:rsidRPr="00367323">
        <w:rPr>
          <w:color w:val="70AD47" w:themeColor="accent6"/>
        </w:rPr>
        <w:t>MQTT</w:t>
      </w:r>
      <w:r w:rsidR="00367323">
        <w:rPr>
          <w:color w:val="70AD47" w:themeColor="accent6"/>
        </w:rPr>
        <w:t>-Protokoll</w:t>
      </w:r>
      <w:r w:rsidR="00367323">
        <w:t xml:space="preserve"> und im JSON-Format an einen beliebigen MQTT-Broker gesendet</w:t>
      </w:r>
      <w:r w:rsidR="00C73349">
        <w:t xml:space="preserve"> und von dort abgerufen</w:t>
      </w:r>
      <w:r w:rsidR="00367323">
        <w:t xml:space="preserve"> werden.</w:t>
      </w:r>
      <w:r>
        <w:t xml:space="preserve"> </w:t>
      </w:r>
      <w:r w:rsidR="00383126">
        <w:t>Eine einzelne Positionsaufnahme (Zeile) in der</w:t>
      </w:r>
      <w:r w:rsidR="00393059">
        <w:t xml:space="preserve"> zu einer Aufnahme zugehörigen</w:t>
      </w:r>
      <w:r w:rsidR="00383126">
        <w:t xml:space="preserve"> csv-Datei umfasst dabei die in </w:t>
      </w:r>
      <w:r w:rsidR="00383126" w:rsidRPr="00383126">
        <w:rPr>
          <w:color w:val="FF0000"/>
        </w:rPr>
        <w:t>Tabelle 1</w:t>
      </w:r>
      <w:r w:rsidR="00383126" w:rsidRPr="00383126">
        <w:t xml:space="preserve"> aufgeführten</w:t>
      </w:r>
      <w:r w:rsidR="00383126">
        <w:t xml:space="preserve"> Felder (Spalten).</w:t>
      </w:r>
    </w:p>
    <w:tbl>
      <w:tblPr>
        <w:tblStyle w:val="zuTabStandard"/>
        <w:tblW w:w="0" w:type="auto"/>
        <w:tblLook w:val="04A0" w:firstRow="1" w:lastRow="0" w:firstColumn="1" w:lastColumn="0" w:noHBand="0" w:noVBand="1"/>
      </w:tblPr>
      <w:tblGrid>
        <w:gridCol w:w="1369"/>
        <w:gridCol w:w="1198"/>
        <w:gridCol w:w="6495"/>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Default="007D1002" w:rsidP="00383126">
            <w:pPr>
              <w:pStyle w:val="TabStandard"/>
            </w:pPr>
            <w:r>
              <w:t>B</w:t>
            </w:r>
            <w:r w:rsidR="00383126">
              <w:t>ezeichner</w:t>
            </w:r>
          </w:p>
        </w:tc>
        <w:tc>
          <w:tcPr>
            <w:tcW w:w="1198" w:type="dxa"/>
          </w:tcPr>
          <w:p w14:paraId="5B65B74B" w14:textId="1AD51EA2" w:rsidR="00383126" w:rsidRDefault="00383126" w:rsidP="00383126">
            <w:pPr>
              <w:pStyle w:val="TabStandard"/>
            </w:pPr>
            <w:r>
              <w:t>Datentyp</w:t>
            </w:r>
          </w:p>
        </w:tc>
        <w:tc>
          <w:tcPr>
            <w:tcW w:w="6515" w:type="dxa"/>
          </w:tcPr>
          <w:p w14:paraId="6835A50A" w14:textId="5E14AEEB" w:rsidR="00383126" w:rsidRDefault="007D1002" w:rsidP="00383126">
            <w:pPr>
              <w:pStyle w:val="TabStandard"/>
            </w:pPr>
            <w:r>
              <w:t>Erläuterung</w:t>
            </w:r>
          </w:p>
        </w:tc>
      </w:tr>
      <w:tr w:rsidR="00383126" w14:paraId="78CD4EA1" w14:textId="77777777" w:rsidTr="007D1002">
        <w:tc>
          <w:tcPr>
            <w:tcW w:w="1349" w:type="dxa"/>
          </w:tcPr>
          <w:p w14:paraId="1CBF247D" w14:textId="3897C65A" w:rsidR="00383126" w:rsidRPr="00107650" w:rsidRDefault="00383126" w:rsidP="00383126">
            <w:pPr>
              <w:pStyle w:val="TabStandard"/>
              <w:rPr>
                <w:rStyle w:val="Code"/>
              </w:rPr>
            </w:pPr>
            <w:r w:rsidRPr="00107650">
              <w:rPr>
                <w:rStyle w:val="Code"/>
              </w:rPr>
              <w:t>idx</w:t>
            </w:r>
          </w:p>
        </w:tc>
        <w:tc>
          <w:tcPr>
            <w:tcW w:w="1198" w:type="dxa"/>
          </w:tcPr>
          <w:p w14:paraId="6BE7897A" w14:textId="375EABCE" w:rsidR="00383126" w:rsidRDefault="00383126" w:rsidP="00383126">
            <w:pPr>
              <w:pStyle w:val="TabStandard"/>
            </w:pPr>
            <w:r>
              <w:t>Integer</w:t>
            </w:r>
          </w:p>
        </w:tc>
        <w:tc>
          <w:tcPr>
            <w:tcW w:w="6515" w:type="dxa"/>
          </w:tcPr>
          <w:p w14:paraId="2C9204C2" w14:textId="3E05BF74" w:rsidR="00383126" w:rsidRDefault="007D1002" w:rsidP="00383126">
            <w:pPr>
              <w:pStyle w:val="TabStandard"/>
            </w:pPr>
            <w:r>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107650" w:rsidRDefault="00383126" w:rsidP="00383126">
            <w:pPr>
              <w:pStyle w:val="TabStandard"/>
              <w:rPr>
                <w:rStyle w:val="Code"/>
              </w:rPr>
            </w:pPr>
            <w:r w:rsidRPr="00107650">
              <w:rPr>
                <w:rStyle w:val="Code"/>
              </w:rPr>
              <w:t>type</w:t>
            </w:r>
          </w:p>
        </w:tc>
        <w:tc>
          <w:tcPr>
            <w:tcW w:w="1198" w:type="dxa"/>
          </w:tcPr>
          <w:p w14:paraId="17B65B6D" w14:textId="5B3DDAE5" w:rsidR="00383126" w:rsidRDefault="007D1002" w:rsidP="00383126">
            <w:pPr>
              <w:pStyle w:val="TabStandard"/>
            </w:pPr>
            <w:r>
              <w:t>Integer</w:t>
            </w:r>
          </w:p>
        </w:tc>
        <w:tc>
          <w:tcPr>
            <w:tcW w:w="6515" w:type="dxa"/>
          </w:tcPr>
          <w:p w14:paraId="0AA5761A" w14:textId="77777777" w:rsidR="00383126" w:rsidRDefault="007D1002" w:rsidP="00383126">
            <w:pPr>
              <w:pStyle w:val="TabStandard"/>
            </w:pPr>
            <w:r>
              <w:t>Die Klasse des aufzeichnenden Verkehrsteilnehmers:</w:t>
            </w:r>
          </w:p>
          <w:p w14:paraId="49DE3525" w14:textId="53FD6730" w:rsidR="007D1002" w:rsidRDefault="007D1002" w:rsidP="00383126">
            <w:pPr>
              <w:pStyle w:val="TabStandard"/>
            </w:pPr>
            <w:r>
              <w:t>0 = Fußgänger, 1 = Fahrrad, 2 = Motorrad, 3 = Auto (, …)</w:t>
            </w:r>
          </w:p>
        </w:tc>
      </w:tr>
      <w:tr w:rsidR="00383126" w14:paraId="32D4042F" w14:textId="77777777" w:rsidTr="007D1002">
        <w:tc>
          <w:tcPr>
            <w:tcW w:w="1349" w:type="dxa"/>
          </w:tcPr>
          <w:p w14:paraId="44E0F85E" w14:textId="6B67D1CD" w:rsidR="00383126" w:rsidRPr="00107650" w:rsidRDefault="007D1002" w:rsidP="00383126">
            <w:pPr>
              <w:pStyle w:val="TabStandard"/>
              <w:rPr>
                <w:rStyle w:val="Code"/>
              </w:rPr>
            </w:pPr>
            <w:r w:rsidRPr="00107650">
              <w:rPr>
                <w:rStyle w:val="Code"/>
              </w:rPr>
              <w:t>lat</w:t>
            </w:r>
          </w:p>
        </w:tc>
        <w:tc>
          <w:tcPr>
            <w:tcW w:w="1198" w:type="dxa"/>
          </w:tcPr>
          <w:p w14:paraId="05A51AB9" w14:textId="0010ACEC" w:rsidR="00383126" w:rsidRDefault="007D1002" w:rsidP="00383126">
            <w:pPr>
              <w:pStyle w:val="TabStandard"/>
            </w:pPr>
            <w:r>
              <w:t>Double</w:t>
            </w:r>
          </w:p>
        </w:tc>
        <w:tc>
          <w:tcPr>
            <w:tcW w:w="6515" w:type="dxa"/>
          </w:tcPr>
          <w:p w14:paraId="29FEE641" w14:textId="6E342B9F" w:rsidR="00383126" w:rsidRDefault="007D1002" w:rsidP="00383126">
            <w:pPr>
              <w:pStyle w:val="TabStandard"/>
            </w:pPr>
            <w:r>
              <w:t>Die geographische Breitenkoordinate in Dezimalgrad.</w:t>
            </w:r>
          </w:p>
        </w:tc>
      </w:tr>
      <w:tr w:rsidR="007D1002" w14:paraId="26C171CF" w14:textId="77777777" w:rsidTr="007D1002">
        <w:tc>
          <w:tcPr>
            <w:tcW w:w="1349" w:type="dxa"/>
          </w:tcPr>
          <w:p w14:paraId="099963AF" w14:textId="0D20BF63" w:rsidR="007D1002" w:rsidRPr="00107650" w:rsidRDefault="007D1002" w:rsidP="00383126">
            <w:pPr>
              <w:pStyle w:val="TabStandard"/>
              <w:rPr>
                <w:rStyle w:val="Code"/>
              </w:rPr>
            </w:pPr>
            <w:r w:rsidRPr="00107650">
              <w:rPr>
                <w:rStyle w:val="Code"/>
              </w:rPr>
              <w:t>lon</w:t>
            </w:r>
          </w:p>
        </w:tc>
        <w:tc>
          <w:tcPr>
            <w:tcW w:w="1198" w:type="dxa"/>
          </w:tcPr>
          <w:p w14:paraId="5C91D3CA" w14:textId="7099F6AC" w:rsidR="007D1002" w:rsidRDefault="007D1002" w:rsidP="00383126">
            <w:pPr>
              <w:pStyle w:val="TabStandard"/>
            </w:pPr>
            <w:r>
              <w:t>Double</w:t>
            </w:r>
          </w:p>
        </w:tc>
        <w:tc>
          <w:tcPr>
            <w:tcW w:w="6515" w:type="dxa"/>
          </w:tcPr>
          <w:p w14:paraId="6176D475" w14:textId="016B6AD7" w:rsidR="007D1002" w:rsidRDefault="007D1002" w:rsidP="00383126">
            <w:pPr>
              <w:pStyle w:val="TabStandard"/>
            </w:pPr>
            <w:r>
              <w:t>Die geographische Längenkoordinate in Dezimalgrad.</w:t>
            </w:r>
          </w:p>
        </w:tc>
      </w:tr>
      <w:tr w:rsidR="007D1002" w14:paraId="40FBA782" w14:textId="77777777" w:rsidTr="007D1002">
        <w:tc>
          <w:tcPr>
            <w:tcW w:w="1349" w:type="dxa"/>
          </w:tcPr>
          <w:p w14:paraId="3D035C62" w14:textId="3C8941AC" w:rsidR="007D1002" w:rsidRPr="00107650" w:rsidRDefault="007D1002" w:rsidP="00383126">
            <w:pPr>
              <w:pStyle w:val="TabStandard"/>
              <w:rPr>
                <w:rStyle w:val="Code"/>
              </w:rPr>
            </w:pPr>
            <w:r w:rsidRPr="00107650">
              <w:rPr>
                <w:rStyle w:val="Code"/>
              </w:rPr>
              <w:lastRenderedPageBreak/>
              <w:t>accuracy</w:t>
            </w:r>
          </w:p>
        </w:tc>
        <w:tc>
          <w:tcPr>
            <w:tcW w:w="1198" w:type="dxa"/>
          </w:tcPr>
          <w:p w14:paraId="44FBE3AF" w14:textId="118E900C" w:rsidR="007D1002" w:rsidRDefault="007D1002" w:rsidP="00383126">
            <w:pPr>
              <w:pStyle w:val="TabStandard"/>
            </w:pPr>
            <w:r>
              <w:t>Double</w:t>
            </w:r>
          </w:p>
        </w:tc>
        <w:tc>
          <w:tcPr>
            <w:tcW w:w="6515" w:type="dxa"/>
          </w:tcPr>
          <w:p w14:paraId="0E5A8060" w14:textId="0BEB4D45" w:rsidR="007D1002" w:rsidRDefault="007D1002" w:rsidP="00383126">
            <w:pPr>
              <w:pStyle w:val="TabStandard"/>
            </w:pPr>
            <w:r>
              <w:t xml:space="preserve">Die geschätzte </w:t>
            </w:r>
            <w:r w:rsidR="00A41AA1">
              <w:t xml:space="preserve">radiale </w:t>
            </w:r>
            <w:r>
              <w:t>Genauigkeit de</w:t>
            </w:r>
            <w:r w:rsidR="00A41AA1">
              <w:t>s</w:t>
            </w:r>
            <w:r>
              <w:t xml:space="preserve"> aufgezeichneten Koordinaten</w:t>
            </w:r>
            <w:r w:rsidR="00A41AA1">
              <w:t>punktes</w:t>
            </w:r>
            <w:r>
              <w:t xml:space="preserve"> in Meter.</w:t>
            </w:r>
          </w:p>
        </w:tc>
      </w:tr>
      <w:tr w:rsidR="007D1002" w14:paraId="571FAF0A" w14:textId="77777777" w:rsidTr="007D1002">
        <w:tc>
          <w:tcPr>
            <w:tcW w:w="1349" w:type="dxa"/>
          </w:tcPr>
          <w:p w14:paraId="14458E41" w14:textId="65FD7F90" w:rsidR="007D1002" w:rsidRPr="00107650" w:rsidRDefault="007D1002" w:rsidP="00383126">
            <w:pPr>
              <w:pStyle w:val="TabStandard"/>
              <w:rPr>
                <w:rStyle w:val="Code"/>
              </w:rPr>
            </w:pPr>
            <w:r w:rsidRPr="00107650">
              <w:rPr>
                <w:rStyle w:val="Code"/>
              </w:rPr>
              <w:t>time</w:t>
            </w:r>
          </w:p>
        </w:tc>
        <w:tc>
          <w:tcPr>
            <w:tcW w:w="1198" w:type="dxa"/>
          </w:tcPr>
          <w:p w14:paraId="4B6F0704" w14:textId="46D7E0C6" w:rsidR="007D1002" w:rsidRDefault="007D1002" w:rsidP="00383126">
            <w:pPr>
              <w:pStyle w:val="TabStandard"/>
            </w:pPr>
            <w:r>
              <w:t>Integer</w:t>
            </w:r>
          </w:p>
        </w:tc>
        <w:tc>
          <w:tcPr>
            <w:tcW w:w="6515" w:type="dxa"/>
          </w:tcPr>
          <w:p w14:paraId="7D6CEF27" w14:textId="15BCB502" w:rsidR="004C2B20" w:rsidRDefault="007D1002" w:rsidP="00383126">
            <w:pPr>
              <w:pStyle w:val="TabStandard"/>
            </w:pPr>
            <w:r>
              <w:t>Zeitstempel der Koordinatenaufzeichnung in Millisekunden seit</w:t>
            </w:r>
            <w:r w:rsidR="00BB1AFC">
              <w:t xml:space="preserve"> der Unix-Epoche (01.01.1970 00:00:00 Uhr).</w:t>
            </w:r>
          </w:p>
        </w:tc>
      </w:tr>
    </w:tbl>
    <w:p w14:paraId="2F8C0F6A" w14:textId="1AE096B1" w:rsidR="00383126" w:rsidRPr="00000B88" w:rsidRDefault="004C2B20" w:rsidP="004C2B20">
      <w:pPr>
        <w:pStyle w:val="Beschriftung"/>
        <w:jc w:val="center"/>
      </w:pPr>
      <w:bookmarkStart w:id="58" w:name="_Toc141882850"/>
      <w:r>
        <w:t xml:space="preserve">Tab.  </w:t>
      </w:r>
      <w:fldSimple w:instr=" SEQ Tab._ \* ARABIC ">
        <w:r w:rsidR="0045632D">
          <w:rPr>
            <w:noProof/>
          </w:rPr>
          <w:t>1</w:t>
        </w:r>
      </w:fldSimple>
      <w:r>
        <w:t>: Spalten der von MotionTrace erzeugten csv-Dateien</w:t>
      </w:r>
      <w:r w:rsidR="00DD20EA">
        <w:t xml:space="preserve"> (Rohaufnahmen)</w:t>
      </w:r>
      <w:bookmarkEnd w:id="58"/>
    </w:p>
    <w:p w14:paraId="4A02371F" w14:textId="77777777" w:rsidR="005E1611" w:rsidRDefault="005E1611" w:rsidP="00E667E8"/>
    <w:p w14:paraId="7CA6AE53" w14:textId="07D4335A" w:rsidR="00546AB9" w:rsidRDefault="002E291B" w:rsidP="00E667E8">
      <w:r>
        <w:t>Insgesamt konnten sechs Freiwillige gewonnen werden, welche sich an der Datenerzeugung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h</w:t>
      </w:r>
      <w:r w:rsidR="003C21F7" w:rsidRPr="001E1A59">
        <w:t>inweg 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769084A5">
            <wp:extent cx="1906078" cy="4130843"/>
            <wp:effectExtent l="95250" t="95250" r="94615" b="7937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8915" cy="4158663"/>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189A7A04" w:rsidR="007F2979" w:rsidRPr="007F2979" w:rsidRDefault="00CC3C71" w:rsidP="006A2E5D">
      <w:pPr>
        <w:pStyle w:val="Beschriftung"/>
        <w:jc w:val="center"/>
      </w:pPr>
      <w:bookmarkStart w:id="59" w:name="_Toc143014883"/>
      <w:r>
        <w:t xml:space="preserve">Abb.  </w:t>
      </w:r>
      <w:fldSimple w:instr=" SEQ Abb._ \* ARABIC ">
        <w:r w:rsidR="004831A3">
          <w:rPr>
            <w:noProof/>
          </w:rPr>
          <w:t>16</w:t>
        </w:r>
      </w:fldSimple>
      <w:r>
        <w:t>: Screenshot der MotionTrace-App</w:t>
      </w:r>
      <w:bookmarkEnd w:id="59"/>
    </w:p>
    <w:p w14:paraId="28C239E6" w14:textId="21D9C64C" w:rsidR="00F2088B" w:rsidRDefault="00F2088B" w:rsidP="00F2088B">
      <w:pPr>
        <w:pStyle w:val="berschrift2"/>
      </w:pPr>
      <w:bookmarkStart w:id="60" w:name="_Toc143014933"/>
      <w:r>
        <w:t>Be</w:t>
      </w:r>
      <w:r w:rsidR="00760AAA">
        <w:t>trachtung</w:t>
      </w:r>
      <w:r>
        <w:t xml:space="preserve"> de</w:t>
      </w:r>
      <w:r w:rsidR="00E20F0B">
        <w:t xml:space="preserve">r </w:t>
      </w:r>
      <w:r w:rsidR="00281A17">
        <w:t>Ausgangsdaten</w:t>
      </w:r>
      <w:bookmarkEnd w:id="60"/>
    </w:p>
    <w:p w14:paraId="539909A9" w14:textId="05280C7E" w:rsidR="007C11E6" w:rsidRDefault="007C11E6" w:rsidP="007C11E6">
      <w:r>
        <w:t xml:space="preserve">Insgesamt konnten </w:t>
      </w:r>
      <w:r w:rsidRPr="001E1A59">
        <w:rPr>
          <w:color w:val="FF0000"/>
        </w:rPr>
        <w:t>17</w:t>
      </w:r>
      <w:r w:rsidR="00C5063F">
        <w:rPr>
          <w:color w:val="FF0000"/>
        </w:rPr>
        <w:t>5</w:t>
      </w:r>
      <w:r w:rsidRPr="001E1A59">
        <w:rPr>
          <w:color w:val="FF0000"/>
        </w:rPr>
        <w:t xml:space="preserve"> GNSS-Sequenzen </w:t>
      </w:r>
      <w:r>
        <w:t xml:space="preserve">mit einer Gesamtlänge von ca. </w:t>
      </w:r>
      <w:r w:rsidRPr="001E1A59">
        <w:rPr>
          <w:color w:val="FF0000"/>
        </w:rPr>
        <w:t xml:space="preserve">32 Stunden </w:t>
      </w:r>
      <w:r>
        <w:t xml:space="preserve">als Datengrundlage für diese Arbeit gesammelt werden. Die Verteilung dieser 32 Stunden auf die </w:t>
      </w:r>
      <w:r>
        <w:lastRenderedPageBreak/>
        <w:t xml:space="preserve">einzelnen </w:t>
      </w:r>
      <w:r w:rsidR="00E14A19">
        <w:t>Verkehrsteilnehmerk</w:t>
      </w:r>
      <w:r>
        <w:t xml:space="preserve">lassen ist hierbei </w:t>
      </w:r>
      <w:r w:rsidRPr="007D5458">
        <w:rPr>
          <w:color w:val="FF0000"/>
        </w:rPr>
        <w:t>Abb. 1</w:t>
      </w:r>
      <w:r w:rsidR="007D5458">
        <w:rPr>
          <w:color w:val="FF0000"/>
        </w:rPr>
        <w:t>7</w:t>
      </w:r>
      <w:r w:rsidRPr="007D5458">
        <w:t xml:space="preserve"> </w:t>
      </w:r>
      <w:r>
        <w:t>zu entnehmen.</w:t>
      </w:r>
      <w:r w:rsidR="00E14A19">
        <w:t xml:space="preserve"> Demnach sind in etwa </w:t>
      </w:r>
      <w:r w:rsidR="00E14A19" w:rsidRPr="00896FE0">
        <w:rPr>
          <w:color w:val="FF0000"/>
        </w:rPr>
        <w:t>34,</w:t>
      </w:r>
      <w:r w:rsidR="00374759">
        <w:rPr>
          <w:color w:val="FF0000"/>
        </w:rPr>
        <w:t>6</w:t>
      </w:r>
      <w:r w:rsidR="00E14A19" w:rsidRPr="00896FE0">
        <w:rPr>
          <w:color w:val="FF0000"/>
        </w:rPr>
        <w:t xml:space="preserve">% </w:t>
      </w:r>
      <w:r w:rsidR="00E14A19">
        <w:t xml:space="preserve">der Ausgangsdaten der Klasse </w:t>
      </w:r>
      <w:r w:rsidR="00E14A19" w:rsidRPr="00E14A19">
        <w:rPr>
          <w:i/>
          <w:iCs/>
        </w:rPr>
        <w:t>Auto</w:t>
      </w:r>
      <w:r w:rsidR="00E14A19">
        <w:t xml:space="preserve">, </w:t>
      </w:r>
      <w:r w:rsidR="00E14A19" w:rsidRPr="00896FE0">
        <w:rPr>
          <w:color w:val="FF0000"/>
        </w:rPr>
        <w:t xml:space="preserve">24,5% </w:t>
      </w:r>
      <w:r w:rsidR="00E14A19">
        <w:t xml:space="preserve">der Klasse </w:t>
      </w:r>
      <w:r w:rsidR="00E14A19" w:rsidRPr="00E14A19">
        <w:rPr>
          <w:i/>
          <w:iCs/>
        </w:rPr>
        <w:t>Fahrrad</w:t>
      </w:r>
      <w:r w:rsidR="00E14A19">
        <w:t xml:space="preserve">, </w:t>
      </w:r>
      <w:r w:rsidR="00E14A19" w:rsidRPr="00896FE0">
        <w:rPr>
          <w:color w:val="FF0000"/>
        </w:rPr>
        <w:t>20,</w:t>
      </w:r>
      <w:r w:rsidR="00374759">
        <w:rPr>
          <w:color w:val="FF0000"/>
        </w:rPr>
        <w:t>3</w:t>
      </w:r>
      <w:r w:rsidR="00E14A19">
        <w:t xml:space="preserve">% der Klasse </w:t>
      </w:r>
      <w:r w:rsidR="00E14A19" w:rsidRPr="00E14A19">
        <w:rPr>
          <w:i/>
          <w:iCs/>
        </w:rPr>
        <w:t>Motorrad</w:t>
      </w:r>
      <w:r w:rsidR="00E14A19">
        <w:t xml:space="preserve"> und </w:t>
      </w:r>
      <w:r w:rsidR="00E14A19" w:rsidRPr="00896FE0">
        <w:rPr>
          <w:color w:val="FF0000"/>
        </w:rPr>
        <w:t>20,</w:t>
      </w:r>
      <w:r w:rsidR="00C5063F">
        <w:rPr>
          <w:color w:val="FF0000"/>
        </w:rPr>
        <w:t>6</w:t>
      </w:r>
      <w:r w:rsidR="00E14A19" w:rsidRPr="00896FE0">
        <w:rPr>
          <w:color w:val="FF0000"/>
        </w:rPr>
        <w:t xml:space="preserve">% </w:t>
      </w:r>
      <w:r w:rsidR="00E14A19">
        <w:t xml:space="preserve">der Klasse </w:t>
      </w:r>
      <w:r w:rsidR="00E14A19" w:rsidRPr="00E14A19">
        <w:rPr>
          <w:i/>
          <w:iCs/>
        </w:rPr>
        <w:t>Fußgänger</w:t>
      </w:r>
      <w:r w:rsidR="00E14A19">
        <w:t xml:space="preserve"> zugeordnet.</w:t>
      </w:r>
      <w:r w:rsidR="00AD4F16">
        <w:t xml:space="preserve"> Die Daten sind somit in Bezug auf die Klassen 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638D6732" w:rsidR="007C11E6" w:rsidRDefault="007C11E6" w:rsidP="007C11E6">
      <w:pPr>
        <w:pStyle w:val="Beschriftung"/>
        <w:jc w:val="center"/>
      </w:pPr>
      <w:bookmarkStart w:id="61" w:name="_Toc143014884"/>
      <w:r>
        <w:t xml:space="preserve">Abb.  </w:t>
      </w:r>
      <w:fldSimple w:instr=" SEQ Abb._ \* ARABIC ">
        <w:r w:rsidR="004831A3">
          <w:rPr>
            <w:noProof/>
          </w:rPr>
          <w:t>17</w:t>
        </w:r>
      </w:fldSimple>
      <w:r>
        <w:t xml:space="preserve">: </w:t>
      </w:r>
      <w:r w:rsidR="00C9672B">
        <w:t>Umfang der Aufnahmen (in Stunden)</w:t>
      </w:r>
      <w:r>
        <w:t xml:space="preserve"> nach Verkehrsteilnehmerklasse</w:t>
      </w:r>
      <w:bookmarkEnd w:id="61"/>
    </w:p>
    <w:p w14:paraId="25EAB2C0" w14:textId="77777777" w:rsidR="00C17ED8" w:rsidRDefault="00C17ED8" w:rsidP="00C17ED8"/>
    <w:p w14:paraId="0404C798" w14:textId="2C25D10B" w:rsidR="007D5458" w:rsidRDefault="00DE7D31" w:rsidP="00C17ED8">
      <w:r>
        <w:t xml:space="preserve">Visualisiert man die gesammelten Sequenzen auf einer Karte, so fällt auf, dass ein großer Teil der Daten nur wenigen Städten und Gemeinden entstammt. </w:t>
      </w:r>
      <w:r w:rsidR="001E3056">
        <w:t xml:space="preserve">Zu diesen gehören die Städte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49.8894° bis 50.4174° und in der Länge auf das Intervall von 10.8821° bis 11.3786° begrenzt.</w:t>
      </w:r>
      <w:r w:rsidR="00374759">
        <w:t xml:space="preserve"> Die Mehrheit der </w:t>
      </w:r>
      <w:r w:rsidR="00C96A08">
        <w:t>Sequenzen</w:t>
      </w:r>
      <w:r w:rsidR="00374759">
        <w:t xml:space="preserve"> </w:t>
      </w:r>
      <w:r w:rsidR="007D5458">
        <w:t xml:space="preserve">wurde im Raum Sonneberg-Neustadt aufgezeichnet. Die in </w:t>
      </w:r>
      <w:r w:rsidR="007D5458" w:rsidRPr="007D5458">
        <w:rPr>
          <w:color w:val="FF0000"/>
        </w:rPr>
        <w:t xml:space="preserve">Abb. 18 </w:t>
      </w:r>
      <w:r w:rsidR="007D5458" w:rsidRPr="007D5458">
        <w:t xml:space="preserve">dargestellte Visualisierung </w:t>
      </w:r>
      <w:r w:rsidR="007D5458">
        <w:t xml:space="preserve">der entsprechenden </w:t>
      </w:r>
      <w:r w:rsidR="00C96A08">
        <w:t>Sequenzen</w:t>
      </w:r>
      <w:r w:rsidR="007D5458">
        <w:t xml:space="preserve"> 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Nicht in der Abbildung zu erkennen, aber dennoch hervorzuheben ist, dass durch einige der gesammelten Sequenzen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069A0B6F" w:rsidR="007C11E6" w:rsidRDefault="00A3143F" w:rsidP="00A3143F">
      <w:pPr>
        <w:pStyle w:val="Beschriftung"/>
        <w:jc w:val="center"/>
      </w:pPr>
      <w:bookmarkStart w:id="62" w:name="_Toc143014885"/>
      <w:r>
        <w:t xml:space="preserve">Abb.  </w:t>
      </w:r>
      <w:fldSimple w:instr=" SEQ Abb._ \* ARABIC ">
        <w:r w:rsidR="004831A3">
          <w:rPr>
            <w:noProof/>
          </w:rPr>
          <w:t>18</w:t>
        </w:r>
      </w:fldSimple>
      <w:r>
        <w:t>: Visualisierung der gesammelten GNSS-Sequenzen im Raum Sonneberg-Neustadt</w:t>
      </w:r>
      <w:bookmarkEnd w:id="62"/>
    </w:p>
    <w:p w14:paraId="5638524A" w14:textId="77777777" w:rsidR="00C52386" w:rsidRDefault="00C52386" w:rsidP="00A3143F"/>
    <w:p w14:paraId="35732485" w14:textId="4982D32A" w:rsidR="00EB5A2B" w:rsidRDefault="00CC602D" w:rsidP="00A3143F">
      <w:r>
        <w:t>Die einzelne Betrachtung der Sequenzen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Sequenzen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t>differenziert</w:t>
      </w:r>
      <w:r w:rsidR="005D5F4D">
        <w:t xml:space="preserve">. </w:t>
      </w:r>
      <w:r w:rsidR="00EB5A2B" w:rsidRPr="005A3C46">
        <w:rPr>
          <w:color w:val="FF0000"/>
        </w:rPr>
        <w:t>Abb. 1</w:t>
      </w:r>
      <w:r w:rsidR="005A3C46">
        <w:rPr>
          <w:color w:val="FF0000"/>
        </w:rPr>
        <w:t>9</w:t>
      </w:r>
      <w:r w:rsidR="00EB5A2B" w:rsidRPr="005A3C46">
        <w:rPr>
          <w:color w:val="FF0000"/>
        </w:rPr>
        <w:t xml:space="preserve"> </w:t>
      </w:r>
      <w:r w:rsidR="00EB5A2B">
        <w:t xml:space="preserve">veranschaulicht 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0D7D9387" w:rsidR="00461ACB" w:rsidRDefault="00821031" w:rsidP="00ED0E47">
      <w:pPr>
        <w:pStyle w:val="AbbMitRahmen"/>
      </w:pPr>
      <w:r>
        <w:rPr>
          <w:noProof/>
        </w:rPr>
        <w:drawing>
          <wp:inline distT="0" distB="0" distL="0" distR="0" wp14:anchorId="5AB65395" wp14:editId="3765606C">
            <wp:extent cx="4977442" cy="1899412"/>
            <wp:effectExtent l="0" t="0" r="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5504" cy="1910121"/>
                    </a:xfrm>
                    <a:prstGeom prst="rect">
                      <a:avLst/>
                    </a:prstGeom>
                    <a:noFill/>
                  </pic:spPr>
                </pic:pic>
              </a:graphicData>
            </a:graphic>
          </wp:inline>
        </w:drawing>
      </w:r>
    </w:p>
    <w:p w14:paraId="01E0A1DA" w14:textId="29EB57E2" w:rsidR="00896FE0" w:rsidRDefault="00461ACB" w:rsidP="00461ACB">
      <w:pPr>
        <w:pStyle w:val="Beschriftung"/>
        <w:jc w:val="center"/>
      </w:pPr>
      <w:bookmarkStart w:id="63" w:name="_Toc143014886"/>
      <w:r>
        <w:t xml:space="preserve">Abb.  </w:t>
      </w:r>
      <w:fldSimple w:instr=" SEQ Abb._ \* ARABIC ">
        <w:r w:rsidR="004831A3">
          <w:rPr>
            <w:noProof/>
          </w:rPr>
          <w:t>19</w:t>
        </w:r>
      </w:fldSimple>
      <w:r>
        <w:t>: Primäre Fehler</w:t>
      </w:r>
      <w:r w:rsidR="0003556F">
        <w:t>arten innerhalb der GNSS-Sequenzen</w:t>
      </w:r>
      <w:bookmarkEnd w:id="63"/>
    </w:p>
    <w:p w14:paraId="2957000E" w14:textId="77777777" w:rsidR="00ED0E47" w:rsidRDefault="00ED0E47" w:rsidP="00ED0E47"/>
    <w:p w14:paraId="309F9345" w14:textId="537CA9B0" w:rsidR="007A61E9" w:rsidRDefault="00ED0E47" w:rsidP="00F64B5C">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t xml:space="preserve">Unterschieden werden hierbei zwei Formen des Rauschens: das </w:t>
      </w:r>
      <w:r w:rsidR="00DF0272" w:rsidRPr="00DF0272">
        <w:rPr>
          <w:i/>
          <w:iCs/>
        </w:rPr>
        <w:t>senkrechte Rauschen</w:t>
      </w:r>
      <w:r w:rsidR="00DF0272">
        <w:t xml:space="preserve"> und das </w:t>
      </w:r>
      <w:r w:rsidR="00DF0272" w:rsidRPr="00DF0272">
        <w:rPr>
          <w:i/>
          <w:iCs/>
        </w:rPr>
        <w:lastRenderedPageBreak/>
        <w:t>horizontale Rauschen</w:t>
      </w:r>
      <w:r w:rsidR="00DF0272">
        <w:t xml:space="preserve">. Das Erstere führt dazu, </w:t>
      </w:r>
      <w:r w:rsidR="00164FF4">
        <w:t>dass</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in allen aufgenommenen 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14DA76C3" w:rsidR="007A61E9" w:rsidRDefault="007A61E9" w:rsidP="00ED0E47">
      <w:r>
        <w:t xml:space="preserve">Eine Möglichkeit, um das Rauschen in den Ausgangsdaten abzuschätzen, ist durch die </w:t>
      </w:r>
      <w:r w:rsidRPr="007A61E9">
        <w:rPr>
          <w:rStyle w:val="Code"/>
        </w:rPr>
        <w:t>accuracy</w:t>
      </w:r>
      <w:r>
        <w:t xml:space="preserve">-Werte der Koordinatenpunkte gegeben, deren Mittelwert bei ca. 6,86m liegt. Die zugehörige Standardabweichung beträgt ca. 4,26m. Damit liegt die Genauigkeit der meisten Koordinatenpunkte am unteren Ende der erwarteten GNSS-Genauigkeit von 5m-15m. Einige Sequenzen weißen jedoch auch </w:t>
      </w:r>
      <w:r w:rsidRPr="0099474B">
        <w:rPr>
          <w:rStyle w:val="Code"/>
        </w:rPr>
        <w:t>accuracy</w:t>
      </w:r>
      <w:r>
        <w:t>-Werte von weit über 20m auf.</w:t>
      </w:r>
      <w:r w:rsidR="0099474B">
        <w:t xml:space="preserve"> Nichtsdestotrotz lässt sich die Genauigkeit der Ausgangsdaten somit als verhältnismäßig hoch beurteilen.</w:t>
      </w:r>
    </w:p>
    <w:p w14:paraId="1AF47108" w14:textId="39E60AEE" w:rsidR="0003556F" w:rsidRPr="0003556F" w:rsidRDefault="007E171F" w:rsidP="009E398D">
      <w:r>
        <w:t>Eine weitere</w:t>
      </w:r>
      <w:r w:rsidR="00246852">
        <w:t xml:space="preserve"> Fehlerart, die in </w:t>
      </w:r>
      <w:r>
        <w:t>vielen</w:t>
      </w:r>
      <w:r w:rsidR="00246852">
        <w:t xml:space="preserve"> </w:t>
      </w:r>
      <w:r w:rsidR="000C50F5">
        <w:t>Sequenzen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in den Sequenzen auf, wenn langsame Bewegungen oder Stillstand aufgenommen</w:t>
      </w:r>
      <w:r w:rsidR="000C50F5">
        <w:t xml:space="preserve"> </w:t>
      </w:r>
      <w:r w:rsidR="00DE050F">
        <w:t>wurde</w:t>
      </w:r>
      <w:r w:rsidR="000C50F5">
        <w:t>n</w:t>
      </w:r>
      <w:r w:rsidR="00DE050F">
        <w:t>. Hierbei kann es vorkommen, dass der Standort-Service des aufzeichnenden Mobilgeräts keine Änderung der Position feststellt und diese entsprechend nicht aktualisiert.</w:t>
      </w:r>
      <w:r w:rsidR="000C50F5">
        <w:t xml:space="preserve"> </w:t>
      </w:r>
      <w:r>
        <w:t xml:space="preserve">Eine direkte Folge von Dopplungen sind, wie auch in </w:t>
      </w:r>
      <w:r w:rsidRPr="007E171F">
        <w:rPr>
          <w:color w:val="FF0000"/>
        </w:rPr>
        <w:t>Abb.1</w:t>
      </w:r>
      <w:r w:rsidR="000C50F5">
        <w:rPr>
          <w:color w:val="FF0000"/>
        </w:rPr>
        <w:t>9</w:t>
      </w:r>
      <w:r w:rsidRPr="007E171F">
        <w:rPr>
          <w:color w:val="FF0000"/>
        </w:rPr>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354695">
        <w:t>Die Zeitdifferenzen der aufeinanderfolgenden Koordinatenpunkte in den Ausgangsdaten (berechnet aus den zugehörigen Zeitstempeln) weisen dabei eine Standardabweichung von ca. 305ms und einige Ausreißer von bis zu 15s auf.</w:t>
      </w:r>
      <w:r w:rsidR="009E398D">
        <w:t xml:space="preserve"> 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des Mobilgeräts</w:t>
      </w:r>
      <w:r w:rsidR="00DE050F">
        <w:t xml:space="preserve"> und der Standortanfrage und -speicherung durch MotionTrace.</w:t>
      </w:r>
      <w:r w:rsidR="00354695">
        <w:t xml:space="preserve"> Größere Ausreiser sind vermutlich die Folge von </w:t>
      </w:r>
      <w:r w:rsidR="009E398D">
        <w:t xml:space="preserve">Störungen des GNSS-Signals 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 xml:space="preserve">der angedachten </w:t>
      </w:r>
      <w:r w:rsidR="000F013A">
        <w:lastRenderedPageBreak/>
        <w:t>Sekunde, was sich aus dem 25%-Quantil von 998ms und dem 75%-Quantil von 1011ms der Zeitdifferenzen schlussfolgern lässt.</w:t>
      </w:r>
    </w:p>
    <w:p w14:paraId="4E948016" w14:textId="38A4FB40" w:rsidR="00C55278" w:rsidRPr="00466AC3" w:rsidRDefault="00F10E41" w:rsidP="00466AC3">
      <w:r>
        <w:t>Für eine weitere Betrachtungen der Ausgangsdaten sind a</w:t>
      </w:r>
      <w:r w:rsidR="00D65289">
        <w:t>lle</w:t>
      </w:r>
      <w:r w:rsidR="00F91C2E">
        <w:t xml:space="preserve"> gesammelten und für die </w:t>
      </w:r>
      <w:r w:rsidR="00D3571E">
        <w:t>nachfolgenden</w:t>
      </w:r>
      <w:r w:rsidR="00F91C2E">
        <w:t xml:space="preserve"> Umsetzungen verwendeten GNSS-Sequenzen im zugehörigen Projekt unter</w:t>
      </w:r>
      <w:r w:rsidR="00F91C2E" w:rsidRPr="00F91C2E">
        <w:rPr>
          <w:rStyle w:val="Code"/>
        </w:rPr>
        <w:t xml:space="preserve"> </w:t>
      </w:r>
      <w:r w:rsidR="00F91C2E" w:rsidRPr="00403DCB">
        <w:rPr>
          <w:rStyle w:val="Code"/>
        </w:rPr>
        <w:t>A_DataCollection/LatLngData/{Klassenname}</w:t>
      </w:r>
      <w:r>
        <w:rPr>
          <w:rStyle w:val="Code"/>
        </w:rPr>
        <w:t xml:space="preserve"> </w:t>
      </w:r>
      <w:r w:rsidR="00F91C2E" w:rsidRPr="00F91C2E">
        <w:t>zu finden.</w:t>
      </w:r>
      <w:r w:rsidR="00203124">
        <w:t xml:space="preserve"> Die einzelnen Sequenzen sind hierbei in einer jeweils separaten csv-Datei gespeichert, wobei jede Datei einer Zeitreihe mit dem im letzten Abschnitt (siehe </w:t>
      </w:r>
      <w:r w:rsidR="00203124" w:rsidRPr="00203124">
        <w:rPr>
          <w:color w:val="FF0000"/>
        </w:rPr>
        <w:t>Tab. 1</w:t>
      </w:r>
      <w:r w:rsidR="00203124">
        <w:t>) beschriebenen Spalten entspricht.</w:t>
      </w:r>
    </w:p>
    <w:p w14:paraId="335E1FCA" w14:textId="3BFBDC74" w:rsidR="009130EA" w:rsidRDefault="009130EA" w:rsidP="009130EA">
      <w:pPr>
        <w:pStyle w:val="berschrift1"/>
      </w:pPr>
      <w:bookmarkStart w:id="64" w:name="_Toc143014934"/>
      <w:r>
        <w:lastRenderedPageBreak/>
        <w:t>Anforderungen und Gesamtkonzept der Klassifikation</w:t>
      </w:r>
      <w:bookmarkEnd w:id="64"/>
    </w:p>
    <w:p w14:paraId="0AE5FD36" w14:textId="66BF6C0F" w:rsidR="00A67207" w:rsidRDefault="00A67207" w:rsidP="00D86A6F">
      <w:r>
        <w:t xml:space="preserve">Zur Bewältigung der u.a. in Kapitel 1.1 erläuterten Problemstellung und der Beantwortung der hieraus abgeleiteten Forschungsfragen wurde das in </w:t>
      </w:r>
      <w:r w:rsidRPr="008A28BD">
        <w:rPr>
          <w:color w:val="FF0000"/>
        </w:rPr>
        <w:t xml:space="preserve">Abb. 17 </w:t>
      </w:r>
      <w:r>
        <w:t>veranschaulichte 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41757DD4" w:rsidR="00DF235F" w:rsidRDefault="00D9236E" w:rsidP="00D9236E">
      <w:pPr>
        <w:pStyle w:val="Beschriftung"/>
        <w:jc w:val="center"/>
      </w:pPr>
      <w:bookmarkStart w:id="65" w:name="_Toc143014887"/>
      <w:r>
        <w:t xml:space="preserve">Abb.  </w:t>
      </w:r>
      <w:fldSimple w:instr=" SEQ Abb._ \* ARABIC ">
        <w:r w:rsidR="004831A3">
          <w:rPr>
            <w:noProof/>
          </w:rPr>
          <w:t>20</w:t>
        </w:r>
      </w:fldSimple>
      <w:r>
        <w:t>: Veranschaulichtes Gesamtkonzept der Verkehrsteilnehmerklassifikation</w:t>
      </w:r>
      <w:bookmarkEnd w:id="65"/>
    </w:p>
    <w:p w14:paraId="1144E24E" w14:textId="77777777" w:rsidR="00D9236E" w:rsidRDefault="00D9236E" w:rsidP="00D9236E"/>
    <w:p w14:paraId="719EC6B8" w14:textId="1A709420" w:rsidR="00325387" w:rsidRDefault="00325387" w:rsidP="00325387">
      <w:r>
        <w:t>Gelb hervorgehoben ist dabei das Basiskonzept der Verkehrsteilnehmerklassifikation</w:t>
      </w:r>
      <w:r w:rsidR="009935F8">
        <w:t xml:space="preserve">. An dessen Beginn stehen zunächst die Rohsequenzen, welche im Grunde Zeitreihen aus Positionsdatenpunkten sind. Jeder Datenpunkt enthält dabei die Koordinaten eines Verkehrsteilnehmers und deren geschätzte Genauigkeit zu einem bestimmten Zeitpunkt, welcher über einen Zeitstempel abgebildet wird. </w:t>
      </w:r>
      <w:r>
        <w:t xml:space="preserve">In dieser Form eignen sich die Sequenzen nicht für die Klassifikation, da Sie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 xml:space="preserve">die zu trainierenden Klassifikatoren fälschlicherweise lernen, Fahrzeugklassen innerhalb der Datenbasis allein auf Basis von Ort (z.B. zurückgelegte Strecken)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welche die Bewegung von Verkehrsteilnehmern </w:t>
      </w:r>
      <w:r>
        <w:lastRenderedPageBreak/>
        <w:t>unabhängig von Ort und Zeit repräsentieren</w:t>
      </w:r>
      <w:r w:rsidR="00AD76C9">
        <w:t xml:space="preserve"> sollen</w:t>
      </w:r>
      <w:r>
        <w:t>.</w:t>
      </w:r>
      <w:r w:rsidR="00885BFE">
        <w:t xml:space="preserve"> Konkret werden die Datenpunkte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AD76C9">
        <w:t>werden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AD50AC">
            <w:t>[14]</w:t>
          </w:r>
          <w:r w:rsidR="00AD50AC">
            <w:fldChar w:fldCharType="end"/>
          </w:r>
        </w:sdtContent>
      </w:sdt>
      <w:r w:rsidR="009B0E65">
        <w:t xml:space="preserve"> Rekurrente</w:t>
      </w:r>
      <w:r w:rsidR="001E3BAB">
        <w:t xml:space="preserve"> </w:t>
      </w:r>
      <w:r w:rsidR="009B0E65">
        <w:t>Neuronale</w:t>
      </w:r>
      <w:r w:rsidR="001E3BAB">
        <w:t xml:space="preserve"> </w:t>
      </w:r>
      <w:r w:rsidR="009B0E65">
        <w:t>Netzwerk</w:t>
      </w:r>
      <w:r w:rsidR="00AD76C9">
        <w:t>e</w:t>
      </w:r>
      <w:r w:rsidR="009B0E65">
        <w:t xml:space="preserve"> zum Einsatz kommen,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Hierbei wird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3FFE48D5" w:rsidR="00201233" w:rsidRDefault="00AD76C9" w:rsidP="000725B3">
      <w:r>
        <w:t xml:space="preserve">Die </w:t>
      </w:r>
      <w:r w:rsidR="00D61EF1">
        <w:t xml:space="preserve">Betrachtung der Ausgangsdaten im </w:t>
      </w:r>
      <w:r>
        <w:t>vorangegangenen</w:t>
      </w:r>
      <w:r w:rsidR="00D61EF1">
        <w:t xml:space="preserve"> Kapitel hat gezeigt, dass die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(aufgenommene Punkte abseits der tatsächlich zurückgelegten Strecke),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in </w:t>
      </w:r>
      <w:r w:rsidR="008A28BD" w:rsidRPr="008A28BD">
        <w:rPr>
          <w:color w:val="FF0000"/>
        </w:rPr>
        <w:t>Abb</w:t>
      </w:r>
      <w:r w:rsidR="008A28BD">
        <w:rPr>
          <w:color w:val="FF0000"/>
        </w:rPr>
        <w:t>.</w:t>
      </w:r>
      <w:r w:rsidR="008A28BD" w:rsidRPr="008A28BD">
        <w:rPr>
          <w:color w:val="FF0000"/>
        </w:rPr>
        <w:t xml:space="preserve"> 17</w:t>
      </w:r>
      <w:r w:rsidR="008A28BD">
        <w:t xml:space="preserve"> blau hervorgehoben ist.</w:t>
      </w:r>
      <w:r w:rsidR="00497BB3">
        <w:t xml:space="preserve"> Anders als beim Basiskonzept werden die um Bewegungsdaten erweiterten Sequenzen nicht direkt zur Klassifikation der Verkehrsteilnehmerklasse eingesetzt, sondern zunächst einmal vorklassifiziert. Die Vorklassifikation dient hierbei der Vorhersage des von Valhalla einzusetzenden Matching-Modus. Wie bereits in Abschnitt 2.7.1 </w:t>
      </w:r>
      <w:r w:rsidR="00AB45DF">
        <w:t>erwähnt,</w:t>
      </w:r>
      <w:r w:rsidR="000725B3">
        <w:t xml:space="preserve"> werden </w:t>
      </w:r>
      <w:r w:rsidR="00934EE7">
        <w:t>dabei</w:t>
      </w:r>
      <w:r w:rsidR="000725B3">
        <w:t xml:space="preserve">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Verkehrsteilnehmerklassen zum Einsatz kommen. Als Eingabe dient dabei eine Zusammenfassung der Bewegungsdaten der vorliegenden Sequenz durch verschiedene deskriptive Merkmale. Die Wahl des eingesetzten Klassifikationsverfahrens basiert hierbei auf einer vorausgehenden Evaluierung des SVM- und Random-Forest-Verfahren</w:t>
      </w:r>
      <w:r w:rsidR="00934EE7">
        <w:t>s</w:t>
      </w:r>
      <w:r w:rsidR="00201233">
        <w:t>.</w:t>
      </w:r>
    </w:p>
    <w:p w14:paraId="5BF8C028" w14:textId="309BED9F" w:rsidR="00E7272A" w:rsidRDefault="00150A3E" w:rsidP="000725B3">
      <w:r>
        <w:lastRenderedPageBreak/>
        <w:t xml:space="preserve">Nach der Bestimmung des voraussichtlich optimalen Matching-Modus, werden </w:t>
      </w:r>
      <w:r w:rsidR="00E7272A">
        <w:t>auf Basis der erweiterten Sequenz einige weitere Parameter zur Optimierung des Map-Matchings bestimmt. 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555216B8" w:rsidR="00A366A9" w:rsidRDefault="00A366A9" w:rsidP="00EE153A">
      <w:r>
        <w:t>Zur Behandlung von horizontalem Rauschen (aufgenommene Punkte entlang der tatsächlich zurückgelegten Strecke verschoben) wird zusätzlich ein weiterer Ansatz untersucht: Die künstliche Erhöhung des A</w:t>
      </w:r>
      <w:r w:rsidR="00500A15">
        <w:t>ufnahme</w:t>
      </w:r>
      <w:r>
        <w:t>intervalls auf zwei Sekunden, durch Verwerfen jedes zweiten Datenpunktes in den Ausgangssequenzen.</w:t>
      </w:r>
      <w:r w:rsidR="00EE153A">
        <w:t xml:space="preserve"> Die Idee dahinter ist, dass durch die Erhöhung des </w:t>
      </w:r>
      <w:r w:rsidR="004831A3">
        <w:t>Aufnahmeinter</w:t>
      </w:r>
      <w:r w:rsidR="00EE153A">
        <w:t xml:space="preserve">valls höhere zeitliche und örtliche Abstände zwischen den einzelnen Datenpunkten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 Bewegungsmerkmale, insbesondere der Beschleunigung und Winkelgeschwindigkeit, reduziert wird.</w:t>
      </w:r>
    </w:p>
    <w:p w14:paraId="498EA336" w14:textId="5D5DEDFA" w:rsidR="00FC5A6A" w:rsidRPr="001D1562" w:rsidRDefault="009F0985" w:rsidP="009130EA">
      <w:r>
        <w:t xml:space="preserve">Dopplungen und variierende </w:t>
      </w:r>
      <w:r w:rsidR="004831A3">
        <w:t xml:space="preserve">Aufnahmeintervalls </w:t>
      </w:r>
      <w:r>
        <w:t>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129E5E7A" w:rsidR="001C4E01" w:rsidRDefault="001C4E01" w:rsidP="00FD0C14">
      <w:pPr>
        <w:pStyle w:val="berschrift1"/>
      </w:pPr>
      <w:bookmarkStart w:id="66" w:name="_Toc143014935"/>
      <w:r>
        <w:lastRenderedPageBreak/>
        <w:t>Datensatzgenerierung</w:t>
      </w:r>
      <w:r w:rsidR="00D94438">
        <w:t xml:space="preserve"> und -erweiterung</w:t>
      </w:r>
      <w:bookmarkEnd w:id="66"/>
    </w:p>
    <w:p w14:paraId="5E99F540" w14:textId="56D34A58" w:rsidR="006D11D5" w:rsidRPr="000B2675" w:rsidRDefault="00D94438" w:rsidP="00D94438">
      <w:r>
        <w:t xml:space="preserve">Als Grundlage </w:t>
      </w:r>
      <w:r w:rsidR="00FA693A">
        <w:t>zur</w:t>
      </w:r>
      <w:r>
        <w:t xml:space="preserve"> Untersuchung </w:t>
      </w:r>
      <w:r w:rsidR="00D917CF">
        <w:t>der Auswirkungen</w:t>
      </w:r>
      <w:r>
        <w:t xml:space="preserve"> verschiedener Sequenzlängen </w:t>
      </w:r>
      <w:r w:rsidR="00FA693A">
        <w:t xml:space="preserve">und </w:t>
      </w:r>
      <w:r w:rsidR="004831A3">
        <w:t xml:space="preserve">Aufnahmeintervalle </w:t>
      </w:r>
      <w:r w:rsidR="00FA693A">
        <w:t>auf die Vorhersagequalität werden aus de</w:t>
      </w:r>
      <w:r w:rsidR="004B46A7">
        <w:t>m Ausgangsdaten</w:t>
      </w:r>
      <w:r w:rsidR="00FA693A">
        <w:t>, also allen gesammelten Sequenzen, Datensätze erzeugt.</w:t>
      </w:r>
      <w:r w:rsidR="00D917CF">
        <w:t xml:space="preserve"> Hierzu wird das Python-Skript </w:t>
      </w:r>
      <w:r w:rsidR="00D917CF" w:rsidRPr="00D917CF">
        <w:rPr>
          <w:rStyle w:val="Code"/>
        </w:rPr>
        <w:t>generate_datasets.py</w:t>
      </w:r>
      <w:r w:rsidR="00D917CF">
        <w:t xml:space="preserve"> genutzt, welches im Projekt ebenso wie die </w:t>
      </w:r>
      <w:r w:rsidR="00A164FB">
        <w:t>resultierenden</w:t>
      </w:r>
      <w:r w:rsidR="00D917CF">
        <w:t xml:space="preserve"> Datensätze unter </w:t>
      </w:r>
      <w:r w:rsidR="00D917CF" w:rsidRPr="00D917CF">
        <w:rPr>
          <w:rStyle w:val="Code"/>
        </w:rPr>
        <w:t>B_DatasetGeneration/</w:t>
      </w:r>
      <w:r w:rsidR="00D917CF">
        <w:t xml:space="preserve"> zu finden ist.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386007">
        <w:t>einer</w:t>
      </w:r>
      <w:r w:rsidR="00A234B7">
        <w:t xml:space="preserve"> Liste</w:t>
      </w:r>
      <w:r w:rsidR="00386007">
        <w:t xml:space="preserve"> (</w:t>
      </w:r>
      <w:r w:rsidR="00A234B7" w:rsidRPr="00A234B7">
        <w:rPr>
          <w:rStyle w:val="Code"/>
        </w:rPr>
        <w:t>df_list</w:t>
      </w:r>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Labels</w:t>
      </w:r>
      <w:r w:rsidR="00A234B7">
        <w:t xml:space="preserve"> </w:t>
      </w:r>
      <w:r w:rsidR="00EB7C1D">
        <w:t xml:space="preserve">im Verhältnis 75:25 </w:t>
      </w:r>
      <w:r w:rsidR="00A234B7">
        <w:t>in Trainings- und Test</w:t>
      </w:r>
      <w:r w:rsidR="00386007">
        <w:t>daten</w:t>
      </w:r>
      <w:r w:rsidR="00A234B7">
        <w:t xml:space="preserve"> aufzuteilen.  </w:t>
      </w:r>
      <w:r w:rsidR="00EB7C1D">
        <w:t xml:space="preserve">Zur Aufteilung wird die in </w:t>
      </w:r>
      <w:r w:rsidR="00EB7C1D" w:rsidRPr="00EB7C1D">
        <w:rPr>
          <w:color w:val="FF0000"/>
        </w:rPr>
        <w:t xml:space="preserve">Code 1 </w:t>
      </w:r>
      <w:r w:rsidR="00EB7C1D">
        <w:t xml:space="preserve">verwendete 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Testsequenzen</w:t>
      </w:r>
      <w:r w:rsidR="000B2675" w:rsidRPr="000B2675">
        <w:t xml:space="preserve"> in jeweils eine 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csv-Dateien nicht von derer der Rohaufnahmen (siehe Abschnitt 4.2).</w:t>
      </w:r>
    </w:p>
    <w:p w14:paraId="0A7C1833" w14:textId="120F79C9" w:rsidR="006D11D5" w:rsidRPr="003A49AF" w:rsidRDefault="006D11D5" w:rsidP="006D11D5">
      <w:pPr>
        <w:pStyle w:val="CodeMitRahmen"/>
        <w:rPr>
          <w:lang w:val="en-GB"/>
        </w:rPr>
      </w:pPr>
      <w:r w:rsidRPr="003A49AF">
        <w:rPr>
          <w:lang w:val="en-GB"/>
        </w:rPr>
        <w:t>train_dfs, test_dfs,_,_=</w:t>
      </w:r>
      <w:r w:rsidRPr="003A49AF">
        <w:rPr>
          <w:lang w:val="en-GB"/>
        </w:rPr>
        <w:tab/>
        <w:t>train_test_split(df_list, labels,</w:t>
      </w:r>
    </w:p>
    <w:p w14:paraId="26C4F702" w14:textId="0D3FFE70" w:rsidR="006D11D5" w:rsidRDefault="006D11D5" w:rsidP="006D11D5">
      <w:pPr>
        <w:pStyle w:val="CodeMitRahmen"/>
        <w:rPr>
          <w:lang w:val="en-GB"/>
        </w:rPr>
      </w:pPr>
      <w:r w:rsidRPr="003A49AF">
        <w:rPr>
          <w:lang w:val="en-GB"/>
        </w:rPr>
        <w:t xml:space="preserve"> </w:t>
      </w:r>
      <w:r w:rsidRPr="003A49AF">
        <w:rPr>
          <w:lang w:val="en-GB"/>
        </w:rPr>
        <w:tab/>
      </w:r>
      <w:r w:rsidRPr="003A49AF">
        <w:rPr>
          <w:lang w:val="en-GB"/>
        </w:rPr>
        <w:tab/>
      </w:r>
      <w:r w:rsidRPr="003A49AF">
        <w:rPr>
          <w:lang w:val="en-GB"/>
        </w:rPr>
        <w:tab/>
      </w:r>
      <w:r w:rsidRPr="003A49AF">
        <w:rPr>
          <w:lang w:val="en-GB"/>
        </w:rPr>
        <w:tab/>
      </w:r>
      <w:r w:rsidRPr="003A49AF">
        <w:rPr>
          <w:lang w:val="en-GB"/>
        </w:rPr>
        <w:tab/>
      </w:r>
      <w:r w:rsidRPr="006D11D5">
        <w:rPr>
          <w:lang w:val="en-GB"/>
        </w:rPr>
        <w:t>test_size=</w:t>
      </w:r>
      <w:r>
        <w:rPr>
          <w:lang w:val="en-GB"/>
        </w:rPr>
        <w:t>0.25</w:t>
      </w:r>
      <w:r w:rsidRPr="006D11D5">
        <w:rPr>
          <w:lang w:val="en-GB"/>
        </w:rPr>
        <w:t>,</w:t>
      </w:r>
      <w:r>
        <w:rPr>
          <w:lang w:val="en-GB"/>
        </w:rPr>
        <w:t xml:space="preserve"> </w:t>
      </w:r>
      <w:r w:rsidRPr="006D11D5">
        <w:rPr>
          <w:lang w:val="en-GB"/>
        </w:rPr>
        <w:t xml:space="preserve">stratify=labels, </w:t>
      </w:r>
    </w:p>
    <w:p w14:paraId="713D0B69" w14:textId="7A3AC9B4" w:rsidR="006D11D5" w:rsidRPr="006D11D5" w:rsidRDefault="006D11D5" w:rsidP="006D11D5">
      <w:pPr>
        <w:pStyle w:val="CodeMitRahmen"/>
        <w:rPr>
          <w:lang w:val="en-GB"/>
        </w:rPr>
      </w:pPr>
      <w:r>
        <w:rPr>
          <w:lang w:val="en-GB"/>
        </w:rPr>
        <w:t xml:space="preserve">               </w:t>
      </w:r>
      <w:r>
        <w:rPr>
          <w:lang w:val="en-GB"/>
        </w:rPr>
        <w:tab/>
      </w:r>
      <w:r>
        <w:rPr>
          <w:lang w:val="en-GB"/>
        </w:rPr>
        <w:tab/>
      </w:r>
      <w:r w:rsidRPr="006D11D5">
        <w:rPr>
          <w:lang w:val="en-GB"/>
        </w:rPr>
        <w:t>random_state=42)</w:t>
      </w:r>
    </w:p>
    <w:p w14:paraId="0FA33306" w14:textId="71D919B2" w:rsidR="00EB7C1D" w:rsidRDefault="00795A1A" w:rsidP="00795A1A">
      <w:pPr>
        <w:pStyle w:val="Beschriftung"/>
        <w:jc w:val="center"/>
      </w:pPr>
      <w:bookmarkStart w:id="67" w:name="_Toc143014860"/>
      <w:r>
        <w:t xml:space="preserve">Code  </w:t>
      </w:r>
      <w:fldSimple w:instr=" SEQ Code_ \* ARABIC ">
        <w:r w:rsidR="00104EB3">
          <w:rPr>
            <w:noProof/>
          </w:rPr>
          <w:t>1</w:t>
        </w:r>
      </w:fldSimple>
      <w:r>
        <w:t>: Stratifizierte Aufteilung der Sequenzen in Trainings- und Testdaten</w:t>
      </w:r>
      <w:bookmarkEnd w:id="67"/>
    </w:p>
    <w:p w14:paraId="31920CE9" w14:textId="77777777" w:rsidR="00795A1A" w:rsidRDefault="00795A1A" w:rsidP="00795A1A"/>
    <w:p w14:paraId="398479DA" w14:textId="58C1433E" w:rsidR="00EB7C1D" w:rsidRPr="00795A1A" w:rsidRDefault="00386007" w:rsidP="00D94438">
      <w:r>
        <w:t xml:space="preserve">Insgesamt werden auf diese Weise sechs Datensätze generiert, welche in </w:t>
      </w:r>
      <w:r w:rsidRPr="00DD5969">
        <w:rPr>
          <w:color w:val="FF0000"/>
        </w:rPr>
        <w:t xml:space="preserve">Tab. </w:t>
      </w:r>
      <w:r w:rsidR="00DD5969" w:rsidRPr="00DD5969">
        <w:rPr>
          <w:color w:val="FF0000"/>
        </w:rPr>
        <w:t>2</w:t>
      </w:r>
      <w:r w:rsidRPr="00DD5969">
        <w:rPr>
          <w:color w:val="FF0000"/>
        </w:rPr>
        <w:t xml:space="preserve"> </w:t>
      </w:r>
      <w:r>
        <w:t>aufgelistet 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3"/>
        <w:gridCol w:w="1134"/>
        <w:gridCol w:w="1984"/>
        <w:gridCol w:w="2268"/>
        <w:gridCol w:w="2263"/>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D94438">
            <w:r>
              <w:t>Bezeichner</w:t>
            </w:r>
          </w:p>
        </w:tc>
        <w:tc>
          <w:tcPr>
            <w:tcW w:w="1134" w:type="dxa"/>
          </w:tcPr>
          <w:p w14:paraId="15533C43" w14:textId="3F91F2C5" w:rsidR="00C975A8" w:rsidRDefault="00C975A8" w:rsidP="00D94438">
            <w:r>
              <w:t>Intervall</w:t>
            </w:r>
          </w:p>
        </w:tc>
        <w:tc>
          <w:tcPr>
            <w:tcW w:w="1984" w:type="dxa"/>
          </w:tcPr>
          <w:p w14:paraId="353BA0AB" w14:textId="530C28C3" w:rsidR="00C975A8" w:rsidRDefault="00C975A8" w:rsidP="00D94438">
            <w:r>
              <w:t>Datenpunkte pro Sequenz</w:t>
            </w:r>
          </w:p>
        </w:tc>
        <w:tc>
          <w:tcPr>
            <w:tcW w:w="2268" w:type="dxa"/>
          </w:tcPr>
          <w:p w14:paraId="4B8FA127" w14:textId="20ADAE5D" w:rsidR="00C975A8" w:rsidRDefault="00C975A8" w:rsidP="00D94438">
            <w:r>
              <w:t>Sequenzen in den Trainingsdaten</w:t>
            </w:r>
          </w:p>
        </w:tc>
        <w:tc>
          <w:tcPr>
            <w:tcW w:w="2263" w:type="dxa"/>
          </w:tcPr>
          <w:p w14:paraId="6026379F" w14:textId="120C5C53" w:rsidR="00C975A8" w:rsidRDefault="00C975A8" w:rsidP="00D94438">
            <w:r>
              <w:t>Sequenzen in den Trainingsdaten</w:t>
            </w:r>
          </w:p>
        </w:tc>
      </w:tr>
      <w:tr w:rsidR="00C975A8" w14:paraId="109E54BB" w14:textId="77777777" w:rsidTr="00C975A8">
        <w:tc>
          <w:tcPr>
            <w:tcW w:w="1413" w:type="dxa"/>
          </w:tcPr>
          <w:p w14:paraId="2AA380DF" w14:textId="1E223DAF" w:rsidR="00C975A8" w:rsidRDefault="00C975A8" w:rsidP="00C52B58">
            <w:pPr>
              <w:jc w:val="right"/>
            </w:pPr>
            <w:r>
              <w:t>1s_1min</w:t>
            </w:r>
          </w:p>
        </w:tc>
        <w:tc>
          <w:tcPr>
            <w:tcW w:w="1134" w:type="dxa"/>
          </w:tcPr>
          <w:p w14:paraId="5D93BDF5" w14:textId="6FA19A14" w:rsidR="00C975A8" w:rsidRDefault="00C975A8" w:rsidP="00C52B58">
            <w:pPr>
              <w:jc w:val="right"/>
            </w:pPr>
            <w:r>
              <w:t>1</w:t>
            </w:r>
            <w:r w:rsidR="00C52B58">
              <w:t>s</w:t>
            </w:r>
          </w:p>
        </w:tc>
        <w:tc>
          <w:tcPr>
            <w:tcW w:w="1984" w:type="dxa"/>
          </w:tcPr>
          <w:p w14:paraId="07EB3CC5" w14:textId="159BC367" w:rsidR="00C975A8" w:rsidRDefault="00C975A8" w:rsidP="00C52B58">
            <w:pPr>
              <w:jc w:val="right"/>
            </w:pPr>
            <w:r>
              <w:t>60</w:t>
            </w:r>
          </w:p>
        </w:tc>
        <w:tc>
          <w:tcPr>
            <w:tcW w:w="2268" w:type="dxa"/>
          </w:tcPr>
          <w:p w14:paraId="66870018" w14:textId="23F10CDD" w:rsidR="00C975A8" w:rsidRDefault="00C975A8" w:rsidP="00C52B58">
            <w:pPr>
              <w:jc w:val="right"/>
            </w:pPr>
            <w:r>
              <w:t>13</w:t>
            </w:r>
            <w:r w:rsidR="00C52B58">
              <w:t>68</w:t>
            </w:r>
          </w:p>
        </w:tc>
        <w:tc>
          <w:tcPr>
            <w:tcW w:w="2263" w:type="dxa"/>
          </w:tcPr>
          <w:p w14:paraId="641B9134" w14:textId="4D433E49" w:rsidR="00C975A8" w:rsidRDefault="00C975A8" w:rsidP="00C52B58">
            <w:pPr>
              <w:jc w:val="right"/>
            </w:pPr>
            <w:r>
              <w:t>45</w:t>
            </w:r>
            <w:r w:rsidR="00C52B58">
              <w:t>6</w:t>
            </w:r>
          </w:p>
        </w:tc>
      </w:tr>
      <w:tr w:rsidR="00C975A8" w14:paraId="2318D98F" w14:textId="77777777" w:rsidTr="00C975A8">
        <w:tc>
          <w:tcPr>
            <w:tcW w:w="1413" w:type="dxa"/>
          </w:tcPr>
          <w:p w14:paraId="25253F6F" w14:textId="22A533F3" w:rsidR="00C975A8" w:rsidRDefault="00C975A8" w:rsidP="00C52B58">
            <w:pPr>
              <w:jc w:val="right"/>
            </w:pPr>
            <w:r>
              <w:t>1s_2min</w:t>
            </w:r>
          </w:p>
        </w:tc>
        <w:tc>
          <w:tcPr>
            <w:tcW w:w="1134" w:type="dxa"/>
          </w:tcPr>
          <w:p w14:paraId="20FF5354" w14:textId="619F315A" w:rsidR="00C975A8" w:rsidRDefault="00C975A8" w:rsidP="00C52B58">
            <w:pPr>
              <w:jc w:val="right"/>
            </w:pPr>
            <w:r>
              <w:t>1</w:t>
            </w:r>
            <w:r w:rsidR="00C52B58">
              <w:t>s</w:t>
            </w:r>
          </w:p>
        </w:tc>
        <w:tc>
          <w:tcPr>
            <w:tcW w:w="1984" w:type="dxa"/>
          </w:tcPr>
          <w:p w14:paraId="7E2C745C" w14:textId="3A32874D" w:rsidR="00C975A8" w:rsidRDefault="00C975A8" w:rsidP="00C52B58">
            <w:pPr>
              <w:jc w:val="right"/>
            </w:pPr>
            <w:r>
              <w:t>120</w:t>
            </w:r>
          </w:p>
        </w:tc>
        <w:tc>
          <w:tcPr>
            <w:tcW w:w="2268" w:type="dxa"/>
          </w:tcPr>
          <w:p w14:paraId="0A78EC21" w14:textId="1CA71637" w:rsidR="00C975A8" w:rsidRDefault="00C52B58" w:rsidP="00C52B58">
            <w:pPr>
              <w:jc w:val="right"/>
            </w:pPr>
            <w:r>
              <w:t>652</w:t>
            </w:r>
          </w:p>
        </w:tc>
        <w:tc>
          <w:tcPr>
            <w:tcW w:w="2263" w:type="dxa"/>
          </w:tcPr>
          <w:p w14:paraId="5C076775" w14:textId="279F019E" w:rsidR="00C975A8" w:rsidRDefault="00C975A8" w:rsidP="00C52B58">
            <w:pPr>
              <w:jc w:val="right"/>
            </w:pPr>
            <w:r>
              <w:t>21</w:t>
            </w:r>
            <w:r w:rsidR="00C52B58">
              <w:t>8</w:t>
            </w:r>
          </w:p>
        </w:tc>
      </w:tr>
      <w:tr w:rsidR="00C975A8" w14:paraId="6D04EF03" w14:textId="77777777" w:rsidTr="00C975A8">
        <w:tc>
          <w:tcPr>
            <w:tcW w:w="1413" w:type="dxa"/>
          </w:tcPr>
          <w:p w14:paraId="0B5F0590" w14:textId="36C6AECB" w:rsidR="00C975A8" w:rsidRDefault="00C975A8" w:rsidP="00C52B58">
            <w:pPr>
              <w:jc w:val="right"/>
            </w:pPr>
            <w:r>
              <w:lastRenderedPageBreak/>
              <w:t>1s_4min</w:t>
            </w:r>
          </w:p>
        </w:tc>
        <w:tc>
          <w:tcPr>
            <w:tcW w:w="1134" w:type="dxa"/>
          </w:tcPr>
          <w:p w14:paraId="57652B25" w14:textId="166A8C16" w:rsidR="00C975A8" w:rsidRDefault="00C975A8" w:rsidP="00C52B58">
            <w:pPr>
              <w:jc w:val="right"/>
            </w:pPr>
            <w:r>
              <w:t>1</w:t>
            </w:r>
            <w:r w:rsidR="00C52B58">
              <w:t>s</w:t>
            </w:r>
          </w:p>
        </w:tc>
        <w:tc>
          <w:tcPr>
            <w:tcW w:w="1984" w:type="dxa"/>
          </w:tcPr>
          <w:p w14:paraId="5F350F5E" w14:textId="12554000" w:rsidR="00C975A8" w:rsidRDefault="00C975A8" w:rsidP="00C52B58">
            <w:pPr>
              <w:jc w:val="right"/>
            </w:pPr>
            <w:r>
              <w:t>240</w:t>
            </w:r>
          </w:p>
        </w:tc>
        <w:tc>
          <w:tcPr>
            <w:tcW w:w="2268" w:type="dxa"/>
          </w:tcPr>
          <w:p w14:paraId="119B7CB1" w14:textId="66AA07F2" w:rsidR="00C975A8" w:rsidRDefault="00C52B58" w:rsidP="00C52B58">
            <w:pPr>
              <w:jc w:val="right"/>
            </w:pPr>
            <w:r>
              <w:t>294</w:t>
            </w:r>
          </w:p>
        </w:tc>
        <w:tc>
          <w:tcPr>
            <w:tcW w:w="2263" w:type="dxa"/>
          </w:tcPr>
          <w:p w14:paraId="150B493A" w14:textId="78C1A043" w:rsidR="00C975A8" w:rsidRDefault="00C52B58" w:rsidP="00C52B58">
            <w:pPr>
              <w:jc w:val="right"/>
            </w:pPr>
            <w:r>
              <w:t>99</w:t>
            </w:r>
          </w:p>
        </w:tc>
      </w:tr>
      <w:tr w:rsidR="00C52B58" w14:paraId="45E9F3A8" w14:textId="77777777" w:rsidTr="00C975A8">
        <w:tc>
          <w:tcPr>
            <w:tcW w:w="1413" w:type="dxa"/>
          </w:tcPr>
          <w:p w14:paraId="71524816" w14:textId="7F2C8074" w:rsidR="00C52B58" w:rsidRDefault="00C52B58" w:rsidP="00C52B58">
            <w:pPr>
              <w:jc w:val="right"/>
            </w:pPr>
            <w:r>
              <w:t>2s_1min</w:t>
            </w:r>
          </w:p>
        </w:tc>
        <w:tc>
          <w:tcPr>
            <w:tcW w:w="1134" w:type="dxa"/>
          </w:tcPr>
          <w:p w14:paraId="7CA479E3" w14:textId="290ACAA4" w:rsidR="00C52B58" w:rsidRDefault="00C52B58" w:rsidP="00C52B58">
            <w:pPr>
              <w:jc w:val="right"/>
            </w:pPr>
            <w:r>
              <w:t>2s</w:t>
            </w:r>
          </w:p>
        </w:tc>
        <w:tc>
          <w:tcPr>
            <w:tcW w:w="1984" w:type="dxa"/>
          </w:tcPr>
          <w:p w14:paraId="4CE4EA15" w14:textId="265627C3" w:rsidR="00C52B58" w:rsidRDefault="00C52B58" w:rsidP="00C52B58">
            <w:pPr>
              <w:jc w:val="right"/>
            </w:pPr>
            <w:r>
              <w:t>30</w:t>
            </w:r>
          </w:p>
        </w:tc>
        <w:tc>
          <w:tcPr>
            <w:tcW w:w="2268" w:type="dxa"/>
          </w:tcPr>
          <w:p w14:paraId="04F501C6" w14:textId="3D38A167" w:rsidR="00C52B58" w:rsidRDefault="00C52B58" w:rsidP="00C52B58">
            <w:pPr>
              <w:jc w:val="right"/>
            </w:pPr>
            <w:r>
              <w:t>1368</w:t>
            </w:r>
          </w:p>
        </w:tc>
        <w:tc>
          <w:tcPr>
            <w:tcW w:w="2263" w:type="dxa"/>
          </w:tcPr>
          <w:p w14:paraId="4651A9C0" w14:textId="4094B09A" w:rsidR="00C52B58" w:rsidRDefault="00C52B58" w:rsidP="00C52B58">
            <w:pPr>
              <w:jc w:val="right"/>
            </w:pPr>
            <w:r>
              <w:t>456</w:t>
            </w:r>
          </w:p>
        </w:tc>
      </w:tr>
      <w:tr w:rsidR="00C52B58" w14:paraId="318C67F5" w14:textId="77777777" w:rsidTr="00C975A8">
        <w:tc>
          <w:tcPr>
            <w:tcW w:w="1413" w:type="dxa"/>
          </w:tcPr>
          <w:p w14:paraId="3B3543C1" w14:textId="6948D2C1" w:rsidR="00C52B58" w:rsidRDefault="00C52B58" w:rsidP="00C52B58">
            <w:pPr>
              <w:jc w:val="right"/>
            </w:pPr>
            <w:r>
              <w:t>2s_2min</w:t>
            </w:r>
          </w:p>
        </w:tc>
        <w:tc>
          <w:tcPr>
            <w:tcW w:w="1134" w:type="dxa"/>
          </w:tcPr>
          <w:p w14:paraId="05752725" w14:textId="22D03FA3" w:rsidR="00C52B58" w:rsidRDefault="00C52B58" w:rsidP="00C52B58">
            <w:pPr>
              <w:jc w:val="right"/>
            </w:pPr>
            <w:r>
              <w:t>2s</w:t>
            </w:r>
          </w:p>
        </w:tc>
        <w:tc>
          <w:tcPr>
            <w:tcW w:w="1984" w:type="dxa"/>
          </w:tcPr>
          <w:p w14:paraId="7A6B7CB9" w14:textId="6F407DA4" w:rsidR="00C52B58" w:rsidRDefault="00C52B58" w:rsidP="00C52B58">
            <w:pPr>
              <w:jc w:val="right"/>
            </w:pPr>
            <w:r>
              <w:t>60</w:t>
            </w:r>
          </w:p>
        </w:tc>
        <w:tc>
          <w:tcPr>
            <w:tcW w:w="2268" w:type="dxa"/>
          </w:tcPr>
          <w:p w14:paraId="089CAD96" w14:textId="2347E907" w:rsidR="00C52B58" w:rsidRDefault="00C52B58" w:rsidP="00C52B58">
            <w:pPr>
              <w:jc w:val="right"/>
            </w:pPr>
            <w:r>
              <w:t>652</w:t>
            </w:r>
          </w:p>
        </w:tc>
        <w:tc>
          <w:tcPr>
            <w:tcW w:w="2263" w:type="dxa"/>
          </w:tcPr>
          <w:p w14:paraId="7DBC0803" w14:textId="18C3664C" w:rsidR="00C52B58" w:rsidRDefault="00C52B58" w:rsidP="00C52B58">
            <w:pPr>
              <w:jc w:val="right"/>
            </w:pPr>
            <w:r>
              <w:t>218</w:t>
            </w:r>
          </w:p>
        </w:tc>
      </w:tr>
      <w:tr w:rsidR="00C52B58" w14:paraId="05F75D15" w14:textId="77777777" w:rsidTr="00C975A8">
        <w:tc>
          <w:tcPr>
            <w:tcW w:w="1413" w:type="dxa"/>
          </w:tcPr>
          <w:p w14:paraId="727CE80F" w14:textId="29CA369E" w:rsidR="00C52B58" w:rsidRDefault="00C52B58" w:rsidP="00C52B58">
            <w:pPr>
              <w:jc w:val="right"/>
            </w:pPr>
            <w:r>
              <w:t>2s_4min</w:t>
            </w:r>
          </w:p>
        </w:tc>
        <w:tc>
          <w:tcPr>
            <w:tcW w:w="1134" w:type="dxa"/>
          </w:tcPr>
          <w:p w14:paraId="3CDF8148" w14:textId="3A1DF8DA" w:rsidR="00C52B58" w:rsidRDefault="00C52B58" w:rsidP="00C52B58">
            <w:pPr>
              <w:jc w:val="right"/>
            </w:pPr>
            <w:r>
              <w:t>2s</w:t>
            </w:r>
          </w:p>
        </w:tc>
        <w:tc>
          <w:tcPr>
            <w:tcW w:w="1984" w:type="dxa"/>
          </w:tcPr>
          <w:p w14:paraId="656F8E7B" w14:textId="6584B008" w:rsidR="00C52B58" w:rsidRDefault="00C52B58" w:rsidP="00C52B58">
            <w:pPr>
              <w:jc w:val="right"/>
            </w:pPr>
            <w:r>
              <w:t>120</w:t>
            </w:r>
          </w:p>
        </w:tc>
        <w:tc>
          <w:tcPr>
            <w:tcW w:w="2268" w:type="dxa"/>
          </w:tcPr>
          <w:p w14:paraId="03B9F109" w14:textId="1B38204B" w:rsidR="00C52B58" w:rsidRDefault="00C52B58" w:rsidP="00C52B58">
            <w:pPr>
              <w:jc w:val="right"/>
            </w:pPr>
            <w:r>
              <w:t>294</w:t>
            </w:r>
          </w:p>
        </w:tc>
        <w:tc>
          <w:tcPr>
            <w:tcW w:w="2263" w:type="dxa"/>
          </w:tcPr>
          <w:p w14:paraId="0F608C69" w14:textId="533B96F1" w:rsidR="00C52B58" w:rsidRDefault="00C52B58" w:rsidP="00C52B58">
            <w:pPr>
              <w:jc w:val="right"/>
            </w:pPr>
            <w:r>
              <w:t>99</w:t>
            </w:r>
          </w:p>
        </w:tc>
      </w:tr>
    </w:tbl>
    <w:p w14:paraId="36C7A6C6" w14:textId="27EA840E" w:rsidR="00C975A8" w:rsidRDefault="004B46A7" w:rsidP="004B46A7">
      <w:pPr>
        <w:pStyle w:val="Beschriftung"/>
        <w:jc w:val="center"/>
      </w:pPr>
      <w:bookmarkStart w:id="68" w:name="_Toc141882851"/>
      <w:r>
        <w:t xml:space="preserve">Tab.  </w:t>
      </w:r>
      <w:fldSimple w:instr=" SEQ Tab._ \* ARABIC ">
        <w:r w:rsidR="0045632D">
          <w:rPr>
            <w:noProof/>
          </w:rPr>
          <w:t>2</w:t>
        </w:r>
      </w:fldSimple>
      <w:r>
        <w:t>: Datensätze mit verschiedenen Aufnahmeintervallen und Sequenzlängen</w:t>
      </w:r>
      <w:bookmarkEnd w:id="68"/>
    </w:p>
    <w:p w14:paraId="47ECB8AE" w14:textId="77777777" w:rsidR="004B46A7" w:rsidRDefault="004B46A7" w:rsidP="00D94438"/>
    <w:p w14:paraId="4A303654" w14:textId="1FA16FDA" w:rsidR="00D02325" w:rsidRDefault="00534418" w:rsidP="00D94438">
      <w:r>
        <w:t>Die</w:t>
      </w:r>
      <w:r w:rsidR="00385707">
        <w:t xml:space="preserve"> einzelnen</w:t>
      </w:r>
      <w:r>
        <w:t xml:space="preserve"> Datensätze </w:t>
      </w:r>
      <w:r w:rsidR="00385707">
        <w:t>bzw. die zugehörigen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C15C57">
        <w:t>, welches im Projekt</w:t>
      </w:r>
      <w:r w:rsidR="004F3482">
        <w:t xml:space="preserve"> gemeinsam mit den erweiterten Datensätzen</w:t>
      </w:r>
      <w:r w:rsidR="00C15C57">
        <w:t xml:space="preserve"> unter </w:t>
      </w:r>
      <w:r w:rsidR="00C15C57" w:rsidRPr="00C15C57">
        <w:rPr>
          <w:rStyle w:val="Code"/>
        </w:rPr>
        <w:t>C_DataPreprocessing/A_FeatureCalculation</w:t>
      </w:r>
      <w:r w:rsidR="00C15C57">
        <w:t xml:space="preserve"> zu finden ist</w:t>
      </w:r>
      <w:r w:rsidR="0088144D">
        <w:t>.</w:t>
      </w:r>
      <w:r w:rsidR="00C66F5C">
        <w:t xml:space="preserve"> </w:t>
      </w:r>
      <w:r w:rsidR="007C3136">
        <w:t>Es</w:t>
      </w:r>
      <w:r w:rsidR="00D86A8F">
        <w:t xml:space="preserve"> iteriert im Wesentlichen über alle gegebenen Sequenzen der verschiedenen Datensätze und berechnet dabei schrittweise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72279B">
        <w:t>Funktionen</w:t>
      </w:r>
      <w:r w:rsidR="002F4D4B">
        <w:t xml:space="preserve"> zur Berechnung der einzelnen Merkmale basieren dabei</w:t>
      </w:r>
      <w:r w:rsidR="00DD5969">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D574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NkNjE0YjUxOS0wMDhhLTRhMDYtODZkMC1jNDIxYmEzZmJiMGUiLCJUZXh0IjoiWzI2XSIsIldBSVZlcnNpb24iOiI2LjE0LjAuMCJ9}</w:instrText>
          </w:r>
          <w:r w:rsidR="00D574D9">
            <w:fldChar w:fldCharType="separate"/>
          </w:r>
          <w:r w:rsidR="00D574D9">
            <w:t>[26]</w:t>
          </w:r>
          <w:r w:rsidR="00D574D9">
            <w:fldChar w:fldCharType="end"/>
          </w:r>
        </w:sdtContent>
      </w:sdt>
      <w:r w:rsidR="00FC6AF1">
        <w:t>.</w:t>
      </w:r>
      <w:r w:rsidR="00B30617">
        <w:t xml:space="preserve"> </w:t>
      </w:r>
      <w:r w:rsidR="00B30617" w:rsidRPr="00B30617">
        <w:rPr>
          <w:color w:val="FF0000"/>
        </w:rPr>
        <w:t>Ggf. noch Speicherung</w:t>
      </w:r>
    </w:p>
    <w:tbl>
      <w:tblPr>
        <w:tblStyle w:val="zuTabStandard"/>
        <w:tblW w:w="0" w:type="auto"/>
        <w:tblLook w:val="04A0" w:firstRow="1" w:lastRow="0" w:firstColumn="1" w:lastColumn="0" w:noHBand="0" w:noVBand="1"/>
      </w:tblPr>
      <w:tblGrid>
        <w:gridCol w:w="2122"/>
        <w:gridCol w:w="1701"/>
        <w:gridCol w:w="5239"/>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D94438">
            <w:r>
              <w:t>Bezeichner</w:t>
            </w:r>
          </w:p>
        </w:tc>
        <w:tc>
          <w:tcPr>
            <w:tcW w:w="1701" w:type="dxa"/>
          </w:tcPr>
          <w:p w14:paraId="54A88205" w14:textId="25EA203B" w:rsidR="0088144D" w:rsidRDefault="0088144D" w:rsidP="00D94438">
            <w:r>
              <w:t>Datentyp</w:t>
            </w:r>
          </w:p>
        </w:tc>
        <w:tc>
          <w:tcPr>
            <w:tcW w:w="5239" w:type="dxa"/>
          </w:tcPr>
          <w:p w14:paraId="5F90D441" w14:textId="0CEAAA08" w:rsidR="0088144D" w:rsidRDefault="0088144D" w:rsidP="00D94438">
            <w:r>
              <w:t>Erläuterung</w:t>
            </w:r>
          </w:p>
        </w:tc>
      </w:tr>
      <w:tr w:rsidR="0088144D" w14:paraId="03C24798" w14:textId="77777777" w:rsidTr="003B6F66">
        <w:tc>
          <w:tcPr>
            <w:tcW w:w="2122" w:type="dxa"/>
          </w:tcPr>
          <w:p w14:paraId="20346CC9" w14:textId="1F3315DD" w:rsidR="0088144D" w:rsidRPr="00107650" w:rsidRDefault="0088144D" w:rsidP="00D94438">
            <w:pPr>
              <w:rPr>
                <w:rStyle w:val="Code"/>
              </w:rPr>
            </w:pPr>
            <w:r w:rsidRPr="00107650">
              <w:rPr>
                <w:rStyle w:val="Code"/>
              </w:rPr>
              <w:t>timediff</w:t>
            </w:r>
          </w:p>
        </w:tc>
        <w:tc>
          <w:tcPr>
            <w:tcW w:w="1701" w:type="dxa"/>
          </w:tcPr>
          <w:p w14:paraId="163E2F64" w14:textId="3F8C53D5" w:rsidR="0088144D" w:rsidRDefault="00107650" w:rsidP="00D94438">
            <w:r>
              <w:t>Integer</w:t>
            </w:r>
          </w:p>
        </w:tc>
        <w:tc>
          <w:tcPr>
            <w:tcW w:w="5239" w:type="dxa"/>
          </w:tcPr>
          <w:p w14:paraId="6AACD708" w14:textId="3297D863" w:rsidR="0088144D" w:rsidRDefault="003B6F66" w:rsidP="00D94438">
            <w:r>
              <w:t>Die Zeitdifferenz</w:t>
            </w:r>
            <w:r w:rsidR="00B059B2">
              <w:t xml:space="preserve"> in </w:t>
            </w:r>
            <m:oMath>
              <m:r>
                <w:rPr>
                  <w:rFonts w:ascii="Cambria Math" w:hAnsi="Cambria Math"/>
                </w:rPr>
                <m:t>ms</m:t>
              </m:r>
            </m:oMath>
            <w:r>
              <w:t xml:space="preserve"> zwischen de</w:t>
            </w:r>
            <w:r w:rsidR="00B059B2">
              <w:t>r</w:t>
            </w:r>
            <w:r>
              <w:t xml:space="preserve"> aktuelle</w:t>
            </w:r>
            <w:r w:rsidR="00B059B2">
              <w:t>n</w:t>
            </w:r>
            <w:r>
              <w:t xml:space="preserve"> und de</w:t>
            </w:r>
            <w:r w:rsidR="00B059B2">
              <w:t>r</w:t>
            </w:r>
            <w:r>
              <w:t xml:space="preserve"> letzte</w:t>
            </w:r>
            <w:r w:rsidR="00B059B2">
              <w:t>n</w:t>
            </w:r>
            <w:r>
              <w:t xml:space="preserve"> </w:t>
            </w:r>
            <w:r w:rsidR="00B059B2">
              <w:t>aufgenommenen Position</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D94438">
            <w:pPr>
              <w:rPr>
                <w:rStyle w:val="Code"/>
              </w:rPr>
            </w:pPr>
            <w:r w:rsidRPr="00107650">
              <w:rPr>
                <w:rStyle w:val="Code"/>
              </w:rPr>
              <w:t>velocity</w:t>
            </w:r>
          </w:p>
        </w:tc>
        <w:tc>
          <w:tcPr>
            <w:tcW w:w="1701" w:type="dxa"/>
          </w:tcPr>
          <w:p w14:paraId="16049060" w14:textId="70451EBD" w:rsidR="0088144D" w:rsidRDefault="00107650" w:rsidP="00D94438">
            <w:r>
              <w:t>Double</w:t>
            </w:r>
            <w:r w:rsidR="003B6F66">
              <w:t>/</w:t>
            </w:r>
            <w:r>
              <w:t>NULL</w:t>
            </w:r>
          </w:p>
        </w:tc>
        <w:tc>
          <w:tcPr>
            <w:tcW w:w="5239" w:type="dxa"/>
          </w:tcPr>
          <w:p w14:paraId="48236082" w14:textId="7EB5ED6F" w:rsidR="0088144D" w:rsidRDefault="00B059B2" w:rsidP="00D94438">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aktuellen und letzten aufgenommenen Position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D94438">
            <w:pPr>
              <w:rPr>
                <w:rStyle w:val="Code"/>
              </w:rPr>
            </w:pPr>
            <w:r w:rsidRPr="00107650">
              <w:rPr>
                <w:rStyle w:val="Code"/>
              </w:rPr>
              <w:t>acceleration</w:t>
            </w:r>
          </w:p>
        </w:tc>
        <w:tc>
          <w:tcPr>
            <w:tcW w:w="1701" w:type="dxa"/>
          </w:tcPr>
          <w:p w14:paraId="79C21B8A" w14:textId="61475F3C" w:rsidR="0088144D" w:rsidRDefault="003B6F66" w:rsidP="00D94438">
            <w:r>
              <w:t>Double/NULL</w:t>
            </w:r>
          </w:p>
        </w:tc>
        <w:tc>
          <w:tcPr>
            <w:tcW w:w="5239" w:type="dxa"/>
          </w:tcPr>
          <w:p w14:paraId="26A77565" w14:textId="096C6420" w:rsidR="0088144D" w:rsidRPr="00EF0484" w:rsidRDefault="00EF0484" w:rsidP="00D94438">
            <w:pPr>
              <w:rPr>
                <w:rFonts w:ascii="Cambria Math" w:hAnsi="Cambria Math"/>
                <w:i/>
              </w:rPr>
            </w:pPr>
            <w:r>
              <w:t xml:space="preserve">(Positive)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D94438">
            <w:pPr>
              <w:rPr>
                <w:rStyle w:val="Code"/>
              </w:rPr>
            </w:pPr>
            <w:r w:rsidRPr="00107650">
              <w:rPr>
                <w:rStyle w:val="Code"/>
              </w:rPr>
              <w:t>deceleration</w:t>
            </w:r>
          </w:p>
        </w:tc>
        <w:tc>
          <w:tcPr>
            <w:tcW w:w="1701" w:type="dxa"/>
          </w:tcPr>
          <w:p w14:paraId="57ED12AD" w14:textId="34601600" w:rsidR="0088144D" w:rsidRDefault="003B6F66" w:rsidP="00D94438">
            <w:r>
              <w:t>Double/NULL</w:t>
            </w:r>
          </w:p>
        </w:tc>
        <w:tc>
          <w:tcPr>
            <w:tcW w:w="5239" w:type="dxa"/>
          </w:tcPr>
          <w:p w14:paraId="3CF26A76" w14:textId="11976BDA" w:rsidR="0088144D" w:rsidRDefault="00EB6331" w:rsidP="00D94438">
            <w:r>
              <w:t xml:space="preserve">Verzögerung (negative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lastRenderedPageBreak/>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D94438">
            <w:pPr>
              <w:rPr>
                <w:rStyle w:val="Code"/>
              </w:rPr>
            </w:pPr>
            <w:r w:rsidRPr="00107650">
              <w:rPr>
                <w:rStyle w:val="Code"/>
              </w:rPr>
              <w:lastRenderedPageBreak/>
              <w:t>heading</w:t>
            </w:r>
          </w:p>
        </w:tc>
        <w:tc>
          <w:tcPr>
            <w:tcW w:w="1701" w:type="dxa"/>
          </w:tcPr>
          <w:p w14:paraId="058E14CB" w14:textId="535FD7AD" w:rsidR="0088144D" w:rsidRDefault="003B6F66" w:rsidP="00D94438">
            <w:r>
              <w:t>Double/NULL</w:t>
            </w:r>
          </w:p>
        </w:tc>
        <w:tc>
          <w:tcPr>
            <w:tcW w:w="5239" w:type="dxa"/>
          </w:tcPr>
          <w:p w14:paraId="36C06552" w14:textId="642DEB70" w:rsidR="0088144D" w:rsidRDefault="00ED11AF" w:rsidP="00D94438">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welche sich aus den Koordinaten der aktuellen und letzten aufgenommenen Position berechnet.</w:t>
            </w:r>
          </w:p>
        </w:tc>
      </w:tr>
      <w:tr w:rsidR="0088144D" w14:paraId="2B42FE28" w14:textId="77777777" w:rsidTr="003B6F66">
        <w:tc>
          <w:tcPr>
            <w:tcW w:w="2122" w:type="dxa"/>
          </w:tcPr>
          <w:p w14:paraId="105E1E92" w14:textId="06DE96D0" w:rsidR="0088144D" w:rsidRPr="00107650" w:rsidRDefault="00107650" w:rsidP="00D94438">
            <w:pPr>
              <w:rPr>
                <w:rStyle w:val="Code"/>
              </w:rPr>
            </w:pPr>
            <w:r w:rsidRPr="00107650">
              <w:rPr>
                <w:rStyle w:val="Code"/>
              </w:rPr>
              <w:t>angular_speed</w:t>
            </w:r>
          </w:p>
        </w:tc>
        <w:tc>
          <w:tcPr>
            <w:tcW w:w="1701" w:type="dxa"/>
          </w:tcPr>
          <w:p w14:paraId="05C77965" w14:textId="2B054CA2" w:rsidR="0088144D" w:rsidRDefault="003B6F66" w:rsidP="00D94438">
            <w:r>
              <w:t>Double/NULL</w:t>
            </w:r>
          </w:p>
        </w:tc>
        <w:tc>
          <w:tcPr>
            <w:tcW w:w="5239" w:type="dxa"/>
          </w:tcPr>
          <w:p w14:paraId="5088CD90" w14:textId="290D8D26" w:rsidR="0088144D" w:rsidRDefault="00AD0252" w:rsidP="00D94438">
            <w:r>
              <w:t>Winkel- bzw. Drehgeschwindigkeit in Grad</w:t>
            </w:r>
            <m:oMath>
              <m:r>
                <w:rPr>
                  <w:rFonts w:ascii="Cambria Math" w:hAnsi="Cambria Math"/>
                </w:rPr>
                <m:t>/s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46FAFE17" w:rsidR="0088144D" w:rsidRDefault="00DD20EA" w:rsidP="00C66F5C">
      <w:pPr>
        <w:pStyle w:val="Beschriftung"/>
        <w:jc w:val="center"/>
      </w:pPr>
      <w:bookmarkStart w:id="69" w:name="_Toc141882852"/>
      <w:r>
        <w:t xml:space="preserve">Tab.  </w:t>
      </w:r>
      <w:fldSimple w:instr=" SEQ Tab._ \* ARABIC ">
        <w:r w:rsidR="0045632D">
          <w:rPr>
            <w:noProof/>
          </w:rPr>
          <w:t>3</w:t>
        </w:r>
      </w:fldSimple>
      <w:r>
        <w:t>: Bewegungsmerkmale</w:t>
      </w:r>
      <w:r w:rsidR="0045632D">
        <w:t xml:space="preserve"> (Spalten)</w:t>
      </w:r>
      <w:r>
        <w:t>, um welche die Rohsequenzen erweitert werden</w:t>
      </w:r>
      <w:bookmarkEnd w:id="69"/>
    </w:p>
    <w:p w14:paraId="0B775B05" w14:textId="3F0E0C02" w:rsidR="00385707" w:rsidRDefault="00385707" w:rsidP="00D94438"/>
    <w:p w14:paraId="0E937812" w14:textId="6186BFE2" w:rsidR="003A49AF" w:rsidRDefault="00852B9B" w:rsidP="00D94438">
      <w:r>
        <w:t>Zu beachten ist, dass die meisten der Bewegungsmerkmale</w:t>
      </w:r>
      <w:r w:rsidR="003A49AF">
        <w:t xml:space="preserve"> unter bestimmten Umständen</w:t>
      </w:r>
      <w:r>
        <w:t xml:space="preserve"> </w:t>
      </w:r>
      <w:r w:rsidR="00512283">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NULL.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47BF572B" w:rsidR="00DA2A77" w:rsidRDefault="00B562A0" w:rsidP="00D94438">
      <w:r>
        <w:t xml:space="preserve">Ein weiterer Umstand, unter welchem Nullwerte bei der Berechnung von Bewegungsmerkmalen auftreten können, ist gegeben, wenn der </w:t>
      </w:r>
      <w:r w:rsidRPr="007E592C">
        <w:rPr>
          <w:rStyle w:val="Code"/>
        </w:rPr>
        <w:t>timediff</w:t>
      </w:r>
      <w:r>
        <w:t xml:space="preserve">-Wert zwischen zwei aufeinanderfolgenden Datenpunkten 0 beträgt, was in der Regel eine Folge von Dopplungen ist. Da in solch einem Fall kein velocity-Wert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w:t>
      </w:r>
      <w:r w:rsidR="00DA2A77">
        <w:lastRenderedPageBreak/>
        <w:t xml:space="preserve">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02567052" w:rsidR="00FD0C14" w:rsidRDefault="00693EC4" w:rsidP="00FD0C14">
      <w:pPr>
        <w:pStyle w:val="berschrift1"/>
      </w:pPr>
      <w:bookmarkStart w:id="70" w:name="_Toc143014936"/>
      <w:r>
        <w:lastRenderedPageBreak/>
        <w:t>Umsetzung des Map-Matchings</w:t>
      </w:r>
      <w:bookmarkEnd w:id="70"/>
    </w:p>
    <w:p w14:paraId="5792F5F8" w14:textId="439F8BAD" w:rsidR="00FC5A6A" w:rsidRDefault="00693EC4" w:rsidP="00FC5A6A">
      <w:pPr>
        <w:pStyle w:val="berschrift2"/>
        <w:numPr>
          <w:ilvl w:val="1"/>
          <w:numId w:val="1"/>
        </w:numPr>
        <w:ind w:left="680" w:hanging="680"/>
      </w:pPr>
      <w:bookmarkStart w:id="71" w:name="_Toc143014937"/>
      <w:r w:rsidRPr="00612759">
        <w:t>Einrichtung der Valhalla-</w:t>
      </w:r>
      <w:r w:rsidR="00612759">
        <w:t>Instanz</w:t>
      </w:r>
      <w:bookmarkEnd w:id="71"/>
    </w:p>
    <w:p w14:paraId="305EB203" w14:textId="567FE1A9" w:rsidR="006906A0" w:rsidRDefault="004D4E0D" w:rsidP="004D4E0D">
      <w:r>
        <w:t>Um die Valhalla-Map-Matching-API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selbst </w:t>
      </w:r>
      <w:r w:rsidR="00BC4A6C">
        <w:t xml:space="preserve">empfohlene besteht jedoch darin eine Valhalla-Instanz über ein entsprechendes Image in </w:t>
      </w:r>
      <w:r w:rsidR="00BC4A6C" w:rsidRPr="00ED5BEE">
        <w:rPr>
          <w:i/>
          <w:iCs/>
        </w:rPr>
        <w:t>Docker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kwNDkxNWUwLTU2ZDgtNGI3Ny1iYjE1LTM1YWFiYzBjMDYxYyIsIlRleHQiOiJbMTddIiwiV0FJVmVyc2lvbiI6IjYuMTQuMC4wIn0=}</w:instrText>
          </w:r>
          <w:r>
            <w:fldChar w:fldCharType="separate"/>
          </w:r>
          <w:r>
            <w:t>[17]</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2VDIwOjA4OjQ4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6906A0">
            <w:t>[7]</w:t>
          </w:r>
          <w:r w:rsidR="006906A0">
            <w:fldChar w:fldCharType="end"/>
          </w:r>
        </w:sdtContent>
      </w:sdt>
      <w:r w:rsidR="006906A0">
        <w:t xml:space="preserve"> empfehlen diese Option, da sie nicht nur weniger komplex, sondern auch effizienter im Hinblick auf Zeit und Ressourcen ist.</w:t>
      </w:r>
      <w:r w:rsidR="00612769">
        <w:t xml:space="preserve"> </w:t>
      </w:r>
    </w:p>
    <w:p w14:paraId="4DDAA6BB" w14:textId="3AB73685"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2VDIwOjA4OjQ4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860D46">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BdIn1dfSwiVGFnIjoiQ2l0YXZpUGxhY2Vob2xkZXIjMWE3MDNkNzgtM2QxOS00ZjU4LWI1ZDYtNjA4MTUzODM3MzBlIiwiVGV4dCI6IlszMF0iLCJXQUlWZXJzaW9uIjoiNi4xNC4wLjAifQ==}</w:instrText>
          </w:r>
          <w:r w:rsidR="00860D46">
            <w:fldChar w:fldCharType="separate"/>
          </w:r>
          <w:r w:rsidR="00860D46">
            <w:t>[30]</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 </w:t>
      </w:r>
      <w:sdt>
        <w:sdtPr>
          <w:rPr>
            <w:i/>
            <w:iCs/>
          </w:rPr>
          <w:alias w:val="To edit, see citavi.com/edit"/>
          <w:tag w:val="CitaviPlaceholder#683ecbbb-b2d8-4e2f-be1c-736587d115cb"/>
          <w:id w:val="88276315"/>
          <w:placeholder>
            <w:docPart w:val="DefaultPlaceholder_-1854013440"/>
          </w:placeholder>
        </w:sdtPr>
        <w:sdtContent>
          <w:r w:rsidR="00AA5F72">
            <w:rPr>
              <w:i/>
              <w:iCs/>
            </w:rPr>
            <w:fldChar w:fldCharType="begin"/>
          </w:r>
          <w:r w:rsidR="009A2913">
            <w:rPr>
              <w:i/>
              <w:i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X0xlbm5pIEtvZXBwZXIiLCJDcmVhdGVkT24iOiIyMDIzLTA4LTAzVDA5OjU3OjQyIiwiTW9kaWZpZWRCeSI6Il9MZW5uaSBLb2VwcGVyIiwiSWQiOiI4NWY1NDYzMS04NjU0LTQ1YjItOWY4OC0wNzFmNjhiNmY5NzgiLCJNb2RpZmllZE9uIjoiMjAyMy0wOC0wM1QwOTo1Nzo0MiIsIlByb2plY3QiOnsiJGlkIjoiOCIsIiR0eXBlIjoiU3dpc3NBY2FkZW1pYy5DaXRhdmkuUHJvamVjdCwgU3dpc3NBY2FkZW1pYy5DaXRhdmkifX1dLCJDaXRhdGlvbktleVVwZGF0ZVR5cGUiOjAsIkNvbGxhYm9yYXRvcnMiOltdLCJEYXRlIjoiMDMuMDg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}</w:instrText>
          </w:r>
          <w:r w:rsidR="00AA5F72">
            <w:rPr>
              <w:i/>
              <w:iCs/>
            </w:rPr>
            <w:fldChar w:fldCharType="separate"/>
          </w:r>
          <w:r w:rsidR="00AA5F72">
            <w:rPr>
              <w:i/>
              <w:iCs/>
            </w:rPr>
            <w:t>[31]</w:t>
          </w:r>
          <w:r w:rsidR="00AA5F72">
            <w:rPr>
              <w:i/>
              <w:iCs/>
            </w:rPr>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32GB RAM und einer CPU mit 6 Kernen (12 Threads) ca. 20-30min in Anspruch genommen. Einmal aufgebaut startet die Valhalla Instanz bei Bedarf jedoch in wenigen Sekunden</w:t>
      </w:r>
      <w:r w:rsidR="0098385F">
        <w:t xml:space="preserve">. Anschließend ist die </w:t>
      </w:r>
      <w:r w:rsidR="00C5063F">
        <w:t>Map-Matching-API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 xml:space="preserve">Für mehr Informationen zur lokalen Installation und Konfiguration von Valhalla für das Map-Matching,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fTGVubmkgS29lcHBlciIsIkNyZWF0ZWRPbiI6IjIwMjMtMDgtMDNUMTA6MDg6NDEiLCJNb2RpZmllZEJ5IjoiX0xlbm5pIEtvZXBwZXIiLCJJZCI6ImUzMGUwZTY4LTM1ZDYtNGMxYS1hNjM2LTkzNDUxNmFlYzIzMCIsIk1vZGlmaWVkT24iOiIyMDIzLTA4LTAzVDEwOjA4OjQxIiwiUHJvamVjdCI6eyIkaWQiOiI4IiwiJHR5cGUiOiJTd2lzc0FjYWRlbWljLkNpdGF2aS5Qcm9qZWN0LCBTd2lzc0FjYWRlbWljLkNpdGF2aSJ9fV0sIkNpdGF0aW9uS2V5VXBkYXRlVHlwZSI6MCwiQ29sbGFib3JhdG9ycyI6W10sIkRhdGUiOiIxMy4wN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a2VzcGFuZC5naXRodWIuaW8vcG9zdHMvbWVpbGkvIiwiVXJpU3RyaW5nIjoiaHR0cHM6Ly9pa2VzcGFuZC5naXRodWIuaW8vcG9zdHMvbWVpbG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xMDowODo0MSIsIk1vZGlmaWVkQnkiOiJfTGVubmkgS29lcHBlciIsIklkIjoiOTgwMGExOGUtM2RjYi00NDA0LWIyZTItNGI3YTgxZWZkMWNkIiwiTW9kaWZpZWRPbiI6IjIwMjMtMDgtMDNUMTA6MDg6NDEiLCJQcm9qZWN0Ijp7IiRyZWYiOiI4In19XSwiT25saW5lQWRkcmVzcyI6Imh0dHBzOi8vaWtlc3BhbmQuZ2l0aHViLmlvL3Bvc3RzL21laWxpLyIsIk9yZ2FuaXphdGlvbnMiOltdLCJPdGhlcnNJbnZvbHZlZCI6W10sIlB1Ymxpc2hlcnMiOltdLCJRdW90YXRpb25zIjpbXSwiUmF0aW5nIjowLCJSZWZlcmVuY2VUeXBlIjoiSW50ZXJuZXREb2N1bWVudCIsIlNob3J0VGl0bGUiOiJTYW5kZWVwIFBhbmRleSAyMDIy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}</w:instrText>
          </w:r>
          <w:r w:rsidR="00DA287A">
            <w:fldChar w:fldCharType="separate"/>
          </w:r>
          <w:r w:rsidR="00DA287A">
            <w:t>[32]</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72" w:name="_Toc143014938"/>
      <w:r>
        <w:t>Vor</w:t>
      </w:r>
      <w:r w:rsidR="005D75F4">
        <w:t>hersage des Matching-Modus / Vorklassifikation</w:t>
      </w:r>
      <w:bookmarkEnd w:id="72"/>
    </w:p>
    <w:p w14:paraId="05DE7D84" w14:textId="77777777" w:rsidR="007C3F28" w:rsidRDefault="007C3F28" w:rsidP="00693EC4">
      <w:pPr>
        <w:pStyle w:val="berschrift3"/>
      </w:pPr>
      <w:bookmarkStart w:id="73" w:name="_Toc143014939"/>
      <w:r>
        <w:t>Klassifikationsansatz</w:t>
      </w:r>
      <w:bookmarkEnd w:id="73"/>
    </w:p>
    <w:p w14:paraId="7D889D31" w14:textId="784E758A"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Map-Matching 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 xml:space="preserve">Hierdurch ergibt sich für die Vorklassifikation die </w:t>
      </w:r>
      <w:r w:rsidR="00E13BBD">
        <w:lastRenderedPageBreak/>
        <w:t>Möglichkeit einen 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deskriptiver Merkmale erfolgen</w:t>
      </w:r>
      <w:r w:rsidR="003363D5">
        <w:t xml:space="preserve">, </w:t>
      </w:r>
      <w:r w:rsidR="00E466B5">
        <w:t>die der</w:t>
      </w:r>
      <w:r w:rsidR="003363D5">
        <w:t xml:space="preserve"> Zusammenfassung </w:t>
      </w:r>
      <w:r w:rsidR="00E466B5">
        <w:t xml:space="preserve">der verschiedenen Bewegungsmerkmalswerte einer Sequenz dienen. </w:t>
      </w:r>
      <w:r w:rsidR="003363D5">
        <w:t>Dass ein solcher Ansatz vielversprechend ist, zeigt</w:t>
      </w:r>
      <w:r w:rsidR="00F176FC">
        <w:t xml:space="preserve"> beispielhaft</w:t>
      </w:r>
      <w:r w:rsidR="003363D5">
        <w:t xml:space="preserve"> </w:t>
      </w:r>
      <w:r w:rsidR="003363D5" w:rsidRPr="00E466B5">
        <w:rPr>
          <w:color w:val="FF0000"/>
        </w:rPr>
        <w:t>Abb. 21.</w:t>
      </w:r>
      <w:r w:rsidR="003363D5">
        <w:t xml:space="preserve"> Jeder 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hierbei </w:t>
      </w:r>
      <w:r w:rsidR="001B7ECE">
        <w:t xml:space="preserve">allein auf </w:t>
      </w:r>
      <w:r w:rsidR="005E655E">
        <w:t>der Lage und Streuung</w:t>
      </w:r>
      <w:r w:rsidR="001B7ECE">
        <w:t xml:space="preserve"> der enthalten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xml:space="preserve">, wobei die sichtbaren Cluster die vorherzusagenden Matching-Modi bereits gut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248F7139" w:rsidR="00580ED1" w:rsidRDefault="00D34A56" w:rsidP="00580ED1">
      <w:pPr>
        <w:pStyle w:val="Beschriftung"/>
        <w:tabs>
          <w:tab w:val="clear" w:pos="851"/>
        </w:tabs>
        <w:jc w:val="center"/>
      </w:pPr>
      <w:bookmarkStart w:id="74" w:name="_Toc143014888"/>
      <w:r>
        <w:t xml:space="preserve">Abb.  </w:t>
      </w:r>
      <w:fldSimple w:instr=" SEQ Abb._ \* ARABIC ">
        <w:r w:rsidR="004831A3">
          <w:rPr>
            <w:noProof/>
          </w:rPr>
          <w:t>21</w:t>
        </w:r>
      </w:fldSimple>
      <w:r>
        <w:t xml:space="preserve">: Clusterbildung bei Darstellung der Geschwindigkeitsstreuung in Abhängigkeit von der </w:t>
      </w:r>
      <w:r w:rsidR="00860844">
        <w:t>Durchschnittsgeschwindigkeit für einminütige Sequenzen</w:t>
      </w:r>
      <w:bookmarkEnd w:id="74"/>
    </w:p>
    <w:p w14:paraId="5CFDCBD7" w14:textId="506F6133" w:rsidR="00580ED1" w:rsidRDefault="00580ED1" w:rsidP="00580ED1">
      <w:pPr>
        <w:pStyle w:val="berschrift3"/>
      </w:pPr>
      <w:bookmarkStart w:id="75" w:name="_Toc143014940"/>
      <w:r>
        <w:t>Erzeugung der Trainings- und Testdaten</w:t>
      </w:r>
      <w:bookmarkEnd w:id="75"/>
    </w:p>
    <w:p w14:paraId="37D8BCF0" w14:textId="0D7C2371" w:rsidR="00BD781D" w:rsidRDefault="001233C5" w:rsidP="000B32BE">
      <w:r>
        <w:t xml:space="preserve">Der nicht-sequenzielle Klassifikationsansatz bei der Vorhersage des Matching-Modus, macht eine weitere Vorverarbeitung der Datensätze für das Training und den Test der Vorklassifikatoren notwendig.  </w:t>
      </w:r>
      <w:r w:rsidR="000B32BE">
        <w:t xml:space="preserve">Diese Vorverarbeitung ist Teil des Skriptes </w:t>
      </w:r>
      <w:r w:rsidR="000B32BE" w:rsidRPr="000B32BE">
        <w:rPr>
          <w:rStyle w:val="Code"/>
        </w:rPr>
        <w:t>train_preclassifiers.py</w:t>
      </w:r>
      <w:r w:rsidR="000B32BE" w:rsidRPr="000B32BE">
        <w:t>, welches im Projekt unter</w:t>
      </w:r>
      <w:r w:rsidR="000B32BE">
        <w:rPr>
          <w:rStyle w:val="Code"/>
        </w:rPr>
        <w:t xml:space="preserve"> C_DataPreprocessing/B_MapMatching/Preclassification</w:t>
      </w:r>
      <w:r w:rsidR="000B32BE" w:rsidRPr="000B32BE">
        <w:t xml:space="preserve"> zu finden ist.</w:t>
      </w:r>
      <w:r w:rsidR="000B32BE">
        <w:t xml:space="preserve"> </w:t>
      </w:r>
      <w:r w:rsidR="0072279B">
        <w:t xml:space="preserve">Von besonderer Bedeutung ist hierbei die Funktion </w:t>
      </w:r>
      <w:r w:rsidR="0072279B" w:rsidRPr="0072279B">
        <w:rPr>
          <w:rStyle w:val="Code"/>
        </w:rPr>
        <w:t>generate_preclassification_set</w:t>
      </w:r>
      <w:r w:rsidR="0072279B" w:rsidRPr="0072279B">
        <w:t xml:space="preserve">,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 xml:space="preserve">Innerhalb dieser Funktion </w:t>
      </w:r>
      <w:r w:rsidR="0056000A">
        <w:lastRenderedPageBreak/>
        <w:t>werden</w:t>
      </w:r>
      <w:r w:rsidR="00BD781D">
        <w:t xml:space="preserve"> </w:t>
      </w:r>
      <w:r w:rsidR="0056000A">
        <w:t xml:space="preserve">zunächst </w:t>
      </w:r>
      <w:r w:rsidR="00BD781D">
        <w:t xml:space="preserve">die verbleibenden Nullwerte am Beginn der im Ursprungsdatensatz enthaltenen Sequenzen behandelt. Wie in Code </w:t>
      </w:r>
      <w:r w:rsidR="00C84D92">
        <w:t>2</w:t>
      </w:r>
      <w:r w:rsidR="00BD781D">
        <w:t xml:space="preserve"> zu sehen, werden hierfür </w:t>
      </w:r>
      <w:r w:rsidR="0056000A">
        <w:t>erst</w:t>
      </w:r>
      <w:r w:rsidR="00BD781D">
        <w:t xml:space="preserve"> die Nullwerte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t>angular_speed</w:t>
      </w:r>
      <w:r w:rsidR="00BD781D">
        <w:t xml:space="preserve"> auf den Wert 0.0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r w:rsidR="00BD781D" w:rsidRPr="00BD781D">
        <w:rPr>
          <w:i/>
          <w:iCs/>
        </w:rPr>
        <w:t>Backward-Filling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385658DB" w14:textId="77777777" w:rsidR="00BD781D" w:rsidRDefault="00BD781D" w:rsidP="000B32BE"/>
    <w:p w14:paraId="4EE8800F" w14:textId="77777777" w:rsidR="00BD781D" w:rsidRDefault="00BD781D" w:rsidP="00BD781D">
      <w:pPr>
        <w:pStyle w:val="CodeMitRahmen"/>
      </w:pPr>
      <w:r>
        <w:t>dataset_df = dataset_df.fillna({"acceleration": 0.0,</w:t>
      </w:r>
    </w:p>
    <w:p w14:paraId="2257CFE2" w14:textId="77777777" w:rsidR="00BD781D" w:rsidRDefault="00BD781D" w:rsidP="00BD781D">
      <w:pPr>
        <w:pStyle w:val="CodeMitRahmen"/>
        <w:ind w:firstLine="709"/>
      </w:pPr>
      <w:r>
        <w:t>"deceleration": 0.0, "angular_speed":0.0})\</w:t>
      </w:r>
    </w:p>
    <w:p w14:paraId="290B6F1E" w14:textId="706DE21C" w:rsidR="00BD781D" w:rsidRPr="0072279B" w:rsidRDefault="00BD781D" w:rsidP="00BD781D">
      <w:pPr>
        <w:pStyle w:val="CodeMitRahmen"/>
        <w:ind w:firstLine="709"/>
      </w:pPr>
      <w:r>
        <w:t>.fillna(method="bfill")</w:t>
      </w:r>
    </w:p>
    <w:p w14:paraId="05B65627" w14:textId="46756721" w:rsidR="00BD781D" w:rsidRDefault="00BD781D" w:rsidP="00BD781D">
      <w:pPr>
        <w:pStyle w:val="Beschriftung"/>
        <w:jc w:val="center"/>
      </w:pPr>
      <w:bookmarkStart w:id="76" w:name="_Toc143014861"/>
      <w:r>
        <w:t xml:space="preserve">Code  </w:t>
      </w:r>
      <w:fldSimple w:instr=" SEQ Code_ \* ARABIC ">
        <w:r w:rsidR="00104EB3">
          <w:rPr>
            <w:noProof/>
          </w:rPr>
          <w:t>2</w:t>
        </w:r>
      </w:fldSimple>
      <w:r>
        <w:t>: Behandlung der verbleibenden Nullwerte in den Datensätzen</w:t>
      </w:r>
      <w:bookmarkEnd w:id="76"/>
    </w:p>
    <w:p w14:paraId="7E5E0302" w14:textId="77777777" w:rsidR="00BD781D" w:rsidRPr="00BD781D" w:rsidRDefault="00BD781D" w:rsidP="00BD781D"/>
    <w:p w14:paraId="1A6E286B" w14:textId="4B0141E6" w:rsidR="00EC08C8" w:rsidRDefault="00580ED1" w:rsidP="0016085D">
      <w:r>
        <w:t xml:space="preserve">Auch wenn die Vorklassifikation nicht sequenziell umgesetzt werden soll, so spielt es doch eine Rolle, dass die hierfür zugrundeliegenden Daten in der späteren Systemumgebung voraussichtlich nur sequenziell (durch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Sekunden (zehn bzw. 5 Datenpunkte je nach Aufnahmeeintervall)</w:t>
      </w:r>
      <w:r w:rsidR="00967D9D">
        <w:t xml:space="preserve">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entscheidende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 xml:space="preserve">. Ein einzelner Datenpunkt enthält, die in Tab. </w:t>
      </w:r>
      <w:r w:rsidR="007820F7">
        <w:t xml:space="preserve">4 aufgeführten </w:t>
      </w:r>
      <w:r w:rsidR="008E0E74">
        <w:t>deskriptiven Merkmale</w:t>
      </w:r>
      <w:r w:rsidR="007820F7">
        <w:t>, welche sich</w:t>
      </w:r>
      <w:r w:rsidR="008E0E74">
        <w:t xml:space="preserve"> </w:t>
      </w:r>
      <w:r w:rsidR="007820F7">
        <w:t xml:space="preserve">zum großen Teil </w:t>
      </w:r>
      <w:r w:rsidR="008E0E74">
        <w:t xml:space="preserve">mit Hilfe verschiedener numpy-Funktionen </w:t>
      </w:r>
      <w:r w:rsidR="007820F7">
        <w:t xml:space="preserve">direkt aus den Teilsequenzen berechnen lassen. </w:t>
      </w:r>
      <w:r w:rsidR="00EC08C8">
        <w:t xml:space="preserve">Zu beachten ist dabei, dass Datenpunkte, welche auf Basis verschiedener Teilsequenzen einer Sequenz </w:t>
      </w:r>
      <w:r w:rsidR="00EC08C8">
        <w:lastRenderedPageBreak/>
        <w:t xml:space="preserve">berechnet wurden, im Allgemeinen zwar ebenso verschieden, aber natürlich nicht unabhängig voneinander sind. </w:t>
      </w:r>
    </w:p>
    <w:tbl>
      <w:tblPr>
        <w:tblStyle w:val="zuTabStandard"/>
        <w:tblW w:w="0" w:type="auto"/>
        <w:tblLook w:val="04A0" w:firstRow="1" w:lastRow="0" w:firstColumn="1" w:lastColumn="0" w:noHBand="0" w:noVBand="1"/>
      </w:tblPr>
      <w:tblGrid>
        <w:gridCol w:w="2521"/>
        <w:gridCol w:w="1163"/>
        <w:gridCol w:w="5378"/>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5D75F4">
            <w:r>
              <w:t>Bezeichner</w:t>
            </w:r>
          </w:p>
        </w:tc>
        <w:tc>
          <w:tcPr>
            <w:tcW w:w="1163" w:type="dxa"/>
          </w:tcPr>
          <w:p w14:paraId="09EEB29B" w14:textId="0CE58ABF" w:rsidR="00CF030C" w:rsidRDefault="00CF030C" w:rsidP="005D75F4">
            <w:r>
              <w:t>Datentyp</w:t>
            </w:r>
          </w:p>
        </w:tc>
        <w:tc>
          <w:tcPr>
            <w:tcW w:w="5378" w:type="dxa"/>
          </w:tcPr>
          <w:p w14:paraId="458650E3" w14:textId="48874F01" w:rsidR="00CF030C" w:rsidRDefault="00CF030C" w:rsidP="005D75F4">
            <w:r>
              <w:t>Erläuterung</w:t>
            </w:r>
          </w:p>
        </w:tc>
      </w:tr>
      <w:tr w:rsidR="00BC1632" w14:paraId="6206F4AF" w14:textId="77777777" w:rsidTr="00EC08C8">
        <w:tc>
          <w:tcPr>
            <w:tcW w:w="2521" w:type="dxa"/>
          </w:tcPr>
          <w:p w14:paraId="77EE0096" w14:textId="39ED1C42" w:rsidR="00BC1632" w:rsidRPr="00CF030C" w:rsidRDefault="00BC1632" w:rsidP="005D75F4">
            <w:pPr>
              <w:rPr>
                <w:rStyle w:val="Code"/>
              </w:rPr>
            </w:pPr>
            <w:r>
              <w:rPr>
                <w:rStyle w:val="Code"/>
              </w:rPr>
              <w:t>type</w:t>
            </w:r>
          </w:p>
        </w:tc>
        <w:tc>
          <w:tcPr>
            <w:tcW w:w="1163" w:type="dxa"/>
          </w:tcPr>
          <w:p w14:paraId="00996F9C" w14:textId="7CF53FDB" w:rsidR="00BC1632" w:rsidRDefault="00BC1632" w:rsidP="005D75F4">
            <w:r>
              <w:t>Integer</w:t>
            </w:r>
          </w:p>
        </w:tc>
        <w:tc>
          <w:tcPr>
            <w:tcW w:w="5378" w:type="dxa"/>
          </w:tcPr>
          <w:p w14:paraId="195B638E" w14:textId="6A318AFF" w:rsidR="00BC1632" w:rsidRDefault="00BC1632" w:rsidP="00BC1632">
            <w:pPr>
              <w:pStyle w:val="TabStandard"/>
            </w:pPr>
            <w:r>
              <w:t xml:space="preserve">Die Klasse der Sequenz: 0 = Fußgänger, 1 = Fahrrad, 2 = Motorrad, 3 = Auto </w:t>
            </w:r>
          </w:p>
        </w:tc>
      </w:tr>
      <w:tr w:rsidR="00CF030C" w14:paraId="7D84E0DA" w14:textId="77777777" w:rsidTr="00EC08C8">
        <w:tc>
          <w:tcPr>
            <w:tcW w:w="2521" w:type="dxa"/>
          </w:tcPr>
          <w:p w14:paraId="5DB22DDD" w14:textId="52069792" w:rsidR="00CF030C" w:rsidRPr="00CF030C" w:rsidRDefault="00CF030C" w:rsidP="005D75F4">
            <w:pPr>
              <w:rPr>
                <w:rStyle w:val="Code"/>
              </w:rPr>
            </w:pPr>
            <w:r w:rsidRPr="00CF030C">
              <w:rPr>
                <w:rStyle w:val="Code"/>
              </w:rPr>
              <w:t>elapsed_ms</w:t>
            </w:r>
          </w:p>
        </w:tc>
        <w:tc>
          <w:tcPr>
            <w:tcW w:w="1163" w:type="dxa"/>
          </w:tcPr>
          <w:p w14:paraId="22255594" w14:textId="3932587B" w:rsidR="00CF030C" w:rsidRDefault="008F32A8" w:rsidP="005D75F4">
            <w:r>
              <w:t>Double</w:t>
            </w:r>
          </w:p>
        </w:tc>
        <w:tc>
          <w:tcPr>
            <w:tcW w:w="5378" w:type="dxa"/>
          </w:tcPr>
          <w:p w14:paraId="17965699" w14:textId="7EC68D80" w:rsidR="00CF030C" w:rsidRDefault="00C45ED2" w:rsidP="005D75F4">
            <w:r>
              <w:t xml:space="preserve">Dauer der zusammengefassten Sequenz in </w:t>
            </w:r>
            <w:r w:rsidR="00922CAC">
              <w:t>Millisekunden</w:t>
            </w:r>
          </w:p>
        </w:tc>
      </w:tr>
      <w:tr w:rsidR="00CF030C" w14:paraId="74939393" w14:textId="77777777" w:rsidTr="00EC08C8">
        <w:tc>
          <w:tcPr>
            <w:tcW w:w="2521" w:type="dxa"/>
          </w:tcPr>
          <w:p w14:paraId="6DB31104" w14:textId="1A992E1A" w:rsidR="00CF030C" w:rsidRPr="00CF030C" w:rsidRDefault="00CF030C" w:rsidP="005D75F4">
            <w:pPr>
              <w:rPr>
                <w:rStyle w:val="Code"/>
              </w:rPr>
            </w:pPr>
            <w:r w:rsidRPr="00CF030C">
              <w:rPr>
                <w:rStyle w:val="Code"/>
              </w:rPr>
              <w:t>velo_mean</w:t>
            </w:r>
          </w:p>
        </w:tc>
        <w:tc>
          <w:tcPr>
            <w:tcW w:w="1163" w:type="dxa"/>
          </w:tcPr>
          <w:p w14:paraId="71C7CD32" w14:textId="642E17CF" w:rsidR="00CF030C" w:rsidRDefault="008F32A8" w:rsidP="005D75F4">
            <w:r>
              <w:t>Double</w:t>
            </w:r>
          </w:p>
        </w:tc>
        <w:tc>
          <w:tcPr>
            <w:tcW w:w="5378" w:type="dxa"/>
          </w:tcPr>
          <w:p w14:paraId="09A0B02E" w14:textId="6ECD4717" w:rsidR="00CF030C" w:rsidRDefault="008F32A8" w:rsidP="005D75F4">
            <w:r>
              <w:t>Arithmetisches Mittel der Geschwindigkeit</w:t>
            </w:r>
          </w:p>
        </w:tc>
      </w:tr>
      <w:tr w:rsidR="00CF030C" w14:paraId="5459C319" w14:textId="77777777" w:rsidTr="00EC08C8">
        <w:tc>
          <w:tcPr>
            <w:tcW w:w="2521" w:type="dxa"/>
          </w:tcPr>
          <w:p w14:paraId="5C915773" w14:textId="473CB57A" w:rsidR="00CF030C" w:rsidRPr="00CF030C" w:rsidRDefault="00CF030C" w:rsidP="005D75F4">
            <w:pPr>
              <w:rPr>
                <w:rStyle w:val="Code"/>
              </w:rPr>
            </w:pPr>
            <w:r w:rsidRPr="00CF030C">
              <w:rPr>
                <w:rStyle w:val="Code"/>
              </w:rPr>
              <w:t>velo_std</w:t>
            </w:r>
          </w:p>
        </w:tc>
        <w:tc>
          <w:tcPr>
            <w:tcW w:w="1163" w:type="dxa"/>
          </w:tcPr>
          <w:p w14:paraId="471AC73D" w14:textId="1C04E02A" w:rsidR="00CF030C" w:rsidRDefault="008F32A8" w:rsidP="005D75F4">
            <w:r>
              <w:t>Double</w:t>
            </w:r>
          </w:p>
        </w:tc>
        <w:tc>
          <w:tcPr>
            <w:tcW w:w="5378" w:type="dxa"/>
          </w:tcPr>
          <w:p w14:paraId="4ED4CA17" w14:textId="2FBCE52D" w:rsidR="00CF030C" w:rsidRDefault="008F32A8" w:rsidP="005D75F4">
            <w:r>
              <w:t>Standardabweichung der Geschwindigkeit</w:t>
            </w:r>
          </w:p>
        </w:tc>
      </w:tr>
      <w:tr w:rsidR="00CF030C" w14:paraId="0F661B27" w14:textId="77777777" w:rsidTr="00EC08C8">
        <w:tc>
          <w:tcPr>
            <w:tcW w:w="2521" w:type="dxa"/>
          </w:tcPr>
          <w:p w14:paraId="129E81C2" w14:textId="2600876C" w:rsidR="00CF030C" w:rsidRPr="00CF030C" w:rsidRDefault="00CF030C" w:rsidP="005D75F4">
            <w:pPr>
              <w:rPr>
                <w:rStyle w:val="Code"/>
              </w:rPr>
            </w:pPr>
            <w:r w:rsidRPr="00CF030C">
              <w:rPr>
                <w:rStyle w:val="Code"/>
              </w:rPr>
              <w:t>velo_perc5</w:t>
            </w:r>
          </w:p>
        </w:tc>
        <w:tc>
          <w:tcPr>
            <w:tcW w:w="1163" w:type="dxa"/>
          </w:tcPr>
          <w:p w14:paraId="4716FD87" w14:textId="2C62ADAC" w:rsidR="00CF030C" w:rsidRDefault="008F32A8" w:rsidP="005D75F4">
            <w:r>
              <w:t>Double</w:t>
            </w:r>
          </w:p>
        </w:tc>
        <w:tc>
          <w:tcPr>
            <w:tcW w:w="5378" w:type="dxa"/>
          </w:tcPr>
          <w:p w14:paraId="65E4A3A0" w14:textId="61603917" w:rsidR="00CF030C" w:rsidRDefault="008F32A8" w:rsidP="005D75F4">
            <w:r>
              <w:t>5%-Quantil der Geschwindigkeit</w:t>
            </w:r>
          </w:p>
        </w:tc>
      </w:tr>
      <w:tr w:rsidR="00CF030C" w14:paraId="41B51639" w14:textId="77777777" w:rsidTr="00EC08C8">
        <w:tc>
          <w:tcPr>
            <w:tcW w:w="2521" w:type="dxa"/>
          </w:tcPr>
          <w:p w14:paraId="5B2C5B77" w14:textId="358B402C" w:rsidR="00CF030C" w:rsidRPr="00CF030C" w:rsidRDefault="00CF030C" w:rsidP="005D75F4">
            <w:pPr>
              <w:rPr>
                <w:rStyle w:val="Code"/>
              </w:rPr>
            </w:pPr>
            <w:r w:rsidRPr="00CF030C">
              <w:rPr>
                <w:rStyle w:val="Code"/>
              </w:rPr>
              <w:t>velo_perc50</w:t>
            </w:r>
          </w:p>
        </w:tc>
        <w:tc>
          <w:tcPr>
            <w:tcW w:w="1163" w:type="dxa"/>
          </w:tcPr>
          <w:p w14:paraId="6A2C0DDA" w14:textId="77AFFC14" w:rsidR="00CF030C" w:rsidRDefault="008F32A8" w:rsidP="005D75F4">
            <w:r>
              <w:t>Double</w:t>
            </w:r>
          </w:p>
        </w:tc>
        <w:tc>
          <w:tcPr>
            <w:tcW w:w="5378" w:type="dxa"/>
          </w:tcPr>
          <w:p w14:paraId="4FBDDC31" w14:textId="5EBDEA3A" w:rsidR="00CF030C" w:rsidRDefault="008F32A8" w:rsidP="005D75F4">
            <w:r>
              <w:t>50%-Quantil/Median der Geschwindigkeit</w:t>
            </w:r>
          </w:p>
        </w:tc>
      </w:tr>
      <w:tr w:rsidR="00CF030C" w14:paraId="7587EBBA" w14:textId="77777777" w:rsidTr="00EC08C8">
        <w:tc>
          <w:tcPr>
            <w:tcW w:w="2521" w:type="dxa"/>
          </w:tcPr>
          <w:p w14:paraId="5B225B0D" w14:textId="4DB70907" w:rsidR="00CF030C" w:rsidRPr="008F32A8" w:rsidRDefault="008F32A8" w:rsidP="005D75F4">
            <w:pPr>
              <w:rPr>
                <w:rStyle w:val="Code"/>
              </w:rPr>
            </w:pPr>
            <w:r w:rsidRPr="008F32A8">
              <w:rPr>
                <w:rStyle w:val="Code"/>
              </w:rPr>
              <w:t>velo_perc95</w:t>
            </w:r>
          </w:p>
        </w:tc>
        <w:tc>
          <w:tcPr>
            <w:tcW w:w="1163" w:type="dxa"/>
          </w:tcPr>
          <w:p w14:paraId="5461AFF6" w14:textId="7AC83D05" w:rsidR="00CF030C" w:rsidRDefault="008F32A8" w:rsidP="005D75F4">
            <w:r>
              <w:t>Double</w:t>
            </w:r>
          </w:p>
        </w:tc>
        <w:tc>
          <w:tcPr>
            <w:tcW w:w="5378" w:type="dxa"/>
          </w:tcPr>
          <w:p w14:paraId="500BF377" w14:textId="6CF273D9" w:rsidR="00CF030C" w:rsidRDefault="008F32A8" w:rsidP="005D75F4">
            <w:r>
              <w:t>95%-Quantil der Geschwindigkeit</w:t>
            </w:r>
          </w:p>
        </w:tc>
      </w:tr>
      <w:tr w:rsidR="00CF030C" w14:paraId="3BC5DE0C" w14:textId="77777777" w:rsidTr="00EC08C8">
        <w:tc>
          <w:tcPr>
            <w:tcW w:w="2521" w:type="dxa"/>
          </w:tcPr>
          <w:p w14:paraId="7A6B340E" w14:textId="33044D25" w:rsidR="00CF030C" w:rsidRPr="008F32A8" w:rsidRDefault="008F32A8" w:rsidP="005D75F4">
            <w:pPr>
              <w:rPr>
                <w:rStyle w:val="Code"/>
              </w:rPr>
            </w:pPr>
            <w:r w:rsidRPr="008F32A8">
              <w:rPr>
                <w:rStyle w:val="Code"/>
              </w:rPr>
              <w:t>acc_std</w:t>
            </w:r>
          </w:p>
        </w:tc>
        <w:tc>
          <w:tcPr>
            <w:tcW w:w="1163" w:type="dxa"/>
          </w:tcPr>
          <w:p w14:paraId="50A05D7B" w14:textId="697D4216" w:rsidR="00CF030C" w:rsidRDefault="008F32A8" w:rsidP="005D75F4">
            <w:r>
              <w:t>Double</w:t>
            </w:r>
          </w:p>
        </w:tc>
        <w:tc>
          <w:tcPr>
            <w:tcW w:w="5378" w:type="dxa"/>
          </w:tcPr>
          <w:p w14:paraId="7DB8F617" w14:textId="585095A5" w:rsidR="00CF030C" w:rsidRDefault="008F32A8" w:rsidP="005D75F4">
            <w:r>
              <w:t>Standardabweichung der Beschleunigung</w:t>
            </w:r>
          </w:p>
        </w:tc>
      </w:tr>
      <w:tr w:rsidR="00CF030C" w14:paraId="65C5D4C8" w14:textId="77777777" w:rsidTr="00EC08C8">
        <w:tc>
          <w:tcPr>
            <w:tcW w:w="2521" w:type="dxa"/>
          </w:tcPr>
          <w:p w14:paraId="30E4386B" w14:textId="66C55BB6" w:rsidR="00CF030C" w:rsidRPr="008F32A8" w:rsidRDefault="008F32A8" w:rsidP="005D75F4">
            <w:pPr>
              <w:rPr>
                <w:rStyle w:val="Code"/>
              </w:rPr>
            </w:pPr>
            <w:r w:rsidRPr="008F32A8">
              <w:rPr>
                <w:rStyle w:val="Code"/>
              </w:rPr>
              <w:t>acc_perc95</w:t>
            </w:r>
          </w:p>
        </w:tc>
        <w:tc>
          <w:tcPr>
            <w:tcW w:w="1163" w:type="dxa"/>
          </w:tcPr>
          <w:p w14:paraId="310AA47B" w14:textId="61AA99A2" w:rsidR="00CF030C" w:rsidRDefault="008F32A8" w:rsidP="005D75F4">
            <w:r>
              <w:t>Double</w:t>
            </w:r>
          </w:p>
        </w:tc>
        <w:tc>
          <w:tcPr>
            <w:tcW w:w="5378" w:type="dxa"/>
          </w:tcPr>
          <w:p w14:paraId="3E553457" w14:textId="7980FB3F" w:rsidR="00CF030C" w:rsidRDefault="008F32A8" w:rsidP="005D75F4">
            <w:r>
              <w:t>95%-Quantil der Beschleunigung</w:t>
            </w:r>
          </w:p>
        </w:tc>
      </w:tr>
      <w:tr w:rsidR="00CF030C" w14:paraId="5CE0F4FE" w14:textId="77777777" w:rsidTr="00EC08C8">
        <w:tc>
          <w:tcPr>
            <w:tcW w:w="2521" w:type="dxa"/>
          </w:tcPr>
          <w:p w14:paraId="7180DB10" w14:textId="3E074B89" w:rsidR="00CF030C" w:rsidRPr="008F32A8" w:rsidRDefault="008F32A8" w:rsidP="005D75F4">
            <w:pPr>
              <w:rPr>
                <w:rStyle w:val="Code"/>
              </w:rPr>
            </w:pPr>
            <w:r w:rsidRPr="008F32A8">
              <w:rPr>
                <w:rStyle w:val="Code"/>
              </w:rPr>
              <w:t>dec_std</w:t>
            </w:r>
          </w:p>
        </w:tc>
        <w:tc>
          <w:tcPr>
            <w:tcW w:w="1163" w:type="dxa"/>
          </w:tcPr>
          <w:p w14:paraId="50834A89" w14:textId="25A8B48D" w:rsidR="00CF030C" w:rsidRDefault="008F32A8" w:rsidP="005D75F4">
            <w:r>
              <w:t>Double</w:t>
            </w:r>
          </w:p>
        </w:tc>
        <w:tc>
          <w:tcPr>
            <w:tcW w:w="5378" w:type="dxa"/>
          </w:tcPr>
          <w:p w14:paraId="7760EFEB" w14:textId="36AD1398" w:rsidR="00CF030C" w:rsidRDefault="008F32A8" w:rsidP="005D75F4">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5D75F4">
            <w:pPr>
              <w:rPr>
                <w:rStyle w:val="Code"/>
              </w:rPr>
            </w:pPr>
            <w:r>
              <w:rPr>
                <w:rStyle w:val="Code"/>
              </w:rPr>
              <w:t>dec_perc95</w:t>
            </w:r>
          </w:p>
        </w:tc>
        <w:tc>
          <w:tcPr>
            <w:tcW w:w="1163" w:type="dxa"/>
          </w:tcPr>
          <w:p w14:paraId="45D1B2B0" w14:textId="66DADDD7" w:rsidR="00CF030C" w:rsidRDefault="008F32A8" w:rsidP="005D75F4">
            <w:r>
              <w:t>Double</w:t>
            </w:r>
          </w:p>
        </w:tc>
        <w:tc>
          <w:tcPr>
            <w:tcW w:w="5378" w:type="dxa"/>
          </w:tcPr>
          <w:p w14:paraId="1ACD20A7" w14:textId="179FDCEF" w:rsidR="00CF030C" w:rsidRDefault="00677251" w:rsidP="005D75F4">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5D75F4">
            <w:pPr>
              <w:rPr>
                <w:rStyle w:val="Code"/>
              </w:rPr>
            </w:pPr>
            <w:r>
              <w:rPr>
                <w:rStyle w:val="Code"/>
              </w:rPr>
              <w:t>ang_speed_std</w:t>
            </w:r>
          </w:p>
        </w:tc>
        <w:tc>
          <w:tcPr>
            <w:tcW w:w="1163" w:type="dxa"/>
          </w:tcPr>
          <w:p w14:paraId="390F1090" w14:textId="74A57126" w:rsidR="00CF030C" w:rsidRDefault="008F32A8" w:rsidP="005D75F4">
            <w:r>
              <w:t>Double</w:t>
            </w:r>
          </w:p>
        </w:tc>
        <w:tc>
          <w:tcPr>
            <w:tcW w:w="5378" w:type="dxa"/>
          </w:tcPr>
          <w:p w14:paraId="33F64569" w14:textId="3E4B1E9D" w:rsidR="00CF030C" w:rsidRDefault="00677251" w:rsidP="005D75F4">
            <w:r>
              <w:t>Standardabweichung der Winkelgeschwindigkeit</w:t>
            </w:r>
          </w:p>
        </w:tc>
      </w:tr>
      <w:tr w:rsidR="008F32A8" w14:paraId="4DE21EB7" w14:textId="77777777" w:rsidTr="00EC08C8">
        <w:tc>
          <w:tcPr>
            <w:tcW w:w="2521" w:type="dxa"/>
          </w:tcPr>
          <w:p w14:paraId="54DCB48D" w14:textId="2EAB2EAD" w:rsidR="008F32A8" w:rsidRPr="008F32A8" w:rsidRDefault="008F32A8" w:rsidP="005D75F4">
            <w:pPr>
              <w:rPr>
                <w:rStyle w:val="Code"/>
              </w:rPr>
            </w:pPr>
            <w:r>
              <w:rPr>
                <w:rStyle w:val="Code"/>
              </w:rPr>
              <w:t>ang_speed_perc95</w:t>
            </w:r>
          </w:p>
        </w:tc>
        <w:tc>
          <w:tcPr>
            <w:tcW w:w="1163" w:type="dxa"/>
          </w:tcPr>
          <w:p w14:paraId="32075805" w14:textId="1E849F26" w:rsidR="008F32A8" w:rsidRDefault="008F32A8" w:rsidP="005D75F4">
            <w:r>
              <w:t>Double</w:t>
            </w:r>
          </w:p>
        </w:tc>
        <w:tc>
          <w:tcPr>
            <w:tcW w:w="5378" w:type="dxa"/>
          </w:tcPr>
          <w:p w14:paraId="5EC886A4" w14:textId="7E853EEF" w:rsidR="008F32A8" w:rsidRDefault="00677251" w:rsidP="005D75F4">
            <w:r>
              <w:t>9</w:t>
            </w:r>
            <w:r w:rsidR="008F32A8">
              <w:t xml:space="preserve">5%-Quantil der </w:t>
            </w:r>
            <w:r>
              <w:t>Winkelgeschwindigkeit</w:t>
            </w:r>
          </w:p>
        </w:tc>
      </w:tr>
    </w:tbl>
    <w:p w14:paraId="3801650E" w14:textId="39C8A527" w:rsidR="005D75F4" w:rsidRDefault="0045632D" w:rsidP="0045632D">
      <w:pPr>
        <w:pStyle w:val="Beschriftung"/>
        <w:jc w:val="center"/>
      </w:pPr>
      <w:r>
        <w:t xml:space="preserve">Tab.  </w:t>
      </w:r>
      <w:fldSimple w:instr=" SEQ Tab._ \* ARABIC ">
        <w:r>
          <w:rPr>
            <w:noProof/>
          </w:rPr>
          <w:t>4</w:t>
        </w:r>
      </w:fldSimple>
      <w:r>
        <w:t xml:space="preserve">: </w:t>
      </w:r>
      <w:r w:rsidR="002C6935">
        <w:t>Spalten</w:t>
      </w:r>
      <w:r>
        <w:t xml:space="preserve"> der Datensätze für die Vorklassifikation</w:t>
      </w:r>
    </w:p>
    <w:p w14:paraId="67C1ADEE" w14:textId="77777777" w:rsidR="00EC08C8" w:rsidRDefault="00EC08C8" w:rsidP="00EC08C8"/>
    <w:p w14:paraId="6DA6B0AC" w14:textId="04C1A02A" w:rsidR="00EC08C8" w:rsidRPr="00EC08C8" w:rsidRDefault="00850454" w:rsidP="00EC08C8">
      <w:r>
        <w:t>Für die Vorklassifikation wurden lediglich zwei 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(1s und 2s) zur Generierung der Zieldatensätze die jeweiligen Ursprungsdatensätze mit einer Sequenzlänge von 2min genutzt wurden.</w:t>
      </w:r>
    </w:p>
    <w:p w14:paraId="1606C398" w14:textId="32053DF4" w:rsidR="00693EC4" w:rsidRDefault="00C40168" w:rsidP="00693EC4">
      <w:pPr>
        <w:pStyle w:val="berschrift3"/>
      </w:pPr>
      <w:bookmarkStart w:id="77" w:name="_Toc143014941"/>
      <w:r>
        <w:lastRenderedPageBreak/>
        <w:t>Training, Optimierung und Auswahl der besten Klassifikatoren</w:t>
      </w:r>
      <w:bookmarkEnd w:id="77"/>
    </w:p>
    <w:p w14:paraId="2DBDCAFA" w14:textId="5FA73E81"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Wie bereits i</w:t>
      </w:r>
      <w:r w:rsidR="00FA2E47">
        <w:t>n</w:t>
      </w:r>
      <w:r w:rsidR="006C2405">
        <w:t xml:space="preserve"> Kapitel 5 </w:t>
      </w:r>
      <w:r w:rsidR="003F09C5">
        <w:t>erwähnt,</w:t>
      </w:r>
      <w:r w:rsidR="006C2405">
        <w:t xml:space="preserve"> </w:t>
      </w:r>
      <w:r w:rsidR="00CA7B40">
        <w:t xml:space="preserve">sollen insbesondere die Verfahren </w:t>
      </w:r>
      <w:r w:rsidR="006C2405">
        <w:t>Support</w:t>
      </w:r>
      <w:r w:rsidR="00FA2E47">
        <w:t>-Vector</w:t>
      </w:r>
      <w:r w:rsidR="006C2405">
        <w:t>-Machine und Random-Forest</w:t>
      </w:r>
      <w:r w:rsidR="00CA7B40">
        <w:t xml:space="preserve"> gegeneinander abgewogen werden</w:t>
      </w:r>
      <w:r w:rsidR="006C2405">
        <w:t xml:space="preserve">. </w:t>
      </w:r>
      <w:r w:rsidR="003F09C5">
        <w:t xml:space="preserve">Der </w:t>
      </w:r>
      <w:r w:rsidR="00544DD2">
        <w:t>dazu</w:t>
      </w:r>
      <w:r w:rsidR="003F09C5">
        <w:t xml:space="preserve"> umgesetzte Code</w:t>
      </w:r>
      <w:r w:rsidR="00AD08CC">
        <w:t xml:space="preserve"> </w:t>
      </w:r>
      <w:r w:rsidR="003F09C5">
        <w:t xml:space="preserve">ist ebenfalls im Skript </w:t>
      </w:r>
      <w:r w:rsidR="003F09C5" w:rsidRPr="003F09C5">
        <w:rPr>
          <w:rStyle w:val="Code"/>
        </w:rPr>
        <w:t>train_preclassifers.py</w:t>
      </w:r>
      <w:r w:rsidR="003F09C5">
        <w:t xml:space="preserve"> zu finden.</w:t>
      </w:r>
    </w:p>
    <w:p w14:paraId="55530707" w14:textId="10836078" w:rsidR="00BC1632" w:rsidRDefault="00CA0CEF" w:rsidP="000356D3">
      <w:r w:rsidRPr="00CA0CEF">
        <w:t>Der nachfolgende Ausschnitt aus d</w:t>
      </w:r>
      <w:r>
        <w:t xml:space="preserve">em Code zeigt die notwendige </w:t>
      </w:r>
      <w:r w:rsidR="00AD08CC">
        <w:t>Vorbereitung der Datensätze</w:t>
      </w:r>
      <w:r>
        <w:t xml:space="preserve">, bevor diese für das Training </w:t>
      </w:r>
      <w:r w:rsidR="000E52C6">
        <w:t>bzw. den nachfolgenden Test der</w:t>
      </w:r>
      <w:r>
        <w:t xml:space="preserve"> Modelle</w:t>
      </w:r>
      <w:r w:rsidR="00AD08CC">
        <w:t xml:space="preserve"> </w:t>
      </w:r>
      <w:r>
        <w:t xml:space="preserve">eingesetzt werden können. </w:t>
      </w:r>
      <w:r w:rsidR="00770EC0">
        <w:t xml:space="preserve">Entscheidend ist hierbei vor allem die Ersetzung des </w:t>
      </w:r>
      <w:r w:rsidR="00770EC0" w:rsidRPr="00770EC0">
        <w:rPr>
          <w:rStyle w:val="Code"/>
        </w:rPr>
        <w:t>type</w:t>
      </w:r>
      <w:r w:rsidR="00770EC0">
        <w:t xml:space="preserve">-Wertes 3 durch den Wert 2, wodurch die Klassen </w:t>
      </w:r>
      <w:r w:rsidR="00770EC0" w:rsidRPr="00A1231E">
        <w:rPr>
          <w:i/>
          <w:iCs/>
        </w:rPr>
        <w:t>Auto</w:t>
      </w:r>
      <w:r w:rsidR="00770EC0">
        <w:t xml:space="preserve"> und </w:t>
      </w:r>
      <w:r w:rsidR="00770EC0" w:rsidRPr="00A1231E">
        <w:rPr>
          <w:i/>
          <w:iCs/>
        </w:rPr>
        <w:t>Motorrad</w:t>
      </w:r>
      <w:r w:rsidR="00770EC0">
        <w:t xml:space="preserve"> auf eine Klasse, die dem Matching-Modus </w:t>
      </w:r>
      <w:r w:rsidR="00770EC0" w:rsidRPr="00770EC0">
        <w:rPr>
          <w:i/>
          <w:iCs/>
        </w:rPr>
        <w:t>auto</w:t>
      </w:r>
      <w:r w:rsidR="00770EC0">
        <w:t xml:space="preserve"> entspricht, verallgemeinert werden. </w:t>
      </w:r>
      <w:r w:rsidR="00132DE7">
        <w:t xml:space="preserve">Anschließend werden die </w:t>
      </w:r>
      <w:r w:rsidR="00132DE7" w:rsidRPr="00EA52D4">
        <w:rPr>
          <w:rStyle w:val="Code"/>
        </w:rPr>
        <w:t>type</w:t>
      </w:r>
      <w:r w:rsidR="00132DE7">
        <w:t xml:space="preserve">-Werte, welche die gewünschten </w:t>
      </w:r>
      <w:r w:rsidR="00BC1632">
        <w:t>Ausgaben</w:t>
      </w:r>
      <w:r w:rsidR="00132DE7">
        <w:t xml:space="preserve"> repräsentieren,</w:t>
      </w:r>
      <w:r w:rsidR="00BC1632">
        <w:t xml:space="preserve"> und die übrigen Merkmale, die die Eingabedaten</w:t>
      </w:r>
      <w:r w:rsidR="00AD08CC">
        <w:t xml:space="preserve"> für die Klassifikatoren</w:t>
      </w:r>
      <w:r w:rsidR="00BC1632">
        <w:t xml:space="preserve"> darstellen, auf separate Arrays aufgeteilt. </w:t>
      </w:r>
      <w:r w:rsidR="00AD08CC">
        <w:t xml:space="preserve">Ausgaben sind hierbei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p>
    <w:p w14:paraId="6B048D18" w14:textId="32591322" w:rsidR="00B25C7F" w:rsidRPr="00132DE7" w:rsidRDefault="00B25C7F" w:rsidP="00B25C7F">
      <w:pPr>
        <w:pStyle w:val="CodeMitRahmen"/>
        <w:rPr>
          <w:noProof/>
          <w:szCs w:val="24"/>
          <w:lang w:val="en-GB"/>
        </w:rPr>
      </w:pPr>
      <w:r w:rsidRPr="00132DE7">
        <w:rPr>
          <w:noProof/>
          <w:szCs w:val="24"/>
          <w:lang w:val="en-GB"/>
        </w:rPr>
        <w:t>trainset_df.loc[trainset_df["type"] == 3, "type"] = 2</w:t>
      </w:r>
    </w:p>
    <w:p w14:paraId="28A5BBD2" w14:textId="60F06C6B" w:rsidR="00B25C7F" w:rsidRPr="00B25C7F" w:rsidRDefault="00B25C7F" w:rsidP="00B25C7F">
      <w:pPr>
        <w:pStyle w:val="CodeMitRahmen"/>
        <w:rPr>
          <w:noProof/>
          <w:szCs w:val="24"/>
          <w:lang w:val="en-GB"/>
        </w:rPr>
      </w:pPr>
      <w:r w:rsidRPr="00B25C7F">
        <w:rPr>
          <w:noProof/>
          <w:szCs w:val="24"/>
          <w:lang w:val="en-GB"/>
        </w:rPr>
        <w:t>testset_df.loc[testset_df["type"] == 3, "type"] = 2</w:t>
      </w:r>
    </w:p>
    <w:p w14:paraId="081077F9" w14:textId="77777777" w:rsidR="00B25C7F" w:rsidRPr="00B25C7F" w:rsidRDefault="00B25C7F" w:rsidP="00B25C7F">
      <w:pPr>
        <w:pStyle w:val="CodeMitRahmen"/>
        <w:rPr>
          <w:noProof/>
          <w:szCs w:val="24"/>
          <w:lang w:val="en-GB"/>
        </w:rPr>
      </w:pPr>
    </w:p>
    <w:p w14:paraId="2F0083B6" w14:textId="5FD25CB1" w:rsidR="00B25C7F" w:rsidRPr="00B25C7F" w:rsidRDefault="00B25C7F" w:rsidP="00B25C7F">
      <w:pPr>
        <w:pStyle w:val="CodeMitRahmen"/>
        <w:rPr>
          <w:noProof/>
          <w:szCs w:val="24"/>
          <w:lang w:val="en-GB"/>
        </w:rPr>
      </w:pPr>
      <w:r w:rsidRPr="00B25C7F">
        <w:rPr>
          <w:noProof/>
          <w:szCs w:val="24"/>
          <w:lang w:val="en-GB"/>
        </w:rPr>
        <w:t>y_train = trainset_df["type"].to_numpy().astype(int)</w:t>
      </w:r>
    </w:p>
    <w:p w14:paraId="41C9B78E" w14:textId="4B43E9C1" w:rsidR="00B25C7F" w:rsidRPr="00B25C7F" w:rsidRDefault="00B25C7F" w:rsidP="00B25C7F">
      <w:pPr>
        <w:pStyle w:val="CodeMitRahmen"/>
        <w:rPr>
          <w:noProof/>
          <w:szCs w:val="24"/>
          <w:lang w:val="en-GB"/>
        </w:rPr>
      </w:pPr>
      <w:r w:rsidRPr="00B25C7F">
        <w:rPr>
          <w:noProof/>
          <w:szCs w:val="24"/>
          <w:lang w:val="en-GB"/>
        </w:rPr>
        <w:t>y_test = testset_df["type"].to_numpy().astype(int)</w:t>
      </w:r>
    </w:p>
    <w:p w14:paraId="7293A5A3" w14:textId="77777777" w:rsidR="00B25C7F" w:rsidRPr="00B25C7F" w:rsidRDefault="00B25C7F" w:rsidP="00B25C7F">
      <w:pPr>
        <w:pStyle w:val="CodeMitRahmen"/>
        <w:rPr>
          <w:noProof/>
          <w:szCs w:val="24"/>
          <w:lang w:val="en-GB"/>
        </w:rPr>
      </w:pPr>
    </w:p>
    <w:p w14:paraId="185EB816" w14:textId="2C70AA2A" w:rsidR="00B25C7F" w:rsidRPr="00B25C7F" w:rsidRDefault="00B25C7F" w:rsidP="00B25C7F">
      <w:pPr>
        <w:pStyle w:val="CodeMitRahmen"/>
        <w:rPr>
          <w:noProof/>
          <w:szCs w:val="24"/>
          <w:lang w:val="en-GB"/>
        </w:rPr>
      </w:pPr>
      <w:r w:rsidRPr="00B25C7F">
        <w:rPr>
          <w:noProof/>
          <w:szCs w:val="24"/>
          <w:lang w:val="en-GB"/>
        </w:rPr>
        <w:t>X_train = trainset_df.drop(["type"], axis=1).to_numpy()</w:t>
      </w:r>
    </w:p>
    <w:p w14:paraId="2AB6E229" w14:textId="3F46A039" w:rsidR="00D8611B" w:rsidRPr="00B25C7F" w:rsidRDefault="00B25C7F" w:rsidP="00B25C7F">
      <w:pPr>
        <w:pStyle w:val="CodeMitRahmen"/>
        <w:rPr>
          <w:noProof/>
          <w:szCs w:val="24"/>
          <w:lang w:val="en-GB"/>
        </w:rPr>
      </w:pPr>
      <w:r w:rsidRPr="00B25C7F">
        <w:rPr>
          <w:noProof/>
          <w:szCs w:val="24"/>
          <w:lang w:val="en-GB"/>
        </w:rPr>
        <w:t>X_test = testset_df.drop(["type"], axis=1).to_numpy()</w:t>
      </w:r>
    </w:p>
    <w:p w14:paraId="5B85BEBD" w14:textId="2D2A4B12" w:rsidR="00D8611B" w:rsidRDefault="00AD08CC" w:rsidP="002C2355">
      <w:pPr>
        <w:pStyle w:val="Beschriftung"/>
        <w:jc w:val="center"/>
      </w:pPr>
      <w:bookmarkStart w:id="78" w:name="_Toc143014862"/>
      <w:r>
        <w:t xml:space="preserve">Code  </w:t>
      </w:r>
      <w:fldSimple w:instr=" SEQ Code_ \* ARABIC ">
        <w:r w:rsidR="00104EB3">
          <w:rPr>
            <w:noProof/>
          </w:rPr>
          <w:t>3</w:t>
        </w:r>
      </w:fldSimple>
      <w:r>
        <w:t xml:space="preserve">: </w:t>
      </w:r>
      <w:r w:rsidR="00F66FF0">
        <w:t>Datenvorbereitung für das Training der Vorklassifikatoren</w:t>
      </w:r>
      <w:bookmarkEnd w:id="78"/>
    </w:p>
    <w:p w14:paraId="0FB7BCA3" w14:textId="77777777" w:rsidR="002C2355" w:rsidRDefault="002C2355" w:rsidP="002C2355"/>
    <w:p w14:paraId="5B0F8537" w14:textId="0ADE32B3" w:rsidR="00393FF7" w:rsidRDefault="00DD384C" w:rsidP="002C2355">
      <w:r>
        <w:t>Nachfolgend</w:t>
      </w:r>
      <w:r w:rsidR="00A1231E">
        <w:t xml:space="preserve"> </w:t>
      </w:r>
      <w:r>
        <w:t>wird je eine Instanz der</w:t>
      </w:r>
      <w:r w:rsidR="00557AEC">
        <w:t xml:space="preserve"> scikit-learn-</w:t>
      </w:r>
      <w:r>
        <w:t xml:space="preserve">Klassen </w:t>
      </w:r>
      <w:r w:rsidRPr="00DD384C">
        <w:rPr>
          <w:rStyle w:val="Code"/>
        </w:rPr>
        <w:t>SVC</w:t>
      </w:r>
      <w:r>
        <w:t xml:space="preserve"> (</w:t>
      </w:r>
      <w:r w:rsidRPr="00775222">
        <w:rPr>
          <w:i/>
          <w:iCs/>
        </w:rPr>
        <w:t>Support-Vector-Classifier</w:t>
      </w:r>
      <w:r>
        <w:t xml:space="preserve">) und </w:t>
      </w:r>
      <w:r w:rsidRPr="00DD384C">
        <w:rPr>
          <w:rStyle w:val="Code"/>
        </w:rPr>
        <w:t>RandomForestClassifier</w:t>
      </w:r>
      <w:r>
        <w:t xml:space="preserve"> </w:t>
      </w:r>
      <w:r w:rsidR="002C6A38">
        <w:t>erzeugt</w:t>
      </w:r>
      <w:r>
        <w:t>,</w:t>
      </w:r>
      <w:r w:rsidR="002C6A38">
        <w:t xml:space="preserve"> </w:t>
      </w:r>
      <w:r>
        <w:t>die</w:t>
      </w:r>
      <w:r w:rsidR="002C6A38">
        <w:t xml:space="preserve"> das jeweilige</w:t>
      </w:r>
      <w:r>
        <w:t xml:space="preserve"> Basis</w:t>
      </w:r>
      <w:r w:rsidR="00557AEC">
        <w:t>modell</w:t>
      </w:r>
      <w:r>
        <w:t xml:space="preserve"> für die nachfolgende Hyperparameteroptimierung bilde</w:t>
      </w:r>
      <w:r w:rsidR="002C6A38">
        <w:t>t</w:t>
      </w:r>
      <w:r>
        <w:t xml:space="preserve">. </w:t>
      </w:r>
      <w:r w:rsidR="008F3AE9">
        <w:t>Im Falle des</w:t>
      </w:r>
      <w:r w:rsidR="0000613B">
        <w:t xml:space="preserve"> </w:t>
      </w:r>
      <w:r w:rsidR="008F3AE9" w:rsidRPr="00DD384C">
        <w:rPr>
          <w:rStyle w:val="Code"/>
        </w:rPr>
        <w:t>RandomForestClassifier</w:t>
      </w:r>
      <w:r w:rsidR="008F3AE9">
        <w:t xml:space="preserve"> wird</w:t>
      </w:r>
      <w:r w:rsidR="0000613B">
        <w:t xml:space="preserve"> hierbei </w:t>
      </w:r>
      <w:r w:rsidR="008F3AE9">
        <w:t xml:space="preserve">der Parameter </w:t>
      </w:r>
      <w:r w:rsidR="008F3AE9" w:rsidRPr="008F3AE9">
        <w:rPr>
          <w:rStyle w:val="Code"/>
        </w:rPr>
        <w:t>class_weight</w:t>
      </w:r>
      <w:r w:rsidR="008F3AE9">
        <w:t xml:space="preserve"> auf den Wert </w:t>
      </w:r>
      <w:r w:rsidR="008F3AE9" w:rsidRPr="008F3AE9">
        <w:rPr>
          <w:rStyle w:val="Code"/>
        </w:rPr>
        <w:t>'balanced'</w:t>
      </w:r>
      <w:r w:rsidR="002C6A38" w:rsidRPr="002C6A38">
        <w:t xml:space="preserve"> gesetzt</w:t>
      </w:r>
      <w:r w:rsidR="008F3AE9" w:rsidRPr="008F3AE9">
        <w:rPr>
          <w:rStyle w:val="AbbMitRahmenZchn"/>
        </w:rPr>
        <w:t xml:space="preserve">, </w:t>
      </w:r>
      <w:r w:rsidR="008F3AE9">
        <w:rPr>
          <w:rStyle w:val="AbbMitRahmenZchn"/>
        </w:rPr>
        <w:t xml:space="preserve">wodurch die Klassen </w:t>
      </w:r>
      <w:r w:rsidR="00061C9B">
        <w:rPr>
          <w:rStyle w:val="AbbMitRahmenZchn"/>
        </w:rPr>
        <w:t xml:space="preserve">während des Trainings umgekehrt proportional </w:t>
      </w:r>
      <w:r w:rsidR="00061C9B">
        <w:t xml:space="preserve">zu ihrer Häufigkeit in den Trainingsdaten gewichtet werden.  Hierdurch wird dem unausgeglichene Klassenverhältnis in den Trainingsdaten entgegengewirkt. Außerdem wird der Parameter </w:t>
      </w:r>
      <w:r w:rsidR="00061C9B" w:rsidRPr="00061C9B">
        <w:rPr>
          <w:rStyle w:val="Code"/>
        </w:rPr>
        <w:t>criterion</w:t>
      </w:r>
      <w:r w:rsidR="00061C9B">
        <w:t xml:space="preserve"> auf</w:t>
      </w:r>
      <w:r w:rsidR="0068405D">
        <w:t xml:space="preserve"> den Wert</w:t>
      </w:r>
      <w:r w:rsidR="00061C9B">
        <w:t xml:space="preserve"> </w:t>
      </w:r>
      <w:r w:rsidR="00061C9B" w:rsidRPr="008F3AE9">
        <w:rPr>
          <w:rStyle w:val="Code"/>
        </w:rPr>
        <w:t>'</w:t>
      </w:r>
      <w:r w:rsidR="00061C9B">
        <w:rPr>
          <w:rStyle w:val="Code"/>
        </w:rPr>
        <w:t>entropy</w:t>
      </w:r>
      <w:r w:rsidR="00061C9B" w:rsidRPr="008F3AE9">
        <w:rPr>
          <w:rStyle w:val="Code"/>
        </w:rPr>
        <w:t>'</w:t>
      </w:r>
      <w:r w:rsidR="00061C9B" w:rsidRPr="00061C9B">
        <w:t xml:space="preserve"> gesetzt, wodurch die Entropie als Reinheitsmaß </w:t>
      </w:r>
      <w:r w:rsidR="00061C9B">
        <w:t xml:space="preserve">beim Aufbau der Decision-Trees </w:t>
      </w:r>
      <w:r w:rsidR="0068405D">
        <w:t>festgelegt</w:t>
      </w:r>
      <w:r w:rsidR="00061C9B">
        <w:t xml:space="preserve"> wird. </w:t>
      </w:r>
      <w:r w:rsidR="00393FF7">
        <w:t xml:space="preserve">Weitere Parameter werden zunächst nicht gesetzt, allerdings wird in </w:t>
      </w:r>
      <w:r w:rsidR="00393FF7">
        <w:lastRenderedPageBreak/>
        <w:t xml:space="preserve">Vorbereitung auf die Hyperparameteroptimierung ein Parametergitter definiert, welches in </w:t>
      </w:r>
      <w:r w:rsidR="00393FF7" w:rsidRPr="00775222">
        <w:rPr>
          <w:color w:val="FF0000"/>
        </w:rPr>
        <w:t xml:space="preserve">Code </w:t>
      </w:r>
      <w:r w:rsidR="00775222" w:rsidRPr="00775222">
        <w:rPr>
          <w:color w:val="FF0000"/>
        </w:rPr>
        <w:t>4</w:t>
      </w:r>
      <w:r w:rsidR="00393FF7" w:rsidRPr="00775222">
        <w:rPr>
          <w:color w:val="FF0000"/>
        </w:rPr>
        <w:t xml:space="preserve"> </w:t>
      </w:r>
      <w:r w:rsidR="00393FF7">
        <w:t>zu sehen ist. Dieses legt die zu optimierenden Hyperparameter für den Random-Forest fest, wobei explizit angegeben wird, welche Werte</w:t>
      </w:r>
      <w:r w:rsidR="00FA2E47">
        <w:t xml:space="preserve"> im Zuge der Optimierung</w:t>
      </w:r>
      <w:r w:rsidR="00393FF7">
        <w:t xml:space="preserve"> jeweils getestet werden sollen. </w:t>
      </w:r>
      <w:r w:rsidR="0016108C">
        <w:t>Insgesamt lassen sich die definierten Werte zu 648 Hyperparameterkombinationen kombinieren.</w:t>
      </w:r>
    </w:p>
    <w:p w14:paraId="04A06ED8" w14:textId="77777777" w:rsidR="00393FF7" w:rsidRPr="0016108C" w:rsidRDefault="00393FF7" w:rsidP="00393FF7">
      <w:pPr>
        <w:pStyle w:val="CodeMitRahmen"/>
        <w:rPr>
          <w:rStyle w:val="Code"/>
          <w:lang w:val="de-DE"/>
        </w:rPr>
      </w:pPr>
      <w:r w:rsidRPr="0016108C">
        <w:rPr>
          <w:rStyle w:val="Code"/>
          <w:lang w:val="de-DE"/>
        </w:rPr>
        <w:t>{'max_depth': [5, 10, 20, None],</w:t>
      </w:r>
    </w:p>
    <w:p w14:paraId="19C8FFB4" w14:textId="0071D611" w:rsidR="00393FF7" w:rsidRPr="00393FF7" w:rsidRDefault="00393FF7" w:rsidP="00393FF7">
      <w:pPr>
        <w:pStyle w:val="CodeMitRahmen"/>
        <w:rPr>
          <w:rStyle w:val="Code"/>
          <w:lang w:val="en-GB"/>
        </w:rPr>
      </w:pPr>
      <w:r w:rsidRPr="0016108C">
        <w:rPr>
          <w:rStyle w:val="Code"/>
          <w:lang w:val="de-DE"/>
        </w:rPr>
        <w:t xml:space="preserve"> </w:t>
      </w:r>
      <w:r w:rsidRPr="00393FF7">
        <w:rPr>
          <w:rStyle w:val="Code"/>
          <w:lang w:val="en-GB"/>
        </w:rPr>
        <w:t>'max_features': ['sqrt', 'log2'],</w:t>
      </w:r>
    </w:p>
    <w:p w14:paraId="4F066ED0" w14:textId="12207CBD" w:rsidR="00393FF7" w:rsidRPr="00393FF7" w:rsidRDefault="00393FF7" w:rsidP="00393FF7">
      <w:pPr>
        <w:pStyle w:val="CodeMitRahmen"/>
        <w:rPr>
          <w:rStyle w:val="Code"/>
          <w:lang w:val="en-GB"/>
        </w:rPr>
      </w:pPr>
      <w:r w:rsidRPr="00393FF7">
        <w:rPr>
          <w:rStyle w:val="Code"/>
          <w:lang w:val="en-GB"/>
        </w:rPr>
        <w:t xml:space="preserve"> 'min_samples_leaf': [2, 4, 8],</w:t>
      </w:r>
    </w:p>
    <w:p w14:paraId="44D5F3E9" w14:textId="469F3FB6" w:rsidR="00393FF7" w:rsidRPr="00393FF7" w:rsidRDefault="00393FF7" w:rsidP="00393FF7">
      <w:pPr>
        <w:pStyle w:val="CodeMitRahmen"/>
        <w:rPr>
          <w:rStyle w:val="Code"/>
          <w:lang w:val="en-GB"/>
        </w:rPr>
      </w:pPr>
      <w:r w:rsidRPr="00393FF7">
        <w:rPr>
          <w:rStyle w:val="Code"/>
          <w:lang w:val="en-GB"/>
        </w:rPr>
        <w:t xml:space="preserve"> 'min_samples_split': [4, 8, 16],</w:t>
      </w:r>
    </w:p>
    <w:p w14:paraId="5EFAFD05" w14:textId="188665CF" w:rsidR="00393FF7" w:rsidRPr="005241D5" w:rsidRDefault="00393FF7" w:rsidP="00393FF7">
      <w:pPr>
        <w:pStyle w:val="CodeMitRahmen"/>
        <w:rPr>
          <w:rStyle w:val="Code"/>
          <w:lang w:val="de-DE"/>
        </w:rPr>
      </w:pPr>
      <w:r w:rsidRPr="00393FF7">
        <w:rPr>
          <w:rStyle w:val="Code"/>
          <w:lang w:val="en-GB"/>
        </w:rPr>
        <w:t xml:space="preserve"> </w:t>
      </w:r>
      <w:r w:rsidRPr="005241D5">
        <w:rPr>
          <w:rStyle w:val="Code"/>
          <w:lang w:val="de-DE"/>
        </w:rPr>
        <w:t>'n_estimators': [500, 750, 1000],</w:t>
      </w:r>
    </w:p>
    <w:p w14:paraId="7D3650FE" w14:textId="7F2D9E9C" w:rsidR="00393FF7" w:rsidRPr="00393FF7" w:rsidRDefault="00393FF7" w:rsidP="00393FF7">
      <w:pPr>
        <w:pStyle w:val="CodeMitRahmen"/>
        <w:rPr>
          <w:rStyle w:val="Code"/>
          <w:lang w:val="de-DE"/>
        </w:rPr>
      </w:pPr>
      <w:r w:rsidRPr="005241D5">
        <w:rPr>
          <w:rStyle w:val="Code"/>
          <w:lang w:val="de-DE"/>
        </w:rPr>
        <w:t xml:space="preserve"> </w:t>
      </w:r>
      <w:r w:rsidRPr="00393FF7">
        <w:rPr>
          <w:rStyle w:val="Code"/>
          <w:lang w:val="de-DE"/>
        </w:rPr>
        <w:t>'max_samples': [1.0, 0.5, 0.1]}</w:t>
      </w:r>
    </w:p>
    <w:p w14:paraId="53EB363E" w14:textId="3B92FFBD" w:rsidR="00393FF7" w:rsidRDefault="00393FF7" w:rsidP="00393FF7">
      <w:pPr>
        <w:pStyle w:val="Beschriftung"/>
        <w:jc w:val="center"/>
      </w:pPr>
      <w:r>
        <w:t xml:space="preserve">Code  </w:t>
      </w:r>
      <w:fldSimple w:instr=" SEQ Code_ \* ARABIC ">
        <w:r w:rsidR="00104EB3">
          <w:rPr>
            <w:noProof/>
          </w:rPr>
          <w:t>4</w:t>
        </w:r>
      </w:fldSimple>
      <w:r>
        <w:t>: Parametergitter für die Optimierung der Random-Forest-Klassifikatoren</w:t>
      </w:r>
    </w:p>
    <w:p w14:paraId="723FA689" w14:textId="77777777" w:rsidR="00393FF7" w:rsidRPr="00393FF7" w:rsidRDefault="00393FF7" w:rsidP="00393FF7"/>
    <w:p w14:paraId="6FDED3B6" w14:textId="1F4193DE" w:rsidR="002C6A38" w:rsidRDefault="002C6A38" w:rsidP="002C2355">
      <w:r>
        <w:t xml:space="preserve">Anders als beim </w:t>
      </w:r>
      <w:r w:rsidRPr="00095EB6">
        <w:rPr>
          <w:rStyle w:val="Code"/>
        </w:rPr>
        <w:t>RandomForestClassifier</w:t>
      </w:r>
      <w:r>
        <w:t xml:space="preserve">, werden bei der </w:t>
      </w:r>
      <w:r w:rsidR="00095EB6">
        <w:t>Instanziierung</w:t>
      </w:r>
      <w:r>
        <w:t xml:space="preserve"> der Klasse </w:t>
      </w:r>
      <w:r w:rsidRPr="00095EB6">
        <w:rPr>
          <w:rStyle w:val="Code"/>
        </w:rPr>
        <w:t>SVC</w:t>
      </w:r>
      <w:r>
        <w:t xml:space="preserve"> keine Parameter gesetzt, allerdings wird die </w:t>
      </w:r>
      <w:r w:rsidRPr="00095EB6">
        <w:rPr>
          <w:rStyle w:val="Code"/>
        </w:rPr>
        <w:t>SVC</w:t>
      </w:r>
      <w:r>
        <w:t xml:space="preserve">-Instanz in ein Pipeline-Objekt verpackt und </w:t>
      </w:r>
      <w:r w:rsidR="00095EB6">
        <w:t xml:space="preserve">so </w:t>
      </w:r>
      <w:r>
        <w:t xml:space="preserve">mit einem anführenden </w:t>
      </w:r>
      <w:r w:rsidRPr="00095EB6">
        <w:rPr>
          <w:rStyle w:val="Code"/>
        </w:rPr>
        <w:t>StandardScaler</w:t>
      </w:r>
      <w:r>
        <w:t xml:space="preserve"> zusammengefasst</w:t>
      </w:r>
      <w:r w:rsidR="00525245">
        <w:t xml:space="preserve">, der dafür sorgt, dass die Merkmale der Eingabedaten vor dem Training bzw. vor der Klassifikation zunächst standardisiert werden. Das heißt, die </w:t>
      </w:r>
      <w:r w:rsidR="00095EB6">
        <w:t>Eingabem</w:t>
      </w:r>
      <w:r w:rsidR="00525245">
        <w:t>erkmal</w:t>
      </w:r>
      <w:r w:rsidR="00095EB6">
        <w:t>e</w:t>
      </w:r>
      <w:r w:rsidR="00525245">
        <w:t xml:space="preserve"> werden so skaliert, dass sie einen </w:t>
      </w:r>
      <w:r w:rsidR="00F56951">
        <w:t>Mittelwert</w:t>
      </w:r>
      <w:r w:rsidR="00525245">
        <w:t xml:space="preserve"> von </w:t>
      </w:r>
      <w:r w:rsidR="00F56951">
        <w:t>null</w:t>
      </w:r>
      <w:r w:rsidR="00525245">
        <w:t xml:space="preserve"> und eine Standardabweichung von </w:t>
      </w:r>
      <w:r w:rsidR="00F56951">
        <w:t>eins</w:t>
      </w:r>
      <w:r w:rsidR="00525245">
        <w:t xml:space="preserve"> besitzen</w:t>
      </w:r>
      <w:r w:rsidR="00F56951">
        <w:t xml:space="preserve"> </w:t>
      </w:r>
      <w:sdt>
        <w:sdtPr>
          <w:alias w:val="To edit, see citavi.com/edit"/>
          <w:tag w:val="CitaviPlaceholder#297bd66d-0165-4814-aa5e-566eb9d2aa86"/>
          <w:id w:val="193578076"/>
          <w:placeholder>
            <w:docPart w:val="DefaultPlaceholder_-1854013440"/>
          </w:placeholder>
        </w:sdtPr>
        <w:sdtContent>
          <w:r w:rsidR="00F56951">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2U4ZDc4LTg5NGMtNDM5MC1hNWI3LTMzZWRjZjY4ZTI4YS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2VDIwOjA4OjQ4IiwiUHJvamVjdCI6eyIkcmVmIjoiOCJ9fSwiU3VmZml4Ijoi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cxZi5dIn1dfSwiVGFnIjoiQ2l0YXZpUGxhY2Vob2xkZXIjMjk3YmQ2NmQtMDE2NS00ODE0LWFhNWUtNTY2ZWI5ZDJhYTg2IiwiVGV4dCI6IlsxMCwgUy4gNzFmLl0iLCJXQUlWZXJzaW9uIjoiNi4xNC4wLjAifQ==}</w:instrText>
          </w:r>
          <w:r w:rsidR="00F56951">
            <w:fldChar w:fldCharType="separate"/>
          </w:r>
          <w:r w:rsidR="00F56951">
            <w:t>[10, S. 71f.]</w:t>
          </w:r>
          <w:r w:rsidR="00F56951">
            <w:fldChar w:fldCharType="end"/>
          </w:r>
        </w:sdtContent>
      </w:sdt>
      <w:r w:rsidR="00525245">
        <w:t xml:space="preserve">. Da Support-Vector-Machines empfindlich auf </w:t>
      </w:r>
      <w:r w:rsidR="00CC0F78">
        <w:t>unterschiedliche Wertebereiche</w:t>
      </w:r>
      <w:r w:rsidR="00095EB6">
        <w:t xml:space="preserve"> der</w:t>
      </w:r>
      <w:r w:rsidR="00525245">
        <w:t xml:space="preserve"> Eingabemerkmale reagieren, können durch eine vorangehende Standardisierung oft deutlich bessere </w:t>
      </w:r>
      <w:r w:rsidR="007772F1">
        <w:t>Klassifikationse</w:t>
      </w:r>
      <w:r w:rsidR="00525245">
        <w:t>rgebnisse erzielt werden</w:t>
      </w:r>
      <w:r w:rsidR="00F56951">
        <w:t xml:space="preserve"> </w:t>
      </w:r>
      <w:sdt>
        <w:sdtPr>
          <w:alias w:val="To edit, see citavi.com/edit"/>
          <w:tag w:val="CitaviPlaceholder#e4b36e72-f18d-4866-b5cd-f013f25449c4"/>
          <w:id w:val="-683440682"/>
          <w:placeholder>
            <w:docPart w:val="DefaultPlaceholder_-1854013440"/>
          </w:placeholder>
        </w:sdtPr>
        <w:sdtContent>
          <w:r w:rsidR="00F56951">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JhMjE0LTBhZmItNDY0Yy05NjUyLWMwZTdjYjkwZjhhN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ZTRiMzZlNzItZjE4ZC00ODY2LWI1Y2QtZjAxM2YyNTQ0OWM0IiwiVGV4dCI6IlsxMCwgUy4gMTU2XSIsIldBSVZlcnNpb24iOiI2LjE0LjAuMCJ9}</w:instrText>
          </w:r>
          <w:r w:rsidR="00F56951">
            <w:fldChar w:fldCharType="separate"/>
          </w:r>
          <w:r w:rsidR="00F56951">
            <w:t>[10, S. 156]</w:t>
          </w:r>
          <w:r w:rsidR="00F56951">
            <w:fldChar w:fldCharType="end"/>
          </w:r>
        </w:sdtContent>
      </w:sdt>
      <w:r w:rsidR="00525245">
        <w:t xml:space="preserve">. </w:t>
      </w:r>
      <w:r w:rsidR="00775222">
        <w:t>Anschließend wird auch für den Support-Vector-Klassifikator ein Parametergitter</w:t>
      </w:r>
      <w:r w:rsidR="00A73C4D">
        <w:t xml:space="preserve"> </w:t>
      </w:r>
      <w:r w:rsidR="00775222">
        <w:t>zur Hyperparameteroptimierung</w:t>
      </w:r>
      <w:r w:rsidR="00A73C4D">
        <w:t>, wie in Code 5 zu sehen, festgelegt</w:t>
      </w:r>
      <w:r w:rsidR="00775222">
        <w:t>.</w:t>
      </w:r>
      <w:r w:rsidR="006E2701">
        <w:t xml:space="preserve"> </w:t>
      </w:r>
      <w:r w:rsidR="006E2701" w:rsidRPr="006E2701">
        <w:rPr>
          <w:color w:val="FF0000"/>
        </w:rPr>
        <w:t>Dieses enthält zwar lediglich 75 mögliche Hyperparameterkombinationen, allerdings… ggf. auf Mehrklassenstrategie von SVMs eingehen.</w:t>
      </w:r>
    </w:p>
    <w:p w14:paraId="10880802" w14:textId="77777777" w:rsidR="006F38A4" w:rsidRPr="006F38A4" w:rsidRDefault="006F38A4" w:rsidP="006F38A4">
      <w:pPr>
        <w:pStyle w:val="CodeMitRahmen"/>
        <w:rPr>
          <w:lang w:val="de-DE"/>
        </w:rPr>
      </w:pPr>
      <w:r w:rsidRPr="006F38A4">
        <w:rPr>
          <w:lang w:val="de-DE"/>
        </w:rPr>
        <w:t>{'svc__C': [10, 100, 1000, 2500, 5000],</w:t>
      </w:r>
    </w:p>
    <w:p w14:paraId="4DA7EC19" w14:textId="4F84C0F1" w:rsidR="006F38A4" w:rsidRPr="006F38A4" w:rsidRDefault="006F38A4" w:rsidP="006F38A4">
      <w:pPr>
        <w:pStyle w:val="CodeMitRahmen"/>
        <w:rPr>
          <w:lang w:val="de-DE"/>
        </w:rPr>
      </w:pPr>
      <w:r w:rsidRPr="006F38A4">
        <w:rPr>
          <w:lang w:val="de-DE"/>
        </w:rPr>
        <w:t xml:space="preserve"> 'svc__gamma': [1, 0.1, 0.01, 0.001, 0.0001],</w:t>
      </w:r>
    </w:p>
    <w:p w14:paraId="6B856D38" w14:textId="3CA8A047" w:rsidR="00FF3D58" w:rsidRPr="006F38A4" w:rsidRDefault="006F38A4" w:rsidP="006F38A4">
      <w:pPr>
        <w:pStyle w:val="CodeMitRahmen"/>
        <w:rPr>
          <w:lang w:val="de-DE"/>
        </w:rPr>
      </w:pPr>
      <w:r w:rsidRPr="006F38A4">
        <w:rPr>
          <w:lang w:val="de-DE"/>
        </w:rPr>
        <w:t xml:space="preserve"> 'svc__kernel': ['rbf', 'linear', 'sigmoid']}</w:t>
      </w:r>
    </w:p>
    <w:p w14:paraId="5A019527" w14:textId="72E49A21" w:rsidR="000329D2" w:rsidRDefault="006F38A4" w:rsidP="006F38A4">
      <w:pPr>
        <w:pStyle w:val="Beschriftung"/>
      </w:pPr>
      <w:r>
        <w:t xml:space="preserve">Code  </w:t>
      </w:r>
      <w:fldSimple w:instr=" SEQ Code_ \* ARABIC ">
        <w:r w:rsidR="00104EB3">
          <w:rPr>
            <w:noProof/>
          </w:rPr>
          <w:t>5</w:t>
        </w:r>
      </w:fldSimple>
      <w:r>
        <w:t>: Parametergitter für die Optimierung der Support-Vector-Klassifikatoren</w:t>
      </w:r>
    </w:p>
    <w:p w14:paraId="7E3807C5" w14:textId="77777777" w:rsidR="006F38A4" w:rsidRDefault="006F38A4" w:rsidP="006F38A4"/>
    <w:p w14:paraId="3110944D" w14:textId="3BE4B363" w:rsidR="00915066" w:rsidRDefault="00A73C4D" w:rsidP="00586FF1">
      <w:r>
        <w:t xml:space="preserve">Nach der Definition der Basismodelle und der zugehörigen Parametergitter werden die optimalen Hyperparameter für das jeweilige Modell gesucht. Hierfür </w:t>
      </w:r>
      <w:r w:rsidR="002C043F">
        <w:t xml:space="preserve">wird, wie in </w:t>
      </w:r>
      <w:r w:rsidR="002C043F" w:rsidRPr="00814F78">
        <w:rPr>
          <w:color w:val="FF0000"/>
        </w:rPr>
        <w:t xml:space="preserve">Code 6 </w:t>
      </w:r>
      <w:r w:rsidR="002C043F">
        <w:t>zu sehen ist,</w:t>
      </w:r>
      <w:r>
        <w:t xml:space="preserve"> die scikit-learn</w:t>
      </w:r>
      <w:r w:rsidR="002C043F">
        <w:t>-Klasse</w:t>
      </w:r>
      <w:r>
        <w:t xml:space="preserve"> </w:t>
      </w:r>
      <w:r w:rsidRPr="002C043F">
        <w:rPr>
          <w:rStyle w:val="Code"/>
        </w:rPr>
        <w:t>GridSearchCV</w:t>
      </w:r>
      <w:r w:rsidR="002C043F">
        <w:t xml:space="preserve"> </w:t>
      </w:r>
      <w:r w:rsidR="00E85CE3">
        <w:t xml:space="preserve">zur Kreuzvalidierung </w:t>
      </w:r>
      <w:r w:rsidR="002C043F">
        <w:t>genutzt</w:t>
      </w:r>
      <w:r w:rsidR="00E60FD4">
        <w:t xml:space="preserve">, welcher bei der Instanziierung </w:t>
      </w:r>
      <w:r w:rsidR="00FA2E47">
        <w:t>ein</w:t>
      </w:r>
      <w:r w:rsidR="00E60FD4">
        <w:t xml:space="preserve"> Basismodell </w:t>
      </w:r>
      <w:r w:rsidR="00E60FD4" w:rsidRPr="00E85CE3">
        <w:rPr>
          <w:rStyle w:val="Code"/>
        </w:rPr>
        <w:t>clf</w:t>
      </w:r>
      <w:r w:rsidR="00E60FD4">
        <w:t xml:space="preserve"> und das</w:t>
      </w:r>
      <w:r w:rsidR="00FA2E47">
        <w:t xml:space="preserve"> zughörige</w:t>
      </w:r>
      <w:r w:rsidR="00E60FD4">
        <w:t xml:space="preserve"> Parametergitter </w:t>
      </w:r>
      <w:r w:rsidR="00E60FD4" w:rsidRPr="00E85CE3">
        <w:rPr>
          <w:rStyle w:val="Code"/>
        </w:rPr>
        <w:t>param_grid</w:t>
      </w:r>
      <w:r w:rsidR="00E60FD4">
        <w:t xml:space="preserve"> </w:t>
      </w:r>
      <w:r w:rsidR="00E60FD4">
        <w:lastRenderedPageBreak/>
        <w:t xml:space="preserve">übergeben werden. Beim Aufruf der </w:t>
      </w:r>
      <w:r w:rsidR="00E60FD4" w:rsidRPr="00E85CE3">
        <w:rPr>
          <w:rStyle w:val="Code"/>
        </w:rPr>
        <w:t>fit</w:t>
      </w:r>
      <w:r w:rsidR="00E60FD4">
        <w:t xml:space="preserve">-Methode wird jede </w:t>
      </w:r>
      <w:r w:rsidR="00915066">
        <w:t>mögliche</w:t>
      </w:r>
      <w:r w:rsidR="00E60FD4">
        <w:t xml:space="preserve"> Hyperparameterkombination über eine sogenannte Kreuzvalidierung evaluiert. Hierbei wird der Trainingsdatensatz zunächst in mehrere </w:t>
      </w:r>
      <w:r w:rsidR="00586FF1">
        <w:t xml:space="preserve">sogenannte </w:t>
      </w:r>
      <w:r w:rsidR="00586FF1" w:rsidRPr="00586FF1">
        <w:rPr>
          <w:i/>
          <w:iCs/>
        </w:rPr>
        <w:t>Folds</w:t>
      </w:r>
      <w:r w:rsidR="00E60FD4">
        <w:t xml:space="preserve"> aufgeteilt. </w:t>
      </w:r>
      <w:r w:rsidR="00915066">
        <w:t>Danach</w:t>
      </w:r>
      <w:r w:rsidR="00E60FD4">
        <w:t xml:space="preserve"> wird das Modell unter Nutzung der aktuellen Hyperparameterkombination einmal pro </w:t>
      </w:r>
      <w:r w:rsidR="00586FF1">
        <w:t xml:space="preserve">Fold trainiert, wobei der betrachtete Fold zur Validierung und die übrigen Daten für das Training genutzt werden. Für jeden Fold wird dabei die Klassifikationsqualität auf Basis des F1-Scores </w:t>
      </w:r>
      <w:r w:rsidR="00E00948">
        <w:t>bestimmt</w:t>
      </w:r>
      <w:r w:rsidR="00586FF1">
        <w:t xml:space="preserve">. </w:t>
      </w:r>
      <w:r w:rsidR="00915066">
        <w:t xml:space="preserve">Die Bewertung </w:t>
      </w:r>
      <w:r w:rsidR="00E85CE3">
        <w:t>der</w:t>
      </w:r>
      <w:r w:rsidR="00915066">
        <w:t xml:space="preserve"> Hyperparameterkombination ergibt sich </w:t>
      </w:r>
      <w:r w:rsidR="004A0FBE">
        <w:t>anschließend, indem die F1-Scores aller Folds gemittelt werden.</w:t>
      </w:r>
      <w:r w:rsidR="00814F78">
        <w:t xml:space="preserve"> </w:t>
      </w:r>
    </w:p>
    <w:p w14:paraId="69C05D4E" w14:textId="77777777" w:rsidR="00814F78" w:rsidRPr="00963AE1" w:rsidRDefault="00814F78" w:rsidP="00814F78">
      <w:pPr>
        <w:pStyle w:val="CodeMitRahmen"/>
        <w:rPr>
          <w:noProof/>
          <w:lang w:val="en-GB"/>
        </w:rPr>
      </w:pPr>
      <w:r w:rsidRPr="00963AE1">
        <w:rPr>
          <w:noProof/>
          <w:lang w:val="en-GB"/>
        </w:rPr>
        <w:t>grid = GridSearchCV(clf, param_grid, refit=True, cv=val_split,</w:t>
      </w:r>
    </w:p>
    <w:p w14:paraId="03814CD4" w14:textId="12FC7466" w:rsidR="00814F78" w:rsidRPr="00814F78" w:rsidRDefault="00814F78" w:rsidP="00814F78">
      <w:pPr>
        <w:pStyle w:val="CodeMitRahmen"/>
        <w:ind w:firstLine="709"/>
        <w:rPr>
          <w:noProof/>
          <w:lang w:val="en-GB"/>
        </w:rPr>
      </w:pPr>
      <w:r w:rsidRPr="00814F78">
        <w:rPr>
          <w:noProof/>
          <w:lang w:val="en-GB"/>
        </w:rPr>
        <w:t>scoring='f1_macro')</w:t>
      </w:r>
    </w:p>
    <w:p w14:paraId="7788616C" w14:textId="0C636B1B" w:rsidR="00814F78" w:rsidRDefault="00814F78" w:rsidP="00814F78">
      <w:pPr>
        <w:pStyle w:val="CodeMitRahmen"/>
        <w:rPr>
          <w:noProof/>
          <w:lang w:val="en-GB"/>
        </w:rPr>
      </w:pPr>
      <w:r w:rsidRPr="00814F78">
        <w:rPr>
          <w:noProof/>
          <w:lang w:val="en-GB"/>
        </w:rPr>
        <w:t>grid.fit(X_train, y_train)</w:t>
      </w:r>
    </w:p>
    <w:p w14:paraId="4C848E0F" w14:textId="77777777" w:rsidR="00814F78" w:rsidRDefault="00814F78" w:rsidP="00814F78">
      <w:pPr>
        <w:pStyle w:val="CodeMitRahmen"/>
        <w:rPr>
          <w:noProof/>
          <w:lang w:val="en-GB"/>
        </w:rPr>
      </w:pPr>
    </w:p>
    <w:p w14:paraId="4F80F1D6" w14:textId="7CBE72E9" w:rsidR="00814F78" w:rsidRPr="00814F78" w:rsidRDefault="00814F78" w:rsidP="00814F78">
      <w:pPr>
        <w:pStyle w:val="CodeMitRahmen"/>
        <w:rPr>
          <w:noProof/>
          <w:lang w:val="en-GB"/>
        </w:rPr>
      </w:pPr>
      <w:r w:rsidRPr="00814F78">
        <w:rPr>
          <w:noProof/>
          <w:lang w:val="en-GB"/>
        </w:rPr>
        <w:t>best_clf = grid.best_estimator_</w:t>
      </w:r>
    </w:p>
    <w:p w14:paraId="0042F46A" w14:textId="3E11DA7D" w:rsidR="00814F78" w:rsidRDefault="00104EB3" w:rsidP="00104EB3">
      <w:pPr>
        <w:pStyle w:val="Beschriftung"/>
        <w:jc w:val="center"/>
      </w:pPr>
      <w:r>
        <w:t xml:space="preserve">Code  </w:t>
      </w:r>
      <w:fldSimple w:instr=" SEQ Code_ \* ARABIC ">
        <w:r>
          <w:rPr>
            <w:noProof/>
          </w:rPr>
          <w:t>6</w:t>
        </w:r>
      </w:fldSimple>
      <w:r>
        <w:t>: Gittersuche mittels GridSearchCV</w:t>
      </w:r>
    </w:p>
    <w:p w14:paraId="2DCB36D6" w14:textId="77777777" w:rsidR="00104EB3" w:rsidRPr="00104EB3" w:rsidRDefault="00104EB3" w:rsidP="00104EB3"/>
    <w:p w14:paraId="7AD3E490" w14:textId="5A47D2F8" w:rsidR="00814F78" w:rsidRDefault="00E85CE3" w:rsidP="006F38A4">
      <w:r>
        <w:t>Das Setzen</w:t>
      </w:r>
      <w:r w:rsidR="00FA2E47">
        <w:t xml:space="preserve"> von</w:t>
      </w:r>
      <w:r>
        <w:t xml:space="preserve"> </w:t>
      </w:r>
      <w:r w:rsidRPr="00BA7120">
        <w:rPr>
          <w:rStyle w:val="Code"/>
        </w:rPr>
        <w:t>refit</w:t>
      </w:r>
      <w:r w:rsidR="005241D5" w:rsidRPr="005241D5">
        <w:t xml:space="preserve"> auf</w:t>
      </w:r>
      <w:r w:rsidR="005241D5">
        <w:rPr>
          <w:rStyle w:val="Code"/>
        </w:rPr>
        <w:t xml:space="preserve"> </w:t>
      </w:r>
      <w:r w:rsidRPr="00BA7120">
        <w:rPr>
          <w:rStyle w:val="Code"/>
        </w:rPr>
        <w:t>True</w:t>
      </w:r>
      <w:r>
        <w:t xml:space="preserve"> bei der Instanziierung von </w:t>
      </w:r>
      <w:r w:rsidRPr="00BA7120">
        <w:rPr>
          <w:rStyle w:val="Code"/>
        </w:rPr>
        <w:t>GridSearchCV</w:t>
      </w:r>
      <w:r>
        <w:t xml:space="preserve"> sorgt hierbei dafür, dass das beste Modell nach der Suche erneut unter der Nutzung der gesamten Trainingsdaten trainiert wird.</w:t>
      </w:r>
      <w:r w:rsidR="00E613F6">
        <w:t xml:space="preserve"> Über den Parameter cv kann die Strategie zur Kreuzvalidierung festgelegt werden. Hier wurde </w:t>
      </w:r>
      <w:r w:rsidR="00BA7120">
        <w:t>das</w:t>
      </w:r>
      <w:r w:rsidR="00E613F6">
        <w:t xml:space="preserve"> Objekt </w:t>
      </w:r>
      <w:r w:rsidR="00BA7120" w:rsidRPr="00BA7120">
        <w:rPr>
          <w:rStyle w:val="Code"/>
        </w:rPr>
        <w:t>val_split</w:t>
      </w:r>
      <w:r w:rsidR="00BA7120">
        <w:t xml:space="preserve"> </w:t>
      </w:r>
      <w:r w:rsidR="00E613F6">
        <w:t xml:space="preserve">der Klasse </w:t>
      </w:r>
      <w:r w:rsidR="00E613F6" w:rsidRPr="00BA7120">
        <w:rPr>
          <w:rStyle w:val="Code"/>
        </w:rPr>
        <w:t xml:space="preserve">PredifinedSplit </w:t>
      </w:r>
      <w:r w:rsidR="00E613F6">
        <w:t>übergeben, welches explizit</w:t>
      </w:r>
      <w:r w:rsidR="00FA2E47">
        <w:t xml:space="preserve"> (üblich ist eine zufallsbasierte Aufteilung)</w:t>
      </w:r>
      <w:r w:rsidR="00E613F6">
        <w:t xml:space="preserve"> festlegt, </w:t>
      </w:r>
      <w:r w:rsidR="00FA2E47">
        <w:t>wie die</w:t>
      </w:r>
      <w:r w:rsidR="00E613F6">
        <w:t xml:space="preserve"> Trainingsdatenpunkte </w:t>
      </w:r>
      <w:r w:rsidR="00FA2E47">
        <w:t>einem von fünf</w:t>
      </w:r>
      <w:r w:rsidR="00E613F6">
        <w:t xml:space="preserve"> </w:t>
      </w:r>
      <w:r w:rsidR="006B125B">
        <w:t>Folds</w:t>
      </w:r>
      <w:r w:rsidR="00FA2E47">
        <w:t xml:space="preserve"> </w:t>
      </w:r>
      <w:r w:rsidR="00E613F6">
        <w:t>zugeordnet werden sollen. Der Grund hierfür ist, dass aufeinanderfolgende Datenpunkte</w:t>
      </w:r>
      <w:r w:rsidR="00BA7120">
        <w:t xml:space="preserve"> in den Datensätzen für die Vorklassifikation</w:t>
      </w:r>
      <w:r w:rsidR="0083747D">
        <w:t xml:space="preserve"> </w:t>
      </w:r>
      <w:r w:rsidR="00E613F6">
        <w:t>in der Regel nicht voneinander unabhängig sind</w:t>
      </w:r>
      <w:r w:rsidR="0083747D">
        <w:t xml:space="preserve"> (siehe letzter Abschnitt)</w:t>
      </w:r>
      <w:r w:rsidR="00E613F6">
        <w:t xml:space="preserve">. Würde die Aufteilung also zufällig geschehen, würden zu einer hohen Wahrscheinlichkeit Abhängigkeiten zwischen Trainings- und Validierungsdaten bestehen, die die Bewertung der Modelle </w:t>
      </w:r>
      <w:r w:rsidR="005C525B">
        <w:t xml:space="preserve">bei der Validierung </w:t>
      </w:r>
      <w:r w:rsidR="00E613F6">
        <w:t xml:space="preserve">verzerren. </w:t>
      </w:r>
    </w:p>
    <w:p w14:paraId="5BDAE589" w14:textId="08594BF2" w:rsidR="006F38A4" w:rsidRPr="00F66FF0" w:rsidRDefault="003445C3" w:rsidP="008B6C07">
      <w:r>
        <w:t xml:space="preserve">Nachdem alle Kombinationen kreuzvalidiert wurden, kann auf das Modell mit den besten gefundenen Hyperparametern einfach über das Klassenattribut </w:t>
      </w:r>
      <w:r w:rsidRPr="00BA7120">
        <w:rPr>
          <w:rStyle w:val="Code"/>
        </w:rPr>
        <w:t>best_estimator_</w:t>
      </w:r>
      <w:r>
        <w:t xml:space="preserve"> zugegriffen werden.</w:t>
      </w:r>
      <w:r w:rsidR="0098797A">
        <w:t xml:space="preserve"> Den nachfolgenden Tabellen Tab.5 und Tab. 6 können die besten gefundenen Hyperparamter und die zugehörigen F1-Scores für die Support-Vektor- bzw. die Random-Forest-Klassifikatoren entnommen werden. </w:t>
      </w:r>
    </w:p>
    <w:tbl>
      <w:tblPr>
        <w:tblStyle w:val="zuTabStandard"/>
        <w:tblW w:w="0" w:type="auto"/>
        <w:tblLook w:val="04A0" w:firstRow="1" w:lastRow="0" w:firstColumn="1" w:lastColumn="0" w:noHBand="0" w:noVBand="1"/>
      </w:tblPr>
      <w:tblGrid>
        <w:gridCol w:w="1413"/>
        <w:gridCol w:w="1559"/>
        <w:gridCol w:w="1701"/>
        <w:gridCol w:w="1701"/>
        <w:gridCol w:w="2688"/>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2918">
            <w:pPr>
              <w:jc w:val="center"/>
            </w:pPr>
            <w:r>
              <w:lastRenderedPageBreak/>
              <w:t>I</w:t>
            </w:r>
            <w:r w:rsidR="00E61E1B">
              <w:t>ntervall</w:t>
            </w:r>
          </w:p>
        </w:tc>
        <w:tc>
          <w:tcPr>
            <w:tcW w:w="1559" w:type="dxa"/>
          </w:tcPr>
          <w:p w14:paraId="28E70657" w14:textId="36BE9ECE" w:rsidR="00E61E1B" w:rsidRDefault="00E61E1B" w:rsidP="00F52918">
            <w:pPr>
              <w:jc w:val="center"/>
            </w:pPr>
            <m:oMathPara>
              <m:oMath>
                <m:r>
                  <m:rPr>
                    <m:sty m:val="bi"/>
                  </m:rPr>
                  <w:rPr>
                    <w:rFonts w:ascii="Cambria Math" w:hAnsi="Cambria Math"/>
                  </w:rPr>
                  <m:t>C</m:t>
                </m:r>
              </m:oMath>
            </m:oMathPara>
          </w:p>
        </w:tc>
        <w:tc>
          <w:tcPr>
            <w:tcW w:w="1701" w:type="dxa"/>
          </w:tcPr>
          <w:p w14:paraId="6A29E619" w14:textId="0D2D611B" w:rsidR="00E61E1B" w:rsidRDefault="00E61E1B" w:rsidP="00F52918">
            <w:pPr>
              <w:jc w:val="center"/>
            </w:pPr>
            <m:oMathPara>
              <m:oMath>
                <m:r>
                  <m:rPr>
                    <m:sty m:val="bi"/>
                  </m:rPr>
                  <w:rPr>
                    <w:rFonts w:ascii="Cambria Math" w:hAnsi="Cambria Math"/>
                  </w:rPr>
                  <m:t>γ</m:t>
                </m:r>
              </m:oMath>
            </m:oMathPara>
          </w:p>
        </w:tc>
        <w:tc>
          <w:tcPr>
            <w:tcW w:w="1701" w:type="dxa"/>
          </w:tcPr>
          <w:p w14:paraId="41EAF4E6" w14:textId="248C2BCB" w:rsidR="00E61E1B" w:rsidRPr="00E61E1B" w:rsidRDefault="00E61E1B" w:rsidP="00F52918">
            <w:pPr>
              <w:jc w:val="center"/>
              <w:rPr>
                <w:bCs/>
              </w:rPr>
            </w:pPr>
            <m:oMathPara>
              <m:oMath>
                <m:r>
                  <m:rPr>
                    <m:sty m:val="bi"/>
                  </m:rPr>
                  <w:rPr>
                    <w:rFonts w:ascii="Cambria Math" w:hAnsi="Cambria Math"/>
                  </w:rPr>
                  <m:t>K(x, y)</m:t>
                </m:r>
              </m:oMath>
            </m:oMathPara>
          </w:p>
        </w:tc>
        <w:tc>
          <w:tcPr>
            <w:tcW w:w="2688" w:type="dxa"/>
          </w:tcPr>
          <w:p w14:paraId="07A71AB4" w14:textId="05865AD8" w:rsidR="00E61E1B" w:rsidRPr="00E61E1B" w:rsidRDefault="00E61E1B" w:rsidP="00F52918">
            <w:pPr>
              <w:jc w:val="center"/>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087204">
            <w:pPr>
              <w:jc w:val="left"/>
              <w:rPr>
                <w:b/>
                <w:bCs/>
              </w:rPr>
            </w:pPr>
            <w:r w:rsidRPr="00087204">
              <w:rPr>
                <w:b/>
                <w:bCs/>
              </w:rPr>
              <w:t>1</w:t>
            </w:r>
            <w:r w:rsidR="00087204" w:rsidRPr="00087204">
              <w:rPr>
                <w:b/>
                <w:bCs/>
              </w:rPr>
              <w:t>s</w:t>
            </w:r>
          </w:p>
        </w:tc>
        <w:tc>
          <w:tcPr>
            <w:tcW w:w="1559" w:type="dxa"/>
          </w:tcPr>
          <w:p w14:paraId="15C84593" w14:textId="509285C7" w:rsidR="00E61E1B" w:rsidRDefault="00C023A0" w:rsidP="00087204">
            <w:pPr>
              <w:jc w:val="right"/>
            </w:pPr>
            <w:r>
              <w:t>10</w:t>
            </w:r>
          </w:p>
        </w:tc>
        <w:tc>
          <w:tcPr>
            <w:tcW w:w="1701" w:type="dxa"/>
          </w:tcPr>
          <w:p w14:paraId="502F3BB5" w14:textId="7D65D858" w:rsidR="00E61E1B" w:rsidRDefault="007166C9" w:rsidP="00087204">
            <w:pPr>
              <w:jc w:val="right"/>
            </w:pPr>
            <w:r>
              <w:t>0.01</w:t>
            </w:r>
          </w:p>
        </w:tc>
        <w:tc>
          <w:tcPr>
            <w:tcW w:w="1701" w:type="dxa"/>
          </w:tcPr>
          <w:p w14:paraId="3F21E32E" w14:textId="0B7C8FA1" w:rsidR="00E61E1B" w:rsidRDefault="007166C9" w:rsidP="00087204">
            <w:pPr>
              <w:jc w:val="right"/>
            </w:pPr>
            <w:r>
              <w:t>RBF</w:t>
            </w:r>
          </w:p>
        </w:tc>
        <w:tc>
          <w:tcPr>
            <w:tcW w:w="2688" w:type="dxa"/>
          </w:tcPr>
          <w:p w14:paraId="23CCAD94" w14:textId="45AD5718" w:rsidR="00E61E1B" w:rsidRDefault="00E61E1B" w:rsidP="00087204">
            <w:pPr>
              <w:jc w:val="right"/>
            </w:pPr>
            <w:r w:rsidRPr="00E61E1B">
              <w:t>0</w:t>
            </w:r>
            <w:r w:rsidR="00EC6707">
              <w:t>,</w:t>
            </w:r>
            <w:r w:rsidRPr="00E61E1B">
              <w:t>9</w:t>
            </w:r>
            <w:r w:rsidR="00C023A0">
              <w:t>357</w:t>
            </w:r>
          </w:p>
        </w:tc>
      </w:tr>
      <w:tr w:rsidR="00E61E1B" w14:paraId="49883835" w14:textId="7E2BD6B6" w:rsidTr="00087204">
        <w:tc>
          <w:tcPr>
            <w:tcW w:w="1413" w:type="dxa"/>
          </w:tcPr>
          <w:p w14:paraId="544C6188" w14:textId="3E7410A6" w:rsidR="00E61E1B" w:rsidRPr="00087204" w:rsidRDefault="00E61E1B" w:rsidP="00087204">
            <w:pPr>
              <w:jc w:val="left"/>
              <w:rPr>
                <w:b/>
                <w:bCs/>
              </w:rPr>
            </w:pPr>
            <w:r w:rsidRPr="00087204">
              <w:rPr>
                <w:b/>
                <w:bCs/>
              </w:rPr>
              <w:t>2</w:t>
            </w:r>
            <w:r w:rsidR="00087204" w:rsidRPr="00087204">
              <w:rPr>
                <w:b/>
                <w:bCs/>
              </w:rPr>
              <w:t>s</w:t>
            </w:r>
          </w:p>
        </w:tc>
        <w:tc>
          <w:tcPr>
            <w:tcW w:w="1559" w:type="dxa"/>
          </w:tcPr>
          <w:p w14:paraId="11466E0F" w14:textId="55FBD195" w:rsidR="00E61E1B" w:rsidRDefault="00C023A0" w:rsidP="00087204">
            <w:pPr>
              <w:jc w:val="right"/>
            </w:pPr>
            <w:r>
              <w:t>5</w:t>
            </w:r>
            <w:r w:rsidR="007166C9">
              <w:t>000</w:t>
            </w:r>
          </w:p>
        </w:tc>
        <w:tc>
          <w:tcPr>
            <w:tcW w:w="1701" w:type="dxa"/>
          </w:tcPr>
          <w:p w14:paraId="42AA8537" w14:textId="3641C574" w:rsidR="00E61E1B" w:rsidRDefault="007166C9" w:rsidP="00087204">
            <w:pPr>
              <w:jc w:val="right"/>
            </w:pPr>
            <w:r>
              <w:t>0.0</w:t>
            </w:r>
            <w:r w:rsidR="00C023A0">
              <w:t>0</w:t>
            </w:r>
            <w:r>
              <w:t>1</w:t>
            </w:r>
          </w:p>
        </w:tc>
        <w:tc>
          <w:tcPr>
            <w:tcW w:w="1701" w:type="dxa"/>
          </w:tcPr>
          <w:p w14:paraId="55F8EC25" w14:textId="126B0259" w:rsidR="00E61E1B" w:rsidRDefault="007166C9" w:rsidP="00087204">
            <w:pPr>
              <w:jc w:val="right"/>
            </w:pPr>
            <w:r>
              <w:t>RBF</w:t>
            </w:r>
          </w:p>
        </w:tc>
        <w:tc>
          <w:tcPr>
            <w:tcW w:w="2688" w:type="dxa"/>
          </w:tcPr>
          <w:p w14:paraId="72D8FD0C" w14:textId="222101BD" w:rsidR="00E61E1B" w:rsidRDefault="007166C9" w:rsidP="00087204">
            <w:pPr>
              <w:jc w:val="right"/>
            </w:pPr>
            <w:r w:rsidRPr="007166C9">
              <w:t>0</w:t>
            </w:r>
            <w:r w:rsidR="00EC6707">
              <w:t>,</w:t>
            </w:r>
            <w:r w:rsidRPr="007166C9">
              <w:t>93</w:t>
            </w:r>
            <w:r w:rsidR="00C023A0">
              <w:t>91</w:t>
            </w:r>
          </w:p>
        </w:tc>
      </w:tr>
    </w:tbl>
    <w:p w14:paraId="3D2A6112" w14:textId="3109E135" w:rsidR="00735608" w:rsidRDefault="00735608" w:rsidP="0098797A">
      <w:pPr>
        <w:pStyle w:val="Beschriftung"/>
        <w:jc w:val="center"/>
      </w:pPr>
      <w:bookmarkStart w:id="79" w:name="_Toc141882853"/>
      <w:r>
        <w:t xml:space="preserve">Tab.  </w:t>
      </w:r>
      <w:fldSimple w:instr=" SEQ Tab._ \* ARABIC ">
        <w:r w:rsidR="0045632D">
          <w:rPr>
            <w:noProof/>
          </w:rPr>
          <w:t>5</w:t>
        </w:r>
      </w:fldSimple>
      <w:r>
        <w:t xml:space="preserve">: Ergebnisse der </w:t>
      </w:r>
      <w:r w:rsidR="00F81A9A">
        <w:t>Gittersuche für die Drei-Klassen-SVM</w:t>
      </w:r>
      <w:bookmarkEnd w:id="79"/>
    </w:p>
    <w:p w14:paraId="43DCD8E3" w14:textId="77777777" w:rsidR="005C525B" w:rsidRPr="005C525B" w:rsidRDefault="005C525B" w:rsidP="005C52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2918">
            <w:pPr>
              <w:jc w:val="center"/>
            </w:pPr>
            <w:r>
              <w:t>Intervall</w:t>
            </w:r>
          </w:p>
        </w:tc>
        <w:tc>
          <w:tcPr>
            <w:tcW w:w="856" w:type="dxa"/>
          </w:tcPr>
          <w:p w14:paraId="59AEED2D" w14:textId="5803FAB4" w:rsidR="00F01A4D"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005BB6FA" w:rsidR="00F01A4D" w:rsidRPr="001A1E19" w:rsidRDefault="00000000" w:rsidP="00F52918">
            <w:pPr>
              <w:jc w:val="cente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39BF33B0" w14:textId="612F52D4"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2918">
            <w:pPr>
              <w:jc w:val="center"/>
            </w:pPr>
            <w:r w:rsidRPr="00E61E1B">
              <w:rPr>
                <w:bCs/>
              </w:rPr>
              <w:t>F1-Score (Validierung)</w:t>
            </w:r>
          </w:p>
        </w:tc>
      </w:tr>
      <w:tr w:rsidR="00087204" w:rsidRPr="00F01A4D" w14:paraId="4F2B88F5" w14:textId="77777777" w:rsidTr="00087204">
        <w:tc>
          <w:tcPr>
            <w:tcW w:w="1124" w:type="dxa"/>
          </w:tcPr>
          <w:p w14:paraId="7B87D199" w14:textId="4E49F2F3" w:rsidR="00F01A4D" w:rsidRPr="001A1E19" w:rsidRDefault="00087204" w:rsidP="00FF0EB9">
            <w:pPr>
              <w:rPr>
                <w:b/>
                <w:bCs/>
              </w:rPr>
            </w:pPr>
            <w:r w:rsidRPr="00087204">
              <w:rPr>
                <w:b/>
                <w:bCs/>
              </w:rPr>
              <w:t>1s</w:t>
            </w:r>
          </w:p>
        </w:tc>
        <w:tc>
          <w:tcPr>
            <w:tcW w:w="856" w:type="dxa"/>
          </w:tcPr>
          <w:p w14:paraId="4029A109" w14:textId="78DA1603" w:rsidR="00F01A4D" w:rsidRPr="001A1E19" w:rsidRDefault="00C023A0" w:rsidP="00087204">
            <w:pPr>
              <w:jc w:val="right"/>
            </w:pPr>
            <w:r w:rsidRPr="001A1E19">
              <w:t>10</w:t>
            </w:r>
            <w:r w:rsidR="00087204" w:rsidRPr="001A1E19">
              <w:t>00</w:t>
            </w:r>
          </w:p>
        </w:tc>
        <w:tc>
          <w:tcPr>
            <w:tcW w:w="1479" w:type="dxa"/>
          </w:tcPr>
          <w:p w14:paraId="0ADA5C11" w14:textId="462D1600" w:rsidR="00F01A4D" w:rsidRPr="001A1E19" w:rsidRDefault="00087204" w:rsidP="00087204">
            <w:pPr>
              <w:jc w:val="right"/>
            </w:pPr>
            <w:r w:rsidRPr="001A1E19">
              <w:t>50%</w:t>
            </w:r>
          </w:p>
        </w:tc>
        <w:tc>
          <w:tcPr>
            <w:tcW w:w="1046" w:type="dxa"/>
          </w:tcPr>
          <w:p w14:paraId="2480DA90" w14:textId="2B354187" w:rsidR="00F01A4D" w:rsidRPr="001A1E19" w:rsidRDefault="00087204" w:rsidP="00087204">
            <w:pPr>
              <w:jc w:val="right"/>
            </w:pPr>
            <w:r w:rsidRPr="001A1E19">
              <w:t>20</w:t>
            </w:r>
          </w:p>
        </w:tc>
        <w:tc>
          <w:tcPr>
            <w:tcW w:w="1248" w:type="dxa"/>
          </w:tcPr>
          <w:p w14:paraId="7E4D8313" w14:textId="06A6BAD4"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1A1E19" w:rsidRDefault="00087204" w:rsidP="00087204">
            <w:pPr>
              <w:jc w:val="right"/>
            </w:pPr>
            <w:r w:rsidRPr="001A1E19">
              <w:t>2</w:t>
            </w:r>
          </w:p>
        </w:tc>
        <w:tc>
          <w:tcPr>
            <w:tcW w:w="960" w:type="dxa"/>
          </w:tcPr>
          <w:p w14:paraId="6D649911" w14:textId="197DE567" w:rsidR="00F01A4D" w:rsidRPr="001A1E19" w:rsidRDefault="00087204" w:rsidP="00087204">
            <w:pPr>
              <w:jc w:val="right"/>
            </w:pPr>
            <w:r w:rsidRPr="001A1E19">
              <w:t>4</w:t>
            </w:r>
          </w:p>
        </w:tc>
        <w:tc>
          <w:tcPr>
            <w:tcW w:w="1603" w:type="dxa"/>
          </w:tcPr>
          <w:p w14:paraId="483C5F94" w14:textId="32DA78C2" w:rsidR="00F01A4D" w:rsidRPr="001A1E19" w:rsidRDefault="00087204" w:rsidP="00087204">
            <w:pPr>
              <w:jc w:val="right"/>
            </w:pPr>
            <w:r w:rsidRPr="001A1E19">
              <w:t>0</w:t>
            </w:r>
            <w:r w:rsidR="00EC6707" w:rsidRPr="001A1E19">
              <w:t>,</w:t>
            </w:r>
            <w:r w:rsidRPr="001A1E19">
              <w:t>93</w:t>
            </w:r>
            <w:r w:rsidR="00C023A0" w:rsidRPr="001A1E19">
              <w:t>69</w:t>
            </w:r>
          </w:p>
        </w:tc>
      </w:tr>
      <w:tr w:rsidR="00087204" w:rsidRPr="00F01A4D" w14:paraId="75F8E1F0" w14:textId="77777777" w:rsidTr="00087204">
        <w:tc>
          <w:tcPr>
            <w:tcW w:w="1124" w:type="dxa"/>
          </w:tcPr>
          <w:p w14:paraId="5431F0D3" w14:textId="1334FEE0" w:rsidR="00F01A4D" w:rsidRPr="001A1E19" w:rsidRDefault="00087204" w:rsidP="00FF0EB9">
            <w:pPr>
              <w:rPr>
                <w:b/>
                <w:bCs/>
              </w:rPr>
            </w:pPr>
            <w:r w:rsidRPr="00087204">
              <w:rPr>
                <w:b/>
                <w:bCs/>
              </w:rPr>
              <w:t>2s</w:t>
            </w:r>
          </w:p>
        </w:tc>
        <w:tc>
          <w:tcPr>
            <w:tcW w:w="856" w:type="dxa"/>
          </w:tcPr>
          <w:p w14:paraId="45B13B58" w14:textId="467C4543" w:rsidR="00F01A4D" w:rsidRPr="001A1E19" w:rsidRDefault="00C023A0" w:rsidP="00087204">
            <w:pPr>
              <w:jc w:val="right"/>
            </w:pPr>
            <w:r w:rsidRPr="001A1E19">
              <w:t>5</w:t>
            </w:r>
            <w:r w:rsidR="00087204" w:rsidRPr="001A1E19">
              <w:t>00</w:t>
            </w:r>
          </w:p>
        </w:tc>
        <w:tc>
          <w:tcPr>
            <w:tcW w:w="1479" w:type="dxa"/>
          </w:tcPr>
          <w:p w14:paraId="141CE3AF" w14:textId="2185AF25" w:rsidR="00F01A4D" w:rsidRPr="001A1E19" w:rsidRDefault="00C023A0" w:rsidP="00087204">
            <w:pPr>
              <w:jc w:val="right"/>
            </w:pPr>
            <w:r w:rsidRPr="001A1E19">
              <w:t>100</w:t>
            </w:r>
            <w:r w:rsidR="00087204" w:rsidRPr="001A1E19">
              <w:t>%</w:t>
            </w:r>
          </w:p>
        </w:tc>
        <w:tc>
          <w:tcPr>
            <w:tcW w:w="1046" w:type="dxa"/>
          </w:tcPr>
          <w:p w14:paraId="1AF0B5FB" w14:textId="390304A4" w:rsidR="00F01A4D" w:rsidRPr="001A1E19" w:rsidRDefault="00C023A0" w:rsidP="00087204">
            <w:pPr>
              <w:jc w:val="right"/>
            </w:pPr>
            <w:r w:rsidRPr="001A1E19">
              <w:t>1</w:t>
            </w:r>
            <w:r w:rsidR="00087204" w:rsidRPr="001A1E19">
              <w:t>0</w:t>
            </w:r>
          </w:p>
        </w:tc>
        <w:tc>
          <w:tcPr>
            <w:tcW w:w="1248" w:type="dxa"/>
          </w:tcPr>
          <w:p w14:paraId="1F82242B" w14:textId="3463726D"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1A1E19" w:rsidRDefault="00087204" w:rsidP="00087204">
            <w:pPr>
              <w:jc w:val="right"/>
            </w:pPr>
            <w:r w:rsidRPr="001A1E19">
              <w:t>2</w:t>
            </w:r>
          </w:p>
        </w:tc>
        <w:tc>
          <w:tcPr>
            <w:tcW w:w="960" w:type="dxa"/>
          </w:tcPr>
          <w:p w14:paraId="7A055A8E" w14:textId="24CEF7FE" w:rsidR="00F01A4D" w:rsidRPr="001A1E19" w:rsidRDefault="00087204" w:rsidP="00087204">
            <w:pPr>
              <w:jc w:val="right"/>
            </w:pPr>
            <w:r w:rsidRPr="001A1E19">
              <w:t>4</w:t>
            </w:r>
          </w:p>
        </w:tc>
        <w:tc>
          <w:tcPr>
            <w:tcW w:w="1603" w:type="dxa"/>
          </w:tcPr>
          <w:p w14:paraId="5249D839" w14:textId="7B83D14D" w:rsidR="00F01A4D" w:rsidRPr="001A1E19" w:rsidRDefault="00087204" w:rsidP="00087204">
            <w:pPr>
              <w:jc w:val="right"/>
            </w:pPr>
            <w:r w:rsidRPr="001A1E19">
              <w:t>0</w:t>
            </w:r>
            <w:r w:rsidR="00EC6707" w:rsidRPr="001A1E19">
              <w:t>,</w:t>
            </w:r>
            <w:r w:rsidRPr="001A1E19">
              <w:t>94</w:t>
            </w:r>
            <w:r w:rsidR="00C023A0" w:rsidRPr="001A1E19">
              <w:t>57</w:t>
            </w:r>
          </w:p>
        </w:tc>
      </w:tr>
    </w:tbl>
    <w:p w14:paraId="5386308B" w14:textId="1CD7351D" w:rsidR="00F01A4D" w:rsidRDefault="00F81A9A" w:rsidP="001B0877">
      <w:pPr>
        <w:pStyle w:val="Beschriftung"/>
        <w:jc w:val="center"/>
      </w:pPr>
      <w:bookmarkStart w:id="80" w:name="_Toc141882854"/>
      <w:r>
        <w:t xml:space="preserve">Tab.  </w:t>
      </w:r>
      <w:fldSimple w:instr=" SEQ Tab._ \* ARABIC ">
        <w:r w:rsidR="0045632D">
          <w:rPr>
            <w:noProof/>
          </w:rPr>
          <w:t>6</w:t>
        </w:r>
      </w:fldSimple>
      <w:r>
        <w:t>: Ergebnisse der Gittersuche für den Drei-Klassen-Random-Forest</w:t>
      </w:r>
      <w:bookmarkEnd w:id="80"/>
    </w:p>
    <w:p w14:paraId="5807E7E6" w14:textId="77777777" w:rsidR="0061291C" w:rsidRDefault="0061291C" w:rsidP="0061291C"/>
    <w:p w14:paraId="220C8034" w14:textId="3D5DA148" w:rsidR="00426777" w:rsidRDefault="00627AFB" w:rsidP="0061291C">
      <w:r>
        <w:t>Wie leicht zu erkennen ist, erreichen alle optimierten Modelle einen F1-Score von über 0,93</w:t>
      </w:r>
      <w:r w:rsidR="00426777">
        <w:t>5</w:t>
      </w:r>
      <w:r>
        <w:t xml:space="preserve">. </w:t>
      </w:r>
      <w:r w:rsidR="00426777">
        <w:t xml:space="preserve">Es fällt auf, dass die Erhöhung des </w:t>
      </w:r>
      <w:r w:rsidR="004831A3">
        <w:t xml:space="preserve">Aufnahmeintervalls </w:t>
      </w:r>
      <w:r w:rsidR="00E75B80">
        <w:t>auf 2s</w:t>
      </w:r>
      <w:r w:rsidR="00426777">
        <w:t xml:space="preserve"> scheinbar einen positiven Effekt auf beide Klassifikationsverfahren</w:t>
      </w:r>
      <w:r w:rsidR="00B968E3">
        <w:t xml:space="preserve"> </w:t>
      </w:r>
      <w:r w:rsidR="00426777">
        <w:t xml:space="preserve">hat. </w:t>
      </w:r>
      <w:r w:rsidR="00B968E3">
        <w:t xml:space="preserve">Besonders stark profitiert hiervon der Random-Forest, der auf dem </w:t>
      </w:r>
      <w:r w:rsidR="00E75B80">
        <w:t xml:space="preserve">entsprechenden </w:t>
      </w:r>
      <w:r w:rsidR="00B968E3">
        <w:t>Datensatz</w:t>
      </w:r>
      <w:r w:rsidR="00E75B80">
        <w:t xml:space="preserve"> mit</w:t>
      </w:r>
      <w:r w:rsidR="00B968E3">
        <w:t xml:space="preserve"> einem F1-Score von </w:t>
      </w:r>
      <w:r w:rsidR="00B968E3" w:rsidRPr="001A1E19">
        <w:t>0,9457</w:t>
      </w:r>
      <w:r w:rsidR="00B968E3">
        <w:t xml:space="preserve"> die beste Bewertung unter allen optimierten Modellen erreichen konnte</w:t>
      </w:r>
      <w:r w:rsidR="00BC57C8">
        <w:t xml:space="preserve"> und entsprechend für die Vorhersage des Matching-Modus auf Basis von Sequenzen mit einem </w:t>
      </w:r>
      <w:r w:rsidR="004831A3">
        <w:t xml:space="preserve">Aufnahmeintervall </w:t>
      </w:r>
      <w:r w:rsidR="00BC57C8">
        <w:t xml:space="preserve">von 2s eingesetzt werden sollte. Auch für das Aufnahmeintervall von 1s erzielt der Random-Forest eine etwas bessere Leistung als der konkurrierende Support-Vector-Klassifikator und ist diesem somit vorzuziehen. </w:t>
      </w:r>
    </w:p>
    <w:p w14:paraId="32A9C043" w14:textId="6DC5A228" w:rsidR="00492051" w:rsidRDefault="00693EC4" w:rsidP="00492051">
      <w:pPr>
        <w:pStyle w:val="berschrift3"/>
      </w:pPr>
      <w:bookmarkStart w:id="81" w:name="_Toc143014942"/>
      <w:r>
        <w:t>Evaluierung</w:t>
      </w:r>
      <w:bookmarkEnd w:id="81"/>
      <w:r w:rsidR="003D33AD">
        <w:t xml:space="preserve"> </w:t>
      </w:r>
      <w:r w:rsidR="00A34800">
        <w:t>auf den Testdaten</w:t>
      </w:r>
    </w:p>
    <w:p w14:paraId="4C26E8E9" w14:textId="77777777" w:rsidR="00A47C14" w:rsidRDefault="00032514" w:rsidP="00CA2309">
      <w:r>
        <w:t>Da eine Hyperparameteroptimierung und Modellauswahl grundsätzlich auf Basis der Validierungsdaten erfolgt, wurden im letzten Abschnitt bereits die beiden Random-Forest-Klassifikatoren als</w:t>
      </w:r>
      <w:r w:rsidR="00E73B37">
        <w:t xml:space="preserve"> endgültige</w:t>
      </w:r>
      <w:r>
        <w:t xml:space="preserve"> Modelle für die Vorhersage des Matching-Modus festgelegt. </w:t>
      </w:r>
      <w:r w:rsidR="00F00EEC">
        <w:t xml:space="preserve">Die Modellauswahl ist somit direkt </w:t>
      </w:r>
      <w:r w:rsidR="00F00EEC">
        <w:t>von der Validierungsbewertung der Modelle abhängig</w:t>
      </w:r>
      <w:r w:rsidR="00F00EEC">
        <w:t xml:space="preserve">, wodurch </w:t>
      </w:r>
      <w:r w:rsidR="00E73B37">
        <w:t xml:space="preserve">sich die zugehörigen F1-Scores nicht zur Abschätzung </w:t>
      </w:r>
      <w:r w:rsidR="00746E38">
        <w:t>der Verallgemeinerungsfähigkeit der Modelle</w:t>
      </w:r>
      <w:r w:rsidR="00F00EEC">
        <w:t xml:space="preserve"> eignen</w:t>
      </w:r>
      <w:r w:rsidR="00746E38">
        <w:t xml:space="preserve">. </w:t>
      </w:r>
      <w:r w:rsidR="000E52C6">
        <w:t xml:space="preserve">Deswegen werden beide Modelle im </w:t>
      </w:r>
      <w:r w:rsidR="00E930D5">
        <w:t>Folgenden</w:t>
      </w:r>
      <w:r w:rsidR="000E52C6">
        <w:t xml:space="preserve"> auf Basis der </w:t>
      </w:r>
      <w:r w:rsidR="00E930D5">
        <w:t xml:space="preserve">zugehörigen Testdatensätze evaluiert, wobei eine besondere Aufmerksamkeit auf die </w:t>
      </w:r>
      <w:r w:rsidR="00531A3A">
        <w:t>Sensitivität</w:t>
      </w:r>
      <w:r w:rsidR="00E930D5">
        <w:t xml:space="preserve"> der Modelle gelegt wird.</w:t>
      </w:r>
    </w:p>
    <w:p w14:paraId="7EC998E9" w14:textId="5F52D996" w:rsidR="00E930D5" w:rsidRDefault="00A3436D" w:rsidP="00CA2309">
      <w:r>
        <w:lastRenderedPageBreak/>
        <w:t xml:space="preserve">Für ein Aufnahmeintervall von einer Sekunde ergibt sich </w:t>
      </w:r>
      <w:r w:rsidR="00531A3A">
        <w:t xml:space="preserve">dabei die in Abb. 22 dargestellte Sensitivitätsmatrix (zeilenweise normalisierte Konfusionsmatrix). </w:t>
      </w:r>
      <w:r w:rsidR="000F1B70">
        <w:t>Das Modell erreicht für die Klasse Fußgänger</w:t>
      </w:r>
      <w:r w:rsidR="00697552">
        <w:t xml:space="preserve"> (Modus </w:t>
      </w:r>
      <w:r w:rsidR="00697552" w:rsidRPr="00697552">
        <w:rPr>
          <w:i/>
          <w:iCs/>
        </w:rPr>
        <w:t>pedestrian</w:t>
      </w:r>
      <w:r w:rsidR="00697552">
        <w:t xml:space="preserve">) eine </w:t>
      </w:r>
      <w:r w:rsidR="00A47C14">
        <w:t xml:space="preserve">hervorragende </w:t>
      </w:r>
      <w:r w:rsidR="00697552">
        <w:t xml:space="preserve">Sensitivität von 0,98, d.h. 98% der Testdatenpunkte dieser Klasse werden korrekt vorhergesagt. Etwas schlechter, aber dennoch </w:t>
      </w:r>
      <w:r w:rsidR="00A47C14">
        <w:t>gut</w:t>
      </w:r>
      <w:r w:rsidR="00697552">
        <w:t xml:space="preserve">, schneidet das Modell mit einer Sensitivität von 0,94 bei der Klassifikation von motorisierten </w:t>
      </w:r>
      <w:r w:rsidR="006329DC">
        <w:t>F</w:t>
      </w:r>
      <w:r w:rsidR="00697552">
        <w:t xml:space="preserve">ahrzeugen (Modus </w:t>
      </w:r>
      <w:r w:rsidR="00697552" w:rsidRPr="00697552">
        <w:rPr>
          <w:i/>
          <w:iCs/>
        </w:rPr>
        <w:t>auto</w:t>
      </w:r>
      <w:r w:rsidR="00697552">
        <w:t>) ab. Die größten Schwierigkeiten bestehen bei der</w:t>
      </w:r>
      <w:r w:rsidR="006329DC">
        <w:t xml:space="preserve"> </w:t>
      </w:r>
      <w:r w:rsidR="00697552">
        <w:t xml:space="preserve">Klasse </w:t>
      </w:r>
      <w:r w:rsidR="006329DC">
        <w:t>Fahrrad</w:t>
      </w:r>
      <w:r w:rsidR="00697552">
        <w:t xml:space="preserve"> (Modus </w:t>
      </w:r>
      <w:r w:rsidR="00697552" w:rsidRPr="00697552">
        <w:rPr>
          <w:i/>
          <w:iCs/>
        </w:rPr>
        <w:t>bycicle</w:t>
      </w:r>
      <w:r w:rsidR="00697552">
        <w:t>)</w:t>
      </w:r>
      <w:r w:rsidR="002E5C64">
        <w:t xml:space="preserve">, für welche das Modell </w:t>
      </w:r>
      <w:r w:rsidR="00A47C14">
        <w:t>eine</w:t>
      </w:r>
      <w:r w:rsidR="006329DC">
        <w:t xml:space="preserve"> </w:t>
      </w:r>
      <w:r w:rsidR="00A47C14">
        <w:t xml:space="preserve">relativ </w:t>
      </w:r>
      <w:r w:rsidR="006329DC">
        <w:t>geringe</w:t>
      </w:r>
      <w:r w:rsidR="002E5C64">
        <w:t xml:space="preserve"> Sensitivität von 0,89 aufweist.</w:t>
      </w:r>
      <w:r w:rsidR="006329DC">
        <w:t xml:space="preserve"> Der häufigste Fehler ist dabei eine Verwechslung von Fahrrädern und motorisierten Fahrzeugen. So werden ca. 11% der Fahrräder fälschlicherweise als motorisiertes Fahrzeug klassifiziert. Umgekehrt beträgt die </w:t>
      </w:r>
      <w:r w:rsidR="00897900">
        <w:t>Rate der Fehlklassifikationen</w:t>
      </w:r>
      <w:r w:rsidR="006329DC">
        <w:t xml:space="preserve"> 4,8%.</w:t>
      </w:r>
    </w:p>
    <w:p w14:paraId="694F2273" w14:textId="77777777" w:rsidR="00A34800" w:rsidRDefault="00A34800" w:rsidP="00A34800">
      <w:pPr>
        <w:pStyle w:val="AbbMitRahmen"/>
        <w:keepNext/>
      </w:pPr>
      <w:r w:rsidRPr="00A34800">
        <w:rPr>
          <w:noProof/>
        </w:rPr>
        <w:drawing>
          <wp:inline distT="0" distB="0" distL="0" distR="0" wp14:anchorId="6E1EA8C6" wp14:editId="5A96CB2C">
            <wp:extent cx="3758400" cy="2592000"/>
            <wp:effectExtent l="0" t="0" r="0" b="0"/>
            <wp:docPr id="1" name="Grafik 1" descr="Ein Bild, das Text, Screenshot, Diagramm,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Diagramm, Quadrat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t="6407"/>
                    <a:stretch/>
                  </pic:blipFill>
                  <pic:spPr bwMode="auto">
                    <a:xfrm>
                      <a:off x="0" y="0"/>
                      <a:ext cx="37584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20C3DE8" w14:textId="0F2AD26F" w:rsidR="00A34800" w:rsidRDefault="00A34800" w:rsidP="00A34800">
      <w:pPr>
        <w:pStyle w:val="Beschriftung"/>
        <w:jc w:val="center"/>
      </w:pPr>
      <w:r>
        <w:t xml:space="preserve">Abb.  </w:t>
      </w:r>
      <w:fldSimple w:instr=" SEQ Abb._ \* ARABIC ">
        <w:r w:rsidR="004831A3">
          <w:rPr>
            <w:noProof/>
          </w:rPr>
          <w:t>22</w:t>
        </w:r>
      </w:fldSimple>
      <w:r>
        <w:t xml:space="preserve">: </w:t>
      </w:r>
      <w:r w:rsidR="00D3624B">
        <w:t>Evaluierung der</w:t>
      </w:r>
      <w:r>
        <w:t xml:space="preserve"> Vorhersage des Matching-Modus bei einem Aufnahmeintervall von 1s</w:t>
      </w:r>
    </w:p>
    <w:p w14:paraId="296E8B03" w14:textId="77777777" w:rsidR="00FE5B78" w:rsidRPr="00FE5B78" w:rsidRDefault="00FE5B78" w:rsidP="00FE5B78"/>
    <w:p w14:paraId="591C6BA0" w14:textId="64AF5400" w:rsidR="00FE5B78" w:rsidRDefault="00FE5B78" w:rsidP="00FE5B78">
      <w:r>
        <w:t>Insgesamt erreicht der Random-Forest-Klassifikator für ein Aufnahmeintervall von einer Sekunde auf den Testdaten eine</w:t>
      </w:r>
      <w:r w:rsidR="00AC05F7">
        <w:t xml:space="preserve"> gute </w:t>
      </w:r>
      <w:r>
        <w:t xml:space="preserve">Accuracy von 0,9323 und einen nahezu identischen F1-Score von </w:t>
      </w:r>
      <w:r w:rsidRPr="00664D94">
        <w:t>0</w:t>
      </w:r>
      <w:r>
        <w:t>,</w:t>
      </w:r>
      <w:r w:rsidRPr="00664D94">
        <w:t>9</w:t>
      </w:r>
      <w:r>
        <w:t xml:space="preserve">318. </w:t>
      </w:r>
    </w:p>
    <w:p w14:paraId="2B271DD9" w14:textId="328107E6" w:rsidR="00492051" w:rsidRPr="00492051" w:rsidRDefault="00A47C14" w:rsidP="00492051">
      <w:r>
        <w:t xml:space="preserve">Abb. 23 zeigt die Sensitivitätsmatrix für ein Aufnahmeintervall von zwei Sekunden. Das zugehörige Modell erreicht für die Klasse Fußgänger (Modus </w:t>
      </w:r>
      <w:r w:rsidRPr="00A47C14">
        <w:rPr>
          <w:i/>
          <w:iCs/>
        </w:rPr>
        <w:t>pedestrian</w:t>
      </w:r>
      <w:r>
        <w:t>) eine nahezu perfekte Sensitivität von ca. 1,0. Für motorisierte Fahrzeuge</w:t>
      </w:r>
      <w:r w:rsidR="00AC05F7">
        <w:t xml:space="preserve"> </w:t>
      </w:r>
      <w:r w:rsidR="00AC05F7">
        <w:t xml:space="preserve">(Modus </w:t>
      </w:r>
      <w:r w:rsidR="00AC05F7" w:rsidRPr="00697552">
        <w:rPr>
          <w:i/>
          <w:iCs/>
        </w:rPr>
        <w:t>auto</w:t>
      </w:r>
      <w:r w:rsidR="00AC05F7">
        <w:t>)</w:t>
      </w:r>
      <w:r>
        <w:t xml:space="preserve"> unterscheidet sich die Sensitivität nicht vom vorher betrachteten Modell. Sie beträgt </w:t>
      </w:r>
      <w:r w:rsidR="00897900">
        <w:t xml:space="preserve">also </w:t>
      </w:r>
      <w:r>
        <w:t>ebenso 0,94.</w:t>
      </w:r>
      <w:r w:rsidR="00897900">
        <w:t xml:space="preserve"> </w:t>
      </w:r>
      <w:r>
        <w:t>Etwas verschlechtert hat sich jedoch die Sensitivität für</w:t>
      </w:r>
      <w:r w:rsidR="00AC05F7">
        <w:t xml:space="preserve"> die Klasse</w:t>
      </w:r>
      <w:r>
        <w:t xml:space="preserve"> </w:t>
      </w:r>
      <w:r w:rsidR="00AC05F7">
        <w:t>Fahrrad (</w:t>
      </w:r>
      <w:r w:rsidR="00AC05F7">
        <w:t xml:space="preserve">Modus </w:t>
      </w:r>
      <w:r w:rsidR="00AC05F7" w:rsidRPr="00697552">
        <w:rPr>
          <w:i/>
          <w:iCs/>
        </w:rPr>
        <w:t>bycicle</w:t>
      </w:r>
      <w:r w:rsidR="00AC05F7">
        <w:t>)</w:t>
      </w:r>
      <w:r>
        <w:t xml:space="preserve">, welche nun lediglich 0,88 beträgt. </w:t>
      </w:r>
      <w:r w:rsidR="00897900">
        <w:t xml:space="preserve">12% der Datenpunkte dieser Klasse werden fälschlicherweise als </w:t>
      </w:r>
      <w:r w:rsidR="00897900">
        <w:lastRenderedPageBreak/>
        <w:t>motorisierte Fahrzeuge klassifiziert. Umgekehrt werden nach wie vor 4,8% der Datenpunkte fehlklassifiziert.</w:t>
      </w:r>
    </w:p>
    <w:p w14:paraId="00D78BB2" w14:textId="77777777" w:rsidR="00492051" w:rsidRDefault="00492051" w:rsidP="00492051">
      <w:pPr>
        <w:pStyle w:val="AbbMitRahmen"/>
        <w:keepNext/>
      </w:pPr>
      <w:r>
        <w:rPr>
          <w:noProof/>
        </w:rPr>
        <w:drawing>
          <wp:inline distT="0" distB="0" distL="0" distR="0" wp14:anchorId="760E1CAA" wp14:editId="6193B64F">
            <wp:extent cx="3769200" cy="259200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6636"/>
                    <a:stretch/>
                  </pic:blipFill>
                  <pic:spPr bwMode="auto">
                    <a:xfrm>
                      <a:off x="0" y="0"/>
                      <a:ext cx="3769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757D7E4" w14:textId="0090471F" w:rsidR="00492051" w:rsidRDefault="00492051" w:rsidP="00492051">
      <w:pPr>
        <w:pStyle w:val="Beschriftung"/>
        <w:jc w:val="center"/>
      </w:pPr>
      <w:r>
        <w:t xml:space="preserve">Abb.  </w:t>
      </w:r>
      <w:fldSimple w:instr=" SEQ Abb._ \* ARABIC ">
        <w:r w:rsidR="004831A3">
          <w:rPr>
            <w:noProof/>
          </w:rPr>
          <w:t>23</w:t>
        </w:r>
      </w:fldSimple>
      <w:r>
        <w:t xml:space="preserve">: </w:t>
      </w:r>
      <w:r w:rsidR="00D3624B">
        <w:t>Evaluierung der</w:t>
      </w:r>
      <w:r>
        <w:t xml:space="preserve"> Vorhersage des Matching-Modus bei einem </w:t>
      </w:r>
      <w:r w:rsidR="005F2A10">
        <w:t>I</w:t>
      </w:r>
      <w:r>
        <w:t>ntervall von 2s</w:t>
      </w:r>
    </w:p>
    <w:p w14:paraId="4C31593A" w14:textId="77777777" w:rsidR="00492051" w:rsidRPr="00492051" w:rsidRDefault="00492051" w:rsidP="00492051"/>
    <w:p w14:paraId="77104A51" w14:textId="75B7ABDA" w:rsidR="009950CF" w:rsidRDefault="009950CF" w:rsidP="00C0107B">
      <w:r>
        <w:t xml:space="preserve">Insgesamt erreicht der Random-Forest-Klassifikator für ein Aufnahmeintervall von </w:t>
      </w:r>
      <w:r>
        <w:t>zwei</w:t>
      </w:r>
      <w:r>
        <w:t xml:space="preserve"> Sekunde</w:t>
      </w:r>
      <w:r>
        <w:t>n</w:t>
      </w:r>
      <w:r>
        <w:t xml:space="preserve"> auf den Testdaten eine </w:t>
      </w:r>
      <w:r w:rsidR="00AC05F7">
        <w:t xml:space="preserve">gute </w:t>
      </w:r>
      <w:r>
        <w:t xml:space="preserve">Accuracy von </w:t>
      </w:r>
      <w:r w:rsidRPr="00664D94">
        <w:t>0</w:t>
      </w:r>
      <w:r>
        <w:t>,</w:t>
      </w:r>
      <w:r w:rsidRPr="00664D94">
        <w:t>9</w:t>
      </w:r>
      <w:r>
        <w:t>365 und</w:t>
      </w:r>
      <w:r w:rsidR="00AC05F7">
        <w:t xml:space="preserve"> </w:t>
      </w:r>
      <w:r>
        <w:t xml:space="preserve">einen F1-Score von </w:t>
      </w:r>
      <w:r w:rsidRPr="00D234D6">
        <w:t>0</w:t>
      </w:r>
      <w:r>
        <w:t>,</w:t>
      </w:r>
      <w:r w:rsidRPr="00664D94">
        <w:t xml:space="preserve"> 9</w:t>
      </w:r>
      <w:r>
        <w:t xml:space="preserve">378. </w:t>
      </w:r>
      <w:r>
        <w:t xml:space="preserve">Damit erreicht er im Zuge der Evaluierung eine minimal bessere </w:t>
      </w:r>
      <w:r w:rsidR="00EA272B">
        <w:t>Gesamtb</w:t>
      </w:r>
      <w:r>
        <w:t>ewertung als das zuvor betrachtete Modell</w:t>
      </w:r>
      <w:r w:rsidR="00EA272B">
        <w:t xml:space="preserve"> für ein Aufnahmeintervall von einer Sekunde</w:t>
      </w:r>
      <w:r>
        <w:t xml:space="preserve">. </w:t>
      </w:r>
    </w:p>
    <w:p w14:paraId="3FF6DD0D" w14:textId="0D325258" w:rsidR="0061291C" w:rsidRDefault="00C37FFC" w:rsidP="0061291C">
      <w:pPr>
        <w:pStyle w:val="berschrift2"/>
      </w:pPr>
      <w:r w:rsidRPr="00C37FFC">
        <w:t xml:space="preserve">Map-Matching der </w:t>
      </w:r>
      <w:r>
        <w:t>Positionssequenzen</w:t>
      </w:r>
    </w:p>
    <w:p w14:paraId="2F6937CA" w14:textId="6BEB5481" w:rsidR="00A02368" w:rsidRDefault="00D84C87" w:rsidP="0064007D">
      <w:r>
        <w:t xml:space="preserve">Für das Map-Matching </w:t>
      </w:r>
      <w:r w:rsidR="00DE34B0">
        <w:t>von Positionssequenzen</w:t>
      </w:r>
      <w:r>
        <w:t xml:space="preserve"> wurde</w:t>
      </w:r>
      <w:r w:rsidR="00DE34B0">
        <w:t xml:space="preserve"> </w:t>
      </w:r>
      <w:r>
        <w:t xml:space="preserve">die Klasse </w:t>
      </w:r>
      <w:r w:rsidRPr="00DE34B0">
        <w:rPr>
          <w:rStyle w:val="Code"/>
        </w:rPr>
        <w:t>MapMatcher</w:t>
      </w:r>
      <w:r>
        <w:t xml:space="preserve"> implementiert, welche eine für das vorliegende Problem optimierte API zum </w:t>
      </w:r>
      <w:r w:rsidR="00DE34B0">
        <w:t xml:space="preserve">Map-Matching </w:t>
      </w:r>
      <w:r>
        <w:t xml:space="preserve">Endpunkt </w:t>
      </w:r>
      <w:r w:rsidR="00DE34B0" w:rsidRPr="00DE34B0">
        <w:rPr>
          <w:rStyle w:val="Code"/>
        </w:rPr>
        <w:t>trace_route</w:t>
      </w:r>
      <w:r w:rsidR="00DE34B0">
        <w:t xml:space="preserve"> von Valhalla bereitstellt. </w:t>
      </w:r>
      <w:r w:rsidR="008F26FE" w:rsidRPr="008F26FE">
        <w:rPr>
          <w:color w:val="FF0000"/>
        </w:rPr>
        <w:t xml:space="preserve">Abb. 24 </w:t>
      </w:r>
      <w:r w:rsidR="008F26FE">
        <w:t>zeigt das zugehörige Klassendiagramm</w:t>
      </w:r>
      <w:r w:rsidR="00A11BF9">
        <w:t xml:space="preserve">.  Bei der Instanziierung der Klasse muss dieser ein String übergeben werden, welcher dem Pfad zum Speicherort des zu nutzenden Modells für die Vorhersage des Matching-Modus entspricht. Anschließend kann über die Methode </w:t>
      </w:r>
      <w:r w:rsidR="00A11BF9" w:rsidRPr="00A02368">
        <w:rPr>
          <w:rStyle w:val="Code"/>
        </w:rPr>
        <w:t>match</w:t>
      </w:r>
      <w:r w:rsidR="00A11BF9">
        <w:t xml:space="preserve"> eine beliebige Positionssequenz, die in Form eins Dataframes mit den in Kapitel 6 beschriebenen Spalten übergeben wird, auf das Straßennetz abgebildet werden, wobei in diesem Zuge auch eine Neuberechnung aller Bewegungsmerkmale erfolgt. </w:t>
      </w:r>
    </w:p>
    <w:p w14:paraId="374EF30E" w14:textId="62922358" w:rsidR="00A02368" w:rsidRDefault="00A02368" w:rsidP="0064007D">
      <w:r>
        <w:t xml:space="preserve">Innerhalb der </w:t>
      </w:r>
      <w:r w:rsidRPr="00A02368">
        <w:rPr>
          <w:rStyle w:val="Code"/>
        </w:rPr>
        <w:t>match</w:t>
      </w:r>
      <w:r>
        <w:t xml:space="preserve">-Methode wird dabei zunächst über die private Methode </w:t>
      </w:r>
      <w:r w:rsidRPr="00A02368">
        <w:rPr>
          <w:rStyle w:val="Code"/>
        </w:rPr>
        <w:t>__predict_costing_mode</w:t>
      </w:r>
      <w:r>
        <w:t xml:space="preserve"> und unter Nutzung des spezifizierten Klassifikators der Matching-Modus für die übergebene Sequenz bestimmt. Hierfür werden zunächst die nötigen </w:t>
      </w:r>
      <w:r>
        <w:lastRenderedPageBreak/>
        <w:t xml:space="preserve">deskriptiven Merkmale für die Sequenz berechnet und anschließend an die </w:t>
      </w:r>
      <w:r w:rsidRPr="00A02368">
        <w:rPr>
          <w:rStyle w:val="Code"/>
        </w:rPr>
        <w:t>predict</w:t>
      </w:r>
      <w:r>
        <w:t xml:space="preserve">-Methode des Klassifikators übergeben. </w:t>
      </w:r>
      <w:r w:rsidR="00DC57C7">
        <w:t xml:space="preserve">Der durch die Methode zurückgelieferte Integer-Wert </w:t>
      </w:r>
      <w:r>
        <w:t xml:space="preserve">wird auf </w:t>
      </w:r>
      <w:r w:rsidR="00DC57C7">
        <w:t>den zugehörigen</w:t>
      </w:r>
      <w:r>
        <w:t xml:space="preserve"> Matching-Modi abgebildet</w:t>
      </w:r>
      <w:r w:rsidR="00DC57C7">
        <w:t xml:space="preserve"> und anschließend gemeinsam mit der Sequenz an die Methode </w:t>
      </w:r>
      <w:r w:rsidR="00DC57C7" w:rsidRPr="00DC57C7">
        <w:rPr>
          <w:rStyle w:val="Code"/>
        </w:rPr>
        <w:t>__create_request</w:t>
      </w:r>
      <w:r w:rsidR="00DC57C7">
        <w:t xml:space="preserve"> übergeben. Diese </w:t>
      </w:r>
      <w:r w:rsidR="005D48B8">
        <w:t>erstellt hieraus den</w:t>
      </w:r>
      <w:r w:rsidR="00B455FB">
        <w:t xml:space="preserve"> JSON-</w:t>
      </w:r>
      <w:r w:rsidR="005D48B8">
        <w:t xml:space="preserve">Request-Payload für die Anfrage an den Valhalla-Endpunkt, wobei neben dem Matching-Modus und </w:t>
      </w:r>
      <w:r w:rsidR="00087214">
        <w:t>abhängig</w:t>
      </w:r>
      <w:r w:rsidR="005D48B8">
        <w:t xml:space="preserve"> von der übergebenen Sequenz </w:t>
      </w:r>
      <w:r w:rsidR="00087214">
        <w:t xml:space="preserve">dynamisch </w:t>
      </w:r>
      <w:r w:rsidR="005D48B8">
        <w:t xml:space="preserve">weitere Parameter gesetzt </w:t>
      </w:r>
      <w:r w:rsidR="00087214">
        <w:t>werden,</w:t>
      </w:r>
      <w:r w:rsidR="005D48B8">
        <w:t xml:space="preserve"> um das Matching-Ergebnis zu verbessern. </w:t>
      </w:r>
      <w:r w:rsidR="00087214">
        <w:t xml:space="preserve">Hierzu gehören bspw. die Parameter </w:t>
      </w:r>
      <w:r w:rsidR="00087214" w:rsidRPr="00087214">
        <w:rPr>
          <w:rStyle w:val="Code"/>
        </w:rPr>
        <w:t>search_radius</w:t>
      </w:r>
      <w:r w:rsidR="00087214">
        <w:t xml:space="preserve"> und </w:t>
      </w:r>
      <w:r w:rsidR="00087214" w:rsidRPr="00087214">
        <w:rPr>
          <w:rStyle w:val="Code"/>
        </w:rPr>
        <w:t>gps_accuracy</w:t>
      </w:r>
      <w:r w:rsidR="00087214">
        <w:t xml:space="preserve">, die in Abhängigkeit von den </w:t>
      </w:r>
      <w:r w:rsidR="00087214" w:rsidRPr="00087214">
        <w:rPr>
          <w:rStyle w:val="Code"/>
        </w:rPr>
        <w:t>accuracy</w:t>
      </w:r>
      <w:r w:rsidR="00087214">
        <w:t xml:space="preserve">-Werten einer Sequenz gesetzt werden. </w:t>
      </w:r>
      <w:r w:rsidR="00D4400D">
        <w:t>Einer</w:t>
      </w:r>
      <w:r w:rsidR="00D22483">
        <w:t xml:space="preserve"> Empfehlung innerhalb der Valhalla-Dokumentation</w:t>
      </w:r>
      <w:r w:rsidR="00D4400D">
        <w:t xml:space="preserve"> </w:t>
      </w:r>
      <w:sdt>
        <w:sdtPr>
          <w:alias w:val="To edit, see citavi.com/edit"/>
          <w:tag w:val="CitaviPlaceholder#64acf11a-5e94-47c9-904f-8f691c64d1a2"/>
          <w:id w:val="-535582287"/>
          <w:placeholder>
            <w:docPart w:val="DefaultPlaceholder_-1854013440"/>
          </w:placeholder>
        </w:sdtPr>
        <w:sdtContent>
          <w:r w:rsidR="00D4400D">
            <w:fldChar w:fldCharType="begin"/>
          </w:r>
          <w:r w:rsidR="00D4400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ZTBhYWJkLTUyYzItNDU4OS04NzJmLWIxYmU3MDg2YTI1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Y0YWNmMTFhLTVlOTQtNDdjOS05MDRmLThmNjkxYzY0ZDFhMiIsIlRleHQiOiJbMTddIiwiV0FJVmVyc2lvbiI6IjYuMTQuMC4wIn0=}</w:instrText>
          </w:r>
          <w:r w:rsidR="00D4400D">
            <w:fldChar w:fldCharType="separate"/>
          </w:r>
          <w:r w:rsidR="00D4400D">
            <w:t>[17]</w:t>
          </w:r>
          <w:r w:rsidR="00D4400D">
            <w:fldChar w:fldCharType="end"/>
          </w:r>
        </w:sdtContent>
      </w:sdt>
      <w:r w:rsidR="00D4400D">
        <w:t xml:space="preserve"> folgend</w:t>
      </w:r>
      <w:r w:rsidR="00D22483">
        <w:t xml:space="preserve"> wurde außerdem der Parameter </w:t>
      </w:r>
      <w:r w:rsidR="00D22483" w:rsidRPr="00D22483">
        <w:rPr>
          <w:rStyle w:val="Code"/>
        </w:rPr>
        <w:t>turn_penalty_factor</w:t>
      </w:r>
      <w:r w:rsidR="00D22483">
        <w:t xml:space="preserve"> in Abhängigkeit von der vorhergesagten Fahrzeugklasse gesetzt. Weitere gesetzte Parameter können dem Code oder dem im Anhang 1 zu findenden Beispiel-Request-Payload entnommen werden. </w:t>
      </w:r>
    </w:p>
    <w:p w14:paraId="38A3DFF9" w14:textId="71A1D781" w:rsidR="005F5F05" w:rsidRDefault="003431CE" w:rsidP="0064007D">
      <w:r>
        <w:t xml:space="preserve">Nach der Erstellung des Payloads erfolgt mit Hilfe der requests-Bibliothek eine POST-Request an den trace_route Endpunkt des Valhalla-Services, welcher die übergebene Sequenz </w:t>
      </w:r>
      <w:r w:rsidR="00B455FB">
        <w:t>auf</w:t>
      </w:r>
      <w:r>
        <w:t xml:space="preserve"> </w:t>
      </w:r>
      <w:r w:rsidR="00B455FB">
        <w:t xml:space="preserve">das Straßennetz abbildet und anschließend in Form eines JSON-Response-Payloads (siehe Anhang 2) zurückliefert. </w:t>
      </w:r>
      <w:r w:rsidR="005F5F05">
        <w:t xml:space="preserve">Die Response wird über die Methode </w:t>
      </w:r>
      <w:r w:rsidR="005F5F05" w:rsidRPr="005F5F05">
        <w:rPr>
          <w:rStyle w:val="Code"/>
        </w:rPr>
        <w:t>__read_and_format_response</w:t>
      </w:r>
      <w:r w:rsidR="005F5F05">
        <w:t xml:space="preserve"> geparst und danach in den Dataframe eingelesen, wodurch die bestehenden Koordinatenpunkte überschrieben werden. Anschließend werden die Bewegungsmerkmale auf Basis der gematchten Koordinatenpunkte neu berechnet und der Dataframe zurückgeliefert.</w:t>
      </w:r>
    </w:p>
    <w:p w14:paraId="1E886619" w14:textId="77777777" w:rsidR="001106F6" w:rsidRDefault="001106F6" w:rsidP="001106F6">
      <w:pPr>
        <w:pStyle w:val="AbbMitRahmen"/>
        <w:keepNext/>
      </w:pPr>
      <w:r>
        <w:rPr>
          <w:noProof/>
        </w:rPr>
        <w:drawing>
          <wp:inline distT="0" distB="0" distL="0" distR="0" wp14:anchorId="32CA6A9F" wp14:editId="2E3DD521">
            <wp:extent cx="2781300" cy="2343150"/>
            <wp:effectExtent l="0" t="0" r="0" b="0"/>
            <wp:docPr id="478673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2343150"/>
                    </a:xfrm>
                    <a:prstGeom prst="rect">
                      <a:avLst/>
                    </a:prstGeom>
                    <a:noFill/>
                    <a:ln>
                      <a:noFill/>
                    </a:ln>
                  </pic:spPr>
                </pic:pic>
              </a:graphicData>
            </a:graphic>
          </wp:inline>
        </w:drawing>
      </w:r>
    </w:p>
    <w:p w14:paraId="2C2967CF" w14:textId="579451C5" w:rsidR="000E60FB" w:rsidRDefault="001106F6" w:rsidP="001106F6">
      <w:pPr>
        <w:pStyle w:val="Beschriftung"/>
        <w:jc w:val="center"/>
      </w:pPr>
      <w:bookmarkStart w:id="82" w:name="_Toc143014889"/>
      <w:r>
        <w:t xml:space="preserve">Abb.  </w:t>
      </w:r>
      <w:fldSimple w:instr=" SEQ Abb._ \* ARABIC ">
        <w:r w:rsidR="004831A3">
          <w:rPr>
            <w:noProof/>
          </w:rPr>
          <w:t>24</w:t>
        </w:r>
      </w:fldSimple>
      <w:r>
        <w:t>: Klassendiagramm zur MapMatcher-Klasse</w:t>
      </w:r>
      <w:bookmarkEnd w:id="82"/>
    </w:p>
    <w:p w14:paraId="3B236456" w14:textId="77777777" w:rsidR="00A02368" w:rsidRDefault="00A02368" w:rsidP="00A02368"/>
    <w:p w14:paraId="41696CB3" w14:textId="66227639" w:rsidR="00A02368" w:rsidRPr="00A02368" w:rsidRDefault="00E16A29" w:rsidP="00A02368">
      <w:r>
        <w:t xml:space="preserve">Die </w:t>
      </w:r>
      <w:r w:rsidRPr="00E16A29">
        <w:rPr>
          <w:rStyle w:val="Code"/>
        </w:rPr>
        <w:t>MapMatcher</w:t>
      </w:r>
      <w:r>
        <w:t xml:space="preserve">-Klasse wird im Skript </w:t>
      </w:r>
      <w:r w:rsidRPr="00E16A29">
        <w:rPr>
          <w:rStyle w:val="Code"/>
        </w:rPr>
        <w:t>snap_</w:t>
      </w:r>
      <w:r w:rsidRPr="00E16A29">
        <w:rPr>
          <w:rStyle w:val="Code"/>
        </w:rPr>
        <w:lastRenderedPageBreak/>
        <w:t>sequences_to_road.py</w:t>
      </w:r>
      <w:r>
        <w:t xml:space="preserve"> dazu eingesetzt, um aus allen sechs erzeugten Datensätze für die sequenzielle Klassifikation einen </w:t>
      </w:r>
      <w:r>
        <w:lastRenderedPageBreak/>
        <w:t xml:space="preserve">weiteren Datensatz auf Basis der gematchten Sequenzen zu erzeugen. </w:t>
      </w:r>
      <w:r w:rsidR="00D348C7">
        <w:t>Somit existieren also insgesamt zwölf Datensätze zur Untersuchung der verschiedenen Fehlerbereinigungsstrategien im Zuge der nachfolgenden Klassifikation.</w:t>
      </w:r>
    </w:p>
    <w:p w14:paraId="795561D1" w14:textId="2AA53122" w:rsidR="0061291C" w:rsidRPr="006932E8" w:rsidRDefault="0061291C" w:rsidP="0061291C">
      <w:pPr>
        <w:pStyle w:val="berschrift2"/>
      </w:pPr>
      <w:bookmarkStart w:id="83" w:name="_Toc143014944"/>
      <w:r w:rsidRPr="006932E8">
        <w:t>Evaluierung des Map-Matchings</w:t>
      </w:r>
      <w:bookmarkEnd w:id="83"/>
    </w:p>
    <w:p w14:paraId="591EE980" w14:textId="77777777" w:rsidR="00C0107B" w:rsidRDefault="00C0107B" w:rsidP="00C0107B"/>
    <w:p w14:paraId="14DA7EBE" w14:textId="77777777" w:rsidR="00C0107B" w:rsidRPr="00C0107B" w:rsidRDefault="00C0107B" w:rsidP="00C0107B"/>
    <w:p w14:paraId="1EE58D22" w14:textId="5512FE5A" w:rsidR="00074A4B" w:rsidRDefault="00074A4B" w:rsidP="00074A4B">
      <w:pPr>
        <w:pStyle w:val="berschrift1"/>
      </w:pPr>
      <w:bookmarkStart w:id="84" w:name="_Toc143014945"/>
      <w:r>
        <w:lastRenderedPageBreak/>
        <w:t>Umsetzung der Klassifikation</w:t>
      </w:r>
      <w:bookmarkEnd w:id="84"/>
    </w:p>
    <w:p w14:paraId="3298E325" w14:textId="0F2F3476" w:rsidR="00A43AD1" w:rsidRPr="000F488A" w:rsidRDefault="00D207E6" w:rsidP="00880525">
      <w:pPr>
        <w:pStyle w:val="berschrift2"/>
      </w:pPr>
      <w:bookmarkStart w:id="85" w:name="_Toc143014946"/>
      <w:r w:rsidRPr="000F488A">
        <w:t>Naiver Ansatz: Erweiterung der Vorklassifika</w:t>
      </w:r>
      <w:r w:rsidR="005D75F4" w:rsidRPr="000F488A">
        <w:t>toren</w:t>
      </w:r>
      <w:bookmarkEnd w:id="85"/>
      <w:r w:rsidRPr="000F488A">
        <w:t xml:space="preserve"> </w:t>
      </w:r>
    </w:p>
    <w:tbl>
      <w:tblPr>
        <w:tblStyle w:val="zuTabStandard"/>
        <w:tblW w:w="0" w:type="auto"/>
        <w:tblLook w:val="04A0" w:firstRow="1" w:lastRow="0" w:firstColumn="1" w:lastColumn="0" w:noHBand="0" w:noVBand="1"/>
      </w:tblPr>
      <w:tblGrid>
        <w:gridCol w:w="1413"/>
        <w:gridCol w:w="1559"/>
        <w:gridCol w:w="1701"/>
        <w:gridCol w:w="1701"/>
        <w:gridCol w:w="2688"/>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2918">
            <w:pPr>
              <w:jc w:val="center"/>
            </w:pPr>
            <w:r>
              <w:t>Intervall</w:t>
            </w:r>
          </w:p>
        </w:tc>
        <w:tc>
          <w:tcPr>
            <w:tcW w:w="1559" w:type="dxa"/>
          </w:tcPr>
          <w:p w14:paraId="49EA5275" w14:textId="77777777" w:rsidR="001B0877" w:rsidRDefault="001B0877" w:rsidP="00F52918">
            <w:pPr>
              <w:jc w:val="center"/>
            </w:pPr>
            <m:oMathPara>
              <m:oMath>
                <m:r>
                  <m:rPr>
                    <m:sty m:val="bi"/>
                  </m:rPr>
                  <w:rPr>
                    <w:rFonts w:ascii="Cambria Math" w:hAnsi="Cambria Math"/>
                  </w:rPr>
                  <m:t>C</m:t>
                </m:r>
              </m:oMath>
            </m:oMathPara>
          </w:p>
        </w:tc>
        <w:tc>
          <w:tcPr>
            <w:tcW w:w="1701" w:type="dxa"/>
          </w:tcPr>
          <w:p w14:paraId="3D6A1F28" w14:textId="77777777" w:rsidR="001B0877" w:rsidRDefault="001B0877" w:rsidP="00F52918">
            <w:pPr>
              <w:jc w:val="center"/>
            </w:pPr>
            <m:oMathPara>
              <m:oMath>
                <m:r>
                  <m:rPr>
                    <m:sty m:val="bi"/>
                  </m:rPr>
                  <w:rPr>
                    <w:rFonts w:ascii="Cambria Math" w:hAnsi="Cambria Math"/>
                  </w:rPr>
                  <m:t>γ</m:t>
                </m:r>
              </m:oMath>
            </m:oMathPara>
          </w:p>
        </w:tc>
        <w:tc>
          <w:tcPr>
            <w:tcW w:w="1701" w:type="dxa"/>
          </w:tcPr>
          <w:p w14:paraId="2B3A1467" w14:textId="77777777" w:rsidR="001B0877" w:rsidRPr="00E61E1B" w:rsidRDefault="001B0877" w:rsidP="00F52918">
            <w:pPr>
              <w:jc w:val="center"/>
              <w:rPr>
                <w:bCs/>
              </w:rPr>
            </w:pPr>
            <m:oMathPara>
              <m:oMath>
                <m:r>
                  <m:rPr>
                    <m:sty m:val="bi"/>
                  </m:rPr>
                  <w:rPr>
                    <w:rFonts w:ascii="Cambria Math" w:hAnsi="Cambria Math"/>
                  </w:rPr>
                  <m:t>K(x, y)</m:t>
                </m:r>
              </m:oMath>
            </m:oMathPara>
          </w:p>
        </w:tc>
        <w:tc>
          <w:tcPr>
            <w:tcW w:w="2688" w:type="dxa"/>
          </w:tcPr>
          <w:p w14:paraId="6E2D8935" w14:textId="77777777" w:rsidR="001B0877" w:rsidRPr="00E61E1B" w:rsidRDefault="001B0877" w:rsidP="00F52918">
            <w:pPr>
              <w:jc w:val="center"/>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6A1D2F">
            <w:pPr>
              <w:jc w:val="left"/>
              <w:rPr>
                <w:b/>
                <w:bCs/>
              </w:rPr>
            </w:pPr>
            <w:r w:rsidRPr="00087204">
              <w:rPr>
                <w:b/>
                <w:bCs/>
              </w:rPr>
              <w:t>1s</w:t>
            </w:r>
          </w:p>
        </w:tc>
        <w:tc>
          <w:tcPr>
            <w:tcW w:w="1559" w:type="dxa"/>
          </w:tcPr>
          <w:p w14:paraId="66B9A2F0" w14:textId="5018CFCB" w:rsidR="001B0877" w:rsidRDefault="0028020F" w:rsidP="006A1D2F">
            <w:pPr>
              <w:jc w:val="right"/>
            </w:pPr>
            <w:r>
              <w:t>1000</w:t>
            </w:r>
          </w:p>
        </w:tc>
        <w:tc>
          <w:tcPr>
            <w:tcW w:w="1701" w:type="dxa"/>
          </w:tcPr>
          <w:p w14:paraId="7AACC1A7" w14:textId="70977DF5" w:rsidR="001B0877" w:rsidRDefault="001B0877" w:rsidP="006A1D2F">
            <w:pPr>
              <w:jc w:val="right"/>
            </w:pPr>
            <w:r>
              <w:t>0.01</w:t>
            </w:r>
          </w:p>
        </w:tc>
        <w:tc>
          <w:tcPr>
            <w:tcW w:w="1701" w:type="dxa"/>
          </w:tcPr>
          <w:p w14:paraId="508E1628" w14:textId="77777777" w:rsidR="001B0877" w:rsidRDefault="001B0877" w:rsidP="006A1D2F">
            <w:pPr>
              <w:jc w:val="right"/>
            </w:pPr>
            <w:r>
              <w:t>RBF</w:t>
            </w:r>
          </w:p>
        </w:tc>
        <w:tc>
          <w:tcPr>
            <w:tcW w:w="2688" w:type="dxa"/>
          </w:tcPr>
          <w:p w14:paraId="75F4EB59" w14:textId="06EA7560" w:rsidR="001B0877" w:rsidRDefault="001B0877" w:rsidP="006A1D2F">
            <w:pPr>
              <w:jc w:val="right"/>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087204" w:rsidRDefault="001B0877" w:rsidP="006A1D2F">
            <w:pPr>
              <w:jc w:val="left"/>
              <w:rPr>
                <w:b/>
                <w:bCs/>
              </w:rPr>
            </w:pPr>
            <w:r w:rsidRPr="00087204">
              <w:rPr>
                <w:b/>
                <w:bCs/>
              </w:rPr>
              <w:t>2s</w:t>
            </w:r>
          </w:p>
        </w:tc>
        <w:tc>
          <w:tcPr>
            <w:tcW w:w="1559" w:type="dxa"/>
          </w:tcPr>
          <w:p w14:paraId="2B3A1BF9" w14:textId="77777777" w:rsidR="001B0877" w:rsidRDefault="001B0877" w:rsidP="006A1D2F">
            <w:pPr>
              <w:jc w:val="right"/>
            </w:pPr>
            <w:r>
              <w:t>1000</w:t>
            </w:r>
          </w:p>
        </w:tc>
        <w:tc>
          <w:tcPr>
            <w:tcW w:w="1701" w:type="dxa"/>
          </w:tcPr>
          <w:p w14:paraId="6F4FEE5B" w14:textId="77777777" w:rsidR="001B0877" w:rsidRDefault="001B0877" w:rsidP="006A1D2F">
            <w:pPr>
              <w:jc w:val="right"/>
            </w:pPr>
            <w:r>
              <w:t>0.01</w:t>
            </w:r>
          </w:p>
        </w:tc>
        <w:tc>
          <w:tcPr>
            <w:tcW w:w="1701" w:type="dxa"/>
          </w:tcPr>
          <w:p w14:paraId="6877FD29" w14:textId="77777777" w:rsidR="001B0877" w:rsidRDefault="001B0877" w:rsidP="006A1D2F">
            <w:pPr>
              <w:jc w:val="right"/>
            </w:pPr>
            <w:r>
              <w:t>RBF</w:t>
            </w:r>
          </w:p>
        </w:tc>
        <w:tc>
          <w:tcPr>
            <w:tcW w:w="2688" w:type="dxa"/>
          </w:tcPr>
          <w:p w14:paraId="5E380182" w14:textId="6CD0D976" w:rsidR="001B0877" w:rsidRDefault="0028020F" w:rsidP="006A1D2F">
            <w:pPr>
              <w:jc w:val="right"/>
            </w:pPr>
            <w:r w:rsidRPr="0028020F">
              <w:t>0</w:t>
            </w:r>
            <w:r>
              <w:t>,</w:t>
            </w:r>
            <w:r w:rsidRPr="0028020F">
              <w:t>7766</w:t>
            </w:r>
          </w:p>
        </w:tc>
      </w:tr>
    </w:tbl>
    <w:p w14:paraId="55B195DF" w14:textId="1F7F4E3A" w:rsidR="001B0877" w:rsidRDefault="001B0877" w:rsidP="001B0877">
      <w:pPr>
        <w:pStyle w:val="Beschriftung"/>
        <w:jc w:val="center"/>
      </w:pPr>
      <w:bookmarkStart w:id="86" w:name="_Toc141882855"/>
      <w:r>
        <w:t xml:space="preserve">Tab.  </w:t>
      </w:r>
      <w:fldSimple w:instr=" SEQ Tab._ \* ARABIC ">
        <w:r w:rsidR="0045632D">
          <w:rPr>
            <w:noProof/>
          </w:rPr>
          <w:t>7</w:t>
        </w:r>
      </w:fldSimple>
      <w:r>
        <w:t>: Ergebnisse der Gittersuche für die Vier-Klassen-SVM</w:t>
      </w:r>
      <w:bookmarkEnd w:id="86"/>
    </w:p>
    <w:p w14:paraId="18CF6807" w14:textId="77777777" w:rsidR="001B0877" w:rsidRDefault="001B0877" w:rsidP="001B0877"/>
    <w:p w14:paraId="514C0548" w14:textId="2D29D279" w:rsidR="00D234D6" w:rsidRDefault="00D234D6" w:rsidP="001B0877">
      <w:r>
        <w:t xml:space="preserve">Auf den Testdaten beträgt die Accuracy für ein Aufnahmeintervall von einer Sekunde </w:t>
      </w:r>
      <w:r w:rsidRPr="00D234D6">
        <w:t>0</w:t>
      </w:r>
      <w:r>
        <w:t>,</w:t>
      </w:r>
      <w:r w:rsidRPr="00D234D6">
        <w:t>77</w:t>
      </w:r>
      <w:r w:rsidR="0028020F">
        <w:t>94</w:t>
      </w:r>
      <w:r>
        <w:t xml:space="preserve"> und der F1-Score </w:t>
      </w:r>
      <w:r w:rsidRPr="00D234D6">
        <w:t>0</w:t>
      </w:r>
      <w:r>
        <w:t>,</w:t>
      </w:r>
      <w:r w:rsidRPr="00D234D6">
        <w:t>7</w:t>
      </w:r>
      <w:r w:rsidR="0028020F">
        <w:t>827</w:t>
      </w:r>
      <w:r>
        <w:t xml:space="preserve">. Für das Aufnahmeintervall von 2 Sekunden liegen die beiden Werte bei </w:t>
      </w:r>
      <w:r w:rsidRPr="00D234D6">
        <w:t>0</w:t>
      </w:r>
      <w:r>
        <w:t>,</w:t>
      </w:r>
      <w:r w:rsidRPr="00D234D6">
        <w:t>78</w:t>
      </w:r>
      <w:r w:rsidR="0028020F">
        <w:t>96</w:t>
      </w:r>
      <w:r>
        <w:t xml:space="preserve"> respektive </w:t>
      </w:r>
      <w:r w:rsidRPr="00D234D6">
        <w:t>0</w:t>
      </w:r>
      <w:r w:rsidR="00A63A2C">
        <w:t>,</w:t>
      </w:r>
      <w:r w:rsidRPr="00D234D6">
        <w:t>79</w:t>
      </w:r>
      <w:r w:rsidR="0028020F">
        <w:t>18</w:t>
      </w:r>
      <w:r>
        <w:t>.</w:t>
      </w:r>
    </w:p>
    <w:p w14:paraId="6FC77D2D" w14:textId="77777777" w:rsidR="00A20312" w:rsidRDefault="00A20312" w:rsidP="001B0877"/>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2918">
            <w:pPr>
              <w:jc w:val="center"/>
            </w:pPr>
            <w:r>
              <w:t>Intervall</w:t>
            </w:r>
          </w:p>
        </w:tc>
        <w:tc>
          <w:tcPr>
            <w:tcW w:w="856" w:type="dxa"/>
          </w:tcPr>
          <w:p w14:paraId="2C7D75DE" w14:textId="17D13754" w:rsidR="001B0877"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77777777" w:rsidR="001B0877" w:rsidRPr="00F01A4D" w:rsidRDefault="00000000" w:rsidP="00F52918">
            <w:pPr>
              <w:jc w:val="cente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2E70DF04"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2918">
            <w:pPr>
              <w:jc w:val="center"/>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6A1D2F">
            <w:pPr>
              <w:rPr>
                <w:b/>
                <w:bCs/>
                <w:lang w:val="en-GB"/>
              </w:rPr>
            </w:pPr>
            <w:r w:rsidRPr="00087204">
              <w:rPr>
                <w:b/>
                <w:bCs/>
              </w:rPr>
              <w:t>1s</w:t>
            </w:r>
          </w:p>
        </w:tc>
        <w:tc>
          <w:tcPr>
            <w:tcW w:w="856" w:type="dxa"/>
          </w:tcPr>
          <w:p w14:paraId="43953ECC" w14:textId="246E8702" w:rsidR="001B0877" w:rsidRPr="00F01A4D" w:rsidRDefault="00CC25A4" w:rsidP="006A1D2F">
            <w:pPr>
              <w:jc w:val="right"/>
              <w:rPr>
                <w:lang w:val="en-GB"/>
              </w:rPr>
            </w:pPr>
            <w:r>
              <w:rPr>
                <w:lang w:val="en-GB"/>
              </w:rPr>
              <w:t>1000</w:t>
            </w:r>
          </w:p>
        </w:tc>
        <w:tc>
          <w:tcPr>
            <w:tcW w:w="1479" w:type="dxa"/>
          </w:tcPr>
          <w:p w14:paraId="4F96F5C5" w14:textId="77777777" w:rsidR="001B0877" w:rsidRPr="00F01A4D" w:rsidRDefault="001B0877" w:rsidP="006A1D2F">
            <w:pPr>
              <w:jc w:val="right"/>
              <w:rPr>
                <w:lang w:val="en-GB"/>
              </w:rPr>
            </w:pPr>
            <w:r>
              <w:rPr>
                <w:lang w:val="en-GB"/>
              </w:rPr>
              <w:t>50%</w:t>
            </w:r>
          </w:p>
        </w:tc>
        <w:tc>
          <w:tcPr>
            <w:tcW w:w="1046" w:type="dxa"/>
          </w:tcPr>
          <w:p w14:paraId="6D5F625A" w14:textId="10D78A30" w:rsidR="001B0877" w:rsidRPr="001B0877" w:rsidRDefault="00CC25A4" w:rsidP="006A1D2F">
            <w:pPr>
              <w:jc w:val="right"/>
              <w:rPr>
                <w:lang w:val="en-GB"/>
              </w:rPr>
            </w:pPr>
            <w:r>
              <w:rPr>
                <w:lang w:val="en-GB"/>
              </w:rPr>
              <w:t>10</w:t>
            </w:r>
          </w:p>
        </w:tc>
        <w:tc>
          <w:tcPr>
            <w:tcW w:w="1248" w:type="dxa"/>
          </w:tcPr>
          <w:p w14:paraId="7F4D0416"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6A1D2F">
            <w:pPr>
              <w:jc w:val="right"/>
              <w:rPr>
                <w:lang w:val="en-GB"/>
              </w:rPr>
            </w:pPr>
            <w:r>
              <w:rPr>
                <w:lang w:val="en-GB"/>
              </w:rPr>
              <w:t>2</w:t>
            </w:r>
          </w:p>
        </w:tc>
        <w:tc>
          <w:tcPr>
            <w:tcW w:w="960" w:type="dxa"/>
          </w:tcPr>
          <w:p w14:paraId="27D382FB" w14:textId="3A5B58DC" w:rsidR="001B0877" w:rsidRPr="00F01A4D" w:rsidRDefault="00CC25A4" w:rsidP="006A1D2F">
            <w:pPr>
              <w:jc w:val="right"/>
              <w:rPr>
                <w:lang w:val="en-GB"/>
              </w:rPr>
            </w:pPr>
            <w:r>
              <w:rPr>
                <w:lang w:val="en-GB"/>
              </w:rPr>
              <w:t>8</w:t>
            </w:r>
          </w:p>
        </w:tc>
        <w:tc>
          <w:tcPr>
            <w:tcW w:w="1603" w:type="dxa"/>
          </w:tcPr>
          <w:p w14:paraId="78549B11" w14:textId="3CDEBAB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087204" w:rsidRDefault="001B0877" w:rsidP="006A1D2F">
            <w:pPr>
              <w:rPr>
                <w:b/>
                <w:bCs/>
                <w:lang w:val="en-GB"/>
              </w:rPr>
            </w:pPr>
            <w:r w:rsidRPr="00087204">
              <w:rPr>
                <w:b/>
                <w:bCs/>
              </w:rPr>
              <w:t>2s</w:t>
            </w:r>
          </w:p>
        </w:tc>
        <w:tc>
          <w:tcPr>
            <w:tcW w:w="856" w:type="dxa"/>
          </w:tcPr>
          <w:p w14:paraId="43BE752D" w14:textId="6294A063" w:rsidR="001B0877" w:rsidRPr="00F01A4D" w:rsidRDefault="00CC25A4" w:rsidP="006A1D2F">
            <w:pPr>
              <w:jc w:val="right"/>
              <w:rPr>
                <w:lang w:val="en-GB"/>
              </w:rPr>
            </w:pPr>
            <w:r>
              <w:rPr>
                <w:lang w:val="en-GB"/>
              </w:rPr>
              <w:t>750</w:t>
            </w:r>
          </w:p>
        </w:tc>
        <w:tc>
          <w:tcPr>
            <w:tcW w:w="1479" w:type="dxa"/>
          </w:tcPr>
          <w:p w14:paraId="7CA2295E" w14:textId="046DB443" w:rsidR="001B0877" w:rsidRPr="00F01A4D" w:rsidRDefault="001B0877" w:rsidP="006A1D2F">
            <w:pPr>
              <w:jc w:val="right"/>
              <w:rPr>
                <w:lang w:val="en-GB"/>
              </w:rPr>
            </w:pPr>
            <w:r>
              <w:rPr>
                <w:lang w:val="en-GB"/>
              </w:rPr>
              <w:t>100%</w:t>
            </w:r>
          </w:p>
        </w:tc>
        <w:tc>
          <w:tcPr>
            <w:tcW w:w="1046" w:type="dxa"/>
          </w:tcPr>
          <w:p w14:paraId="7419FC2C" w14:textId="071CEB40" w:rsidR="001B0877" w:rsidRPr="00F01A4D" w:rsidRDefault="00CC25A4" w:rsidP="006A1D2F">
            <w:pPr>
              <w:jc w:val="right"/>
              <w:rPr>
                <w:lang w:val="en-GB"/>
              </w:rPr>
            </w:pPr>
            <w:r>
              <w:rPr>
                <w:lang w:val="en-GB"/>
              </w:rPr>
              <w:t>10</w:t>
            </w:r>
          </w:p>
        </w:tc>
        <w:tc>
          <w:tcPr>
            <w:tcW w:w="1248" w:type="dxa"/>
          </w:tcPr>
          <w:p w14:paraId="23EC1C19"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6A1D2F">
            <w:pPr>
              <w:jc w:val="right"/>
              <w:rPr>
                <w:lang w:val="en-GB"/>
              </w:rPr>
            </w:pPr>
            <w:r>
              <w:rPr>
                <w:lang w:val="en-GB"/>
              </w:rPr>
              <w:t>2</w:t>
            </w:r>
          </w:p>
        </w:tc>
        <w:tc>
          <w:tcPr>
            <w:tcW w:w="960" w:type="dxa"/>
          </w:tcPr>
          <w:p w14:paraId="4B129A3D" w14:textId="71B8F4B1" w:rsidR="001B0877" w:rsidRPr="00F01A4D" w:rsidRDefault="00CC25A4" w:rsidP="006A1D2F">
            <w:pPr>
              <w:jc w:val="right"/>
              <w:rPr>
                <w:lang w:val="en-GB"/>
              </w:rPr>
            </w:pPr>
            <w:r>
              <w:rPr>
                <w:lang w:val="en-GB"/>
              </w:rPr>
              <w:t>8</w:t>
            </w:r>
          </w:p>
        </w:tc>
        <w:tc>
          <w:tcPr>
            <w:tcW w:w="1603" w:type="dxa"/>
          </w:tcPr>
          <w:p w14:paraId="23B40488" w14:textId="60DF8EC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865</w:t>
            </w:r>
          </w:p>
        </w:tc>
      </w:tr>
    </w:tbl>
    <w:p w14:paraId="4DA952EA" w14:textId="122BC4C3" w:rsidR="001B0877" w:rsidRPr="00F81A9A" w:rsidRDefault="001B0877" w:rsidP="001B0877">
      <w:pPr>
        <w:pStyle w:val="Beschriftung"/>
        <w:jc w:val="center"/>
      </w:pPr>
      <w:bookmarkStart w:id="87" w:name="_Toc141882856"/>
      <w:r>
        <w:t xml:space="preserve">Tab.  </w:t>
      </w:r>
      <w:fldSimple w:instr=" SEQ Tab._ \* ARABIC ">
        <w:r w:rsidR="0045632D">
          <w:rPr>
            <w:noProof/>
          </w:rPr>
          <w:t>8</w:t>
        </w:r>
      </w:fldSimple>
      <w:r>
        <w:t>: Ergebnisse der Gittersuche für den Vier-Klassen-Random-Forest</w:t>
      </w:r>
      <w:bookmarkEnd w:id="87"/>
    </w:p>
    <w:p w14:paraId="35632FAB" w14:textId="77777777" w:rsidR="001B0877" w:rsidRDefault="001B0877" w:rsidP="001B0877"/>
    <w:p w14:paraId="259F01D5" w14:textId="5F95DBFF" w:rsidR="00D207E6" w:rsidRDefault="0039277D" w:rsidP="0039277D">
      <w:r>
        <w:t xml:space="preserve">Auf den Testdaten beträgt die Accuracy für ein Aufnahmeintervall von einer Sekunde </w:t>
      </w:r>
      <w:r w:rsidR="00D20EA5" w:rsidRPr="00D20EA5">
        <w:t>0</w:t>
      </w:r>
      <w:r w:rsidR="00D20EA5">
        <w:t>,</w:t>
      </w:r>
      <w:r w:rsidR="00D20EA5" w:rsidRPr="00D20EA5">
        <w:t>7</w:t>
      </w:r>
      <w:r w:rsidR="00CC25A4">
        <w:t>802</w:t>
      </w:r>
      <w:r w:rsidR="00D20EA5">
        <w:t xml:space="preserve"> </w:t>
      </w:r>
      <w:r>
        <w:t xml:space="preserve">und der F1-Score </w:t>
      </w:r>
      <w:r w:rsidR="00D20EA5" w:rsidRPr="00D20EA5">
        <w:t>0</w:t>
      </w:r>
      <w:r w:rsidR="00D20EA5">
        <w:t>,</w:t>
      </w:r>
      <w:r w:rsidR="00D20EA5" w:rsidRPr="00D20EA5">
        <w:t>7</w:t>
      </w:r>
      <w:r w:rsidR="00CC25A4">
        <w:t>876</w:t>
      </w:r>
      <w:r>
        <w:t xml:space="preserve">. Für das Aufnahmeintervall von 2 Sekunden liegen die beiden Werte bei </w:t>
      </w:r>
      <w:r w:rsidR="00562846" w:rsidRPr="00562846">
        <w:t>0</w:t>
      </w:r>
      <w:r w:rsidR="00562846">
        <w:t>,</w:t>
      </w:r>
      <w:r w:rsidR="00562846" w:rsidRPr="00562846">
        <w:t>7</w:t>
      </w:r>
      <w:r w:rsidR="00CC25A4">
        <w:t>882</w:t>
      </w:r>
      <w:r w:rsidR="00562846">
        <w:t xml:space="preserve"> </w:t>
      </w:r>
      <w:r>
        <w:t xml:space="preserve">respektive </w:t>
      </w:r>
      <w:r w:rsidR="00562846" w:rsidRPr="00562846">
        <w:t>0</w:t>
      </w:r>
      <w:r w:rsidR="00A63A2C">
        <w:t>,</w:t>
      </w:r>
      <w:r w:rsidR="00562846" w:rsidRPr="00562846">
        <w:t>7</w:t>
      </w:r>
      <w:r w:rsidR="00CC25A4">
        <w:t>964</w:t>
      </w:r>
      <w:r>
        <w:t>.</w:t>
      </w:r>
    </w:p>
    <w:p w14:paraId="3B47BD35" w14:textId="77777777" w:rsidR="0039277D" w:rsidRPr="001B0877" w:rsidRDefault="0039277D" w:rsidP="001B0877"/>
    <w:p w14:paraId="2F952269" w14:textId="05FDADAE" w:rsidR="00D207E6" w:rsidRDefault="009947F1" w:rsidP="002A27ED">
      <w:pPr>
        <w:pStyle w:val="berschrift2"/>
      </w:pPr>
      <w:bookmarkStart w:id="88" w:name="_Toc143014947"/>
      <w:r>
        <w:lastRenderedPageBreak/>
        <w:t>Sequenzieller Ansatz:</w:t>
      </w:r>
      <w:r w:rsidR="00D207E6">
        <w:t xml:space="preserve"> Rekurrente</w:t>
      </w:r>
      <w:r w:rsidR="00212E91">
        <w:t>s</w:t>
      </w:r>
      <w:r w:rsidR="00D207E6">
        <w:t xml:space="preserve"> Neuronale</w:t>
      </w:r>
      <w:r w:rsidR="00212E91">
        <w:t>s</w:t>
      </w:r>
      <w:r w:rsidR="00D207E6">
        <w:t xml:space="preserve"> Netzwerk</w:t>
      </w:r>
      <w:bookmarkEnd w:id="88"/>
    </w:p>
    <w:p w14:paraId="5F4112C0" w14:textId="4973251C" w:rsidR="00D207E6" w:rsidRDefault="00D207E6" w:rsidP="00D207E6">
      <w:pPr>
        <w:pStyle w:val="berschrift3"/>
      </w:pPr>
      <w:bookmarkStart w:id="89" w:name="_Toc143014948"/>
      <w:r>
        <w:t>Vorstellung der Basisarchitektur</w:t>
      </w:r>
      <w:bookmarkEnd w:id="89"/>
    </w:p>
    <w:p w14:paraId="2C90D69A" w14:textId="77777777" w:rsidR="00D207E6" w:rsidRDefault="00D207E6" w:rsidP="00D207E6">
      <w:pPr>
        <w:pStyle w:val="AbbMitRahmen"/>
      </w:pPr>
      <w:r>
        <w:rPr>
          <w:noProof/>
        </w:rPr>
        <w:drawing>
          <wp:inline distT="0" distB="0" distL="0" distR="0" wp14:anchorId="5DFFFF06" wp14:editId="40E76EB5">
            <wp:extent cx="5922191" cy="2228850"/>
            <wp:effectExtent l="0" t="0" r="2540" b="0"/>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4B85905C" w14:textId="37498FE7" w:rsidR="00D207E6" w:rsidRDefault="00D207E6" w:rsidP="00D207E6">
      <w:pPr>
        <w:pStyle w:val="Beschriftung"/>
        <w:jc w:val="center"/>
      </w:pPr>
      <w:bookmarkStart w:id="90" w:name="_Toc143014890"/>
      <w:r>
        <w:t xml:space="preserve">Abb.  </w:t>
      </w:r>
      <w:fldSimple w:instr=" SEQ Abb._ \* ARABIC ">
        <w:r w:rsidR="004831A3">
          <w:rPr>
            <w:noProof/>
          </w:rPr>
          <w:t>25</w:t>
        </w:r>
      </w:fldSimple>
      <w:r>
        <w:t>: Basisarchitektur der RNNs für die Verkehrsteilnehmerklassifikation</w:t>
      </w:r>
      <w:bookmarkEnd w:id="90"/>
    </w:p>
    <w:p w14:paraId="2653BFC8" w14:textId="77777777" w:rsidR="00D207E6" w:rsidRDefault="00D207E6" w:rsidP="00D207E6"/>
    <w:p w14:paraId="715A8EDC" w14:textId="77777777" w:rsidR="00D207E6" w:rsidRPr="00D207E6" w:rsidRDefault="00D207E6" w:rsidP="00D207E6"/>
    <w:p w14:paraId="5AB311D1" w14:textId="676A68F7" w:rsidR="00D207E6" w:rsidRDefault="00D207E6" w:rsidP="00D207E6">
      <w:pPr>
        <w:pStyle w:val="berschrift3"/>
      </w:pPr>
      <w:bookmarkStart w:id="91" w:name="_Toc143014949"/>
      <w:r>
        <w:t>Vorbereitung der Datensätze</w:t>
      </w:r>
      <w:bookmarkEnd w:id="91"/>
    </w:p>
    <w:p w14:paraId="721CE76A" w14:textId="77777777" w:rsidR="00D207E6" w:rsidRPr="00D207E6" w:rsidRDefault="00D207E6" w:rsidP="00D207E6"/>
    <w:p w14:paraId="273E11D7" w14:textId="6105DEBC" w:rsidR="004001F2" w:rsidRDefault="00D207E6" w:rsidP="004001F2">
      <w:pPr>
        <w:pStyle w:val="berschrift3"/>
      </w:pPr>
      <w:bookmarkStart w:id="92" w:name="_Toc143014950"/>
      <w:r>
        <w:t>Hyperparameteroptimierung</w:t>
      </w:r>
      <w:r w:rsidR="005D75F4">
        <w:t xml:space="preserve"> und Bestimmung</w:t>
      </w:r>
      <w:r>
        <w:t xml:space="preserve"> der</w:t>
      </w:r>
      <w:r w:rsidR="005D75F4">
        <w:t xml:space="preserve"> besten</w:t>
      </w:r>
      <w:r>
        <w:t xml:space="preserve"> Modelle</w:t>
      </w:r>
      <w:bookmarkEnd w:id="92"/>
    </w:p>
    <w:p w14:paraId="2E712A1D" w14:textId="77777777" w:rsidR="000F488A" w:rsidRPr="000F488A" w:rsidRDefault="000F488A" w:rsidP="000F488A"/>
    <w:tbl>
      <w:tblPr>
        <w:tblStyle w:val="zuTabStandard"/>
        <w:tblW w:w="0" w:type="auto"/>
        <w:tblLook w:val="04A0" w:firstRow="1" w:lastRow="0" w:firstColumn="1" w:lastColumn="0" w:noHBand="0" w:noVBand="1"/>
      </w:tblPr>
      <w:tblGrid>
        <w:gridCol w:w="1537"/>
        <w:gridCol w:w="882"/>
        <w:gridCol w:w="944"/>
        <w:gridCol w:w="932"/>
        <w:gridCol w:w="1099"/>
        <w:gridCol w:w="1078"/>
        <w:gridCol w:w="1603"/>
        <w:gridCol w:w="987"/>
      </w:tblGrid>
      <w:tr w:rsidR="001E5B97" w14:paraId="04DC25FD" w14:textId="05B24D12" w:rsidTr="001E5B97">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F52918">
            <w:pPr>
              <w:jc w:val="center"/>
            </w:pPr>
            <w:r>
              <w:t>Datensatz</w:t>
            </w:r>
          </w:p>
        </w:tc>
        <w:tc>
          <w:tcPr>
            <w:tcW w:w="933" w:type="dxa"/>
          </w:tcPr>
          <w:p w14:paraId="6A908A22" w14:textId="4E84EA1F"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89" w:type="dxa"/>
          </w:tcPr>
          <w:p w14:paraId="46102E44" w14:textId="2EFB1CAC"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78" w:type="dxa"/>
          </w:tcPr>
          <w:p w14:paraId="75CBC077" w14:textId="4D65B643"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887" w:type="dxa"/>
          </w:tcPr>
          <w:p w14:paraId="24A3864D" w14:textId="12C23966" w:rsidR="001E5B97" w:rsidRDefault="00000000" w:rsidP="00F52918">
            <w:pPr>
              <w:jc w:val="center"/>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108" w:type="dxa"/>
          </w:tcPr>
          <w:p w14:paraId="3063EF32" w14:textId="7D654D4D" w:rsidR="001E5B97" w:rsidRDefault="007E30E8" w:rsidP="00F52918">
            <w:pPr>
              <w:jc w:val="center"/>
            </w:pPr>
            <m:oMathPara>
              <m:oMath>
                <m:r>
                  <m:rPr>
                    <m:sty m:val="bi"/>
                  </m:rPr>
                  <w:rPr>
                    <w:rFonts w:ascii="Cambria Math" w:hAnsi="Cambria Math"/>
                  </w:rPr>
                  <m:t>σ(x)</m:t>
                </m:r>
              </m:oMath>
            </m:oMathPara>
          </w:p>
        </w:tc>
        <w:tc>
          <w:tcPr>
            <w:tcW w:w="1603" w:type="dxa"/>
          </w:tcPr>
          <w:p w14:paraId="3B0A117F" w14:textId="678B3CD9" w:rsidR="001E5B97" w:rsidRPr="004001F2" w:rsidRDefault="001E5B97" w:rsidP="00F52918">
            <w:pPr>
              <w:jc w:val="center"/>
            </w:pPr>
            <w:r>
              <w:t>Loss (Validierung)</w:t>
            </w:r>
          </w:p>
        </w:tc>
        <w:tc>
          <w:tcPr>
            <w:tcW w:w="1027" w:type="dxa"/>
          </w:tcPr>
          <w:p w14:paraId="24435188" w14:textId="539C99BF" w:rsidR="001E5B97" w:rsidRDefault="001E5B97" w:rsidP="00F52918">
            <w:pPr>
              <w:jc w:val="center"/>
            </w:pPr>
            <w:r>
              <w:t>Rang</w:t>
            </w:r>
          </w:p>
        </w:tc>
      </w:tr>
      <w:tr w:rsidR="001E5B97" w14:paraId="38F711D8" w14:textId="459B8567" w:rsidTr="001E5B97">
        <w:tc>
          <w:tcPr>
            <w:tcW w:w="1537" w:type="dxa"/>
          </w:tcPr>
          <w:p w14:paraId="0CA9FFB4" w14:textId="23C18BCF" w:rsidR="001E5B97" w:rsidRPr="001016B5" w:rsidRDefault="001E5B97" w:rsidP="001016B5">
            <w:pPr>
              <w:jc w:val="right"/>
            </w:pPr>
            <w:r w:rsidRPr="001016B5">
              <w:t>1s_1min_raw</w:t>
            </w:r>
          </w:p>
        </w:tc>
        <w:tc>
          <w:tcPr>
            <w:tcW w:w="933" w:type="dxa"/>
          </w:tcPr>
          <w:p w14:paraId="70C356FB" w14:textId="7C4C9770" w:rsidR="001E5B97" w:rsidRDefault="001E5B97" w:rsidP="001016B5">
            <w:pPr>
              <w:jc w:val="right"/>
            </w:pPr>
            <w:r>
              <w:t>1</w:t>
            </w:r>
          </w:p>
        </w:tc>
        <w:tc>
          <w:tcPr>
            <w:tcW w:w="989" w:type="dxa"/>
          </w:tcPr>
          <w:p w14:paraId="10ECDD0A" w14:textId="5C9CC8B0" w:rsidR="001E5B97" w:rsidRDefault="001E5B97" w:rsidP="001016B5">
            <w:pPr>
              <w:jc w:val="right"/>
            </w:pPr>
            <w:r>
              <w:t>1</w:t>
            </w:r>
          </w:p>
        </w:tc>
        <w:tc>
          <w:tcPr>
            <w:tcW w:w="978" w:type="dxa"/>
          </w:tcPr>
          <w:p w14:paraId="69E873DD" w14:textId="663D38D6" w:rsidR="001E5B97" w:rsidRDefault="001E5B97" w:rsidP="001016B5">
            <w:pPr>
              <w:jc w:val="right"/>
            </w:pPr>
            <w:r>
              <w:t>2</w:t>
            </w:r>
          </w:p>
        </w:tc>
        <w:tc>
          <w:tcPr>
            <w:tcW w:w="887" w:type="dxa"/>
          </w:tcPr>
          <w:p w14:paraId="15B1DE13" w14:textId="7833BA53" w:rsidR="001E5B97" w:rsidRDefault="001E5B97" w:rsidP="001016B5">
            <w:pPr>
              <w:jc w:val="right"/>
            </w:pPr>
            <w:r>
              <w:t>128</w:t>
            </w:r>
          </w:p>
        </w:tc>
        <w:tc>
          <w:tcPr>
            <w:tcW w:w="1108" w:type="dxa"/>
          </w:tcPr>
          <w:p w14:paraId="63A12AE2" w14:textId="1057677F" w:rsidR="001E5B97" w:rsidRDefault="001E5B97" w:rsidP="001016B5">
            <w:pPr>
              <w:jc w:val="right"/>
            </w:pPr>
            <w:r>
              <w:t>tanh(x)</w:t>
            </w:r>
          </w:p>
        </w:tc>
        <w:tc>
          <w:tcPr>
            <w:tcW w:w="1603" w:type="dxa"/>
          </w:tcPr>
          <w:p w14:paraId="29D51C2A" w14:textId="7B3E8EAF" w:rsidR="001E5B97" w:rsidRDefault="001E5B97" w:rsidP="001016B5">
            <w:pPr>
              <w:jc w:val="right"/>
            </w:pPr>
            <w:r>
              <w:t>0,4562</w:t>
            </w:r>
          </w:p>
        </w:tc>
        <w:tc>
          <w:tcPr>
            <w:tcW w:w="1027" w:type="dxa"/>
          </w:tcPr>
          <w:p w14:paraId="7A59A6B1" w14:textId="16FAB3A3" w:rsidR="001E5B97" w:rsidRDefault="00B156BF" w:rsidP="001016B5">
            <w:pPr>
              <w:jc w:val="right"/>
            </w:pPr>
            <w:r>
              <w:t>9</w:t>
            </w:r>
          </w:p>
        </w:tc>
      </w:tr>
      <w:tr w:rsidR="001E5B97" w14:paraId="5AA8D7D9" w14:textId="5C5CD22E" w:rsidTr="001E5B97">
        <w:tc>
          <w:tcPr>
            <w:tcW w:w="1537" w:type="dxa"/>
          </w:tcPr>
          <w:p w14:paraId="79745AF7" w14:textId="7D01D1E6" w:rsidR="001E5B97" w:rsidRPr="001E5B97" w:rsidRDefault="001E5B97" w:rsidP="001016B5">
            <w:pPr>
              <w:jc w:val="right"/>
            </w:pPr>
            <w:r w:rsidRPr="001E5B97">
              <w:t>1s_1min_mm</w:t>
            </w:r>
          </w:p>
        </w:tc>
        <w:tc>
          <w:tcPr>
            <w:tcW w:w="933" w:type="dxa"/>
          </w:tcPr>
          <w:p w14:paraId="7FD2AB37" w14:textId="0296BAD9" w:rsidR="001E5B97" w:rsidRPr="001E5B97" w:rsidRDefault="001E5B97" w:rsidP="001016B5">
            <w:pPr>
              <w:jc w:val="right"/>
            </w:pPr>
            <w:r w:rsidRPr="001E5B97">
              <w:t>4</w:t>
            </w:r>
          </w:p>
        </w:tc>
        <w:tc>
          <w:tcPr>
            <w:tcW w:w="989" w:type="dxa"/>
          </w:tcPr>
          <w:p w14:paraId="4FFF55FD" w14:textId="21F35CF3" w:rsidR="001E5B97" w:rsidRPr="001E5B97" w:rsidRDefault="001E5B97" w:rsidP="001016B5">
            <w:pPr>
              <w:jc w:val="right"/>
            </w:pPr>
            <w:r w:rsidRPr="001E5B97">
              <w:t>1</w:t>
            </w:r>
          </w:p>
        </w:tc>
        <w:tc>
          <w:tcPr>
            <w:tcW w:w="978" w:type="dxa"/>
          </w:tcPr>
          <w:p w14:paraId="1192B23D" w14:textId="449C90ED" w:rsidR="001E5B97" w:rsidRPr="001E5B97" w:rsidRDefault="001E5B97" w:rsidP="001016B5">
            <w:pPr>
              <w:jc w:val="right"/>
            </w:pPr>
            <w:r w:rsidRPr="001E5B97">
              <w:t>1</w:t>
            </w:r>
          </w:p>
        </w:tc>
        <w:tc>
          <w:tcPr>
            <w:tcW w:w="887" w:type="dxa"/>
          </w:tcPr>
          <w:p w14:paraId="43CC9425" w14:textId="0E830C21" w:rsidR="001E5B97" w:rsidRPr="001E5B97" w:rsidRDefault="001E5B97" w:rsidP="001016B5">
            <w:pPr>
              <w:jc w:val="right"/>
            </w:pPr>
            <w:r w:rsidRPr="001E5B97">
              <w:t>64</w:t>
            </w:r>
          </w:p>
        </w:tc>
        <w:tc>
          <w:tcPr>
            <w:tcW w:w="1108" w:type="dxa"/>
          </w:tcPr>
          <w:p w14:paraId="1A5C1BF2" w14:textId="7F96DCAE" w:rsidR="001E5B97" w:rsidRPr="001E5B97" w:rsidRDefault="001E5B97" w:rsidP="001016B5">
            <w:pPr>
              <w:jc w:val="right"/>
            </w:pPr>
            <w:r w:rsidRPr="001E5B97">
              <w:t>tanh(x)</w:t>
            </w:r>
          </w:p>
        </w:tc>
        <w:tc>
          <w:tcPr>
            <w:tcW w:w="1603" w:type="dxa"/>
          </w:tcPr>
          <w:p w14:paraId="5AD27A22" w14:textId="67B766DC" w:rsidR="001E5B97" w:rsidRPr="001E5B97" w:rsidRDefault="001E5B97" w:rsidP="001016B5">
            <w:pPr>
              <w:jc w:val="right"/>
            </w:pPr>
            <w:r w:rsidRPr="001E5B97">
              <w:t>0,4568</w:t>
            </w:r>
          </w:p>
        </w:tc>
        <w:tc>
          <w:tcPr>
            <w:tcW w:w="1027" w:type="dxa"/>
          </w:tcPr>
          <w:p w14:paraId="6FF80E8B" w14:textId="7E0CF91E" w:rsidR="001E5B97" w:rsidRPr="001E5B97" w:rsidRDefault="00B156BF" w:rsidP="001016B5">
            <w:pPr>
              <w:jc w:val="right"/>
            </w:pPr>
            <w:r>
              <w:t>10</w:t>
            </w:r>
          </w:p>
        </w:tc>
      </w:tr>
      <w:tr w:rsidR="001E5B97" w14:paraId="699202E5" w14:textId="1A52D08D" w:rsidTr="001E5B97">
        <w:tc>
          <w:tcPr>
            <w:tcW w:w="1537" w:type="dxa"/>
          </w:tcPr>
          <w:p w14:paraId="1A6D7DDF" w14:textId="4E630971" w:rsidR="001E5B97" w:rsidRPr="001E5B97" w:rsidRDefault="001E5B97" w:rsidP="001016B5">
            <w:pPr>
              <w:jc w:val="right"/>
            </w:pPr>
            <w:r w:rsidRPr="001E5B97">
              <w:t>1s_2min_raw</w:t>
            </w:r>
          </w:p>
        </w:tc>
        <w:tc>
          <w:tcPr>
            <w:tcW w:w="933" w:type="dxa"/>
          </w:tcPr>
          <w:p w14:paraId="758285E9" w14:textId="2332D14F" w:rsidR="001E5B97" w:rsidRPr="001E5B97" w:rsidRDefault="001E5B97" w:rsidP="001016B5">
            <w:pPr>
              <w:jc w:val="right"/>
            </w:pPr>
            <w:r w:rsidRPr="001E5B97">
              <w:t>4</w:t>
            </w:r>
          </w:p>
        </w:tc>
        <w:tc>
          <w:tcPr>
            <w:tcW w:w="989" w:type="dxa"/>
          </w:tcPr>
          <w:p w14:paraId="2B583ACD" w14:textId="47CCCE51" w:rsidR="001E5B97" w:rsidRPr="001E5B97" w:rsidRDefault="001E5B97" w:rsidP="001016B5">
            <w:pPr>
              <w:jc w:val="right"/>
            </w:pPr>
            <w:r w:rsidRPr="001E5B97">
              <w:t>1</w:t>
            </w:r>
          </w:p>
        </w:tc>
        <w:tc>
          <w:tcPr>
            <w:tcW w:w="978" w:type="dxa"/>
          </w:tcPr>
          <w:p w14:paraId="72D48763" w14:textId="61F41D38" w:rsidR="001E5B97" w:rsidRPr="001E5B97" w:rsidRDefault="001E5B97" w:rsidP="001016B5">
            <w:pPr>
              <w:jc w:val="right"/>
            </w:pPr>
            <w:r w:rsidRPr="001E5B97">
              <w:t>1</w:t>
            </w:r>
          </w:p>
        </w:tc>
        <w:tc>
          <w:tcPr>
            <w:tcW w:w="887" w:type="dxa"/>
          </w:tcPr>
          <w:p w14:paraId="5E5AD4A7" w14:textId="3D1B603D" w:rsidR="001E5B97" w:rsidRPr="001E5B97" w:rsidRDefault="001E5B97" w:rsidP="001016B5">
            <w:pPr>
              <w:jc w:val="right"/>
            </w:pPr>
            <w:r w:rsidRPr="001E5B97">
              <w:t>64</w:t>
            </w:r>
          </w:p>
        </w:tc>
        <w:tc>
          <w:tcPr>
            <w:tcW w:w="1108" w:type="dxa"/>
          </w:tcPr>
          <w:p w14:paraId="5D9CF5E4" w14:textId="5CC369FB" w:rsidR="001E5B97" w:rsidRPr="001E5B97" w:rsidRDefault="001E5B97" w:rsidP="001016B5">
            <w:pPr>
              <w:jc w:val="right"/>
            </w:pPr>
            <w:r w:rsidRPr="001E5B97">
              <w:t>tanh(x)</w:t>
            </w:r>
          </w:p>
        </w:tc>
        <w:tc>
          <w:tcPr>
            <w:tcW w:w="1603" w:type="dxa"/>
          </w:tcPr>
          <w:p w14:paraId="53C1DE82" w14:textId="4D55C248" w:rsidR="001E5B97" w:rsidRPr="001E5B97" w:rsidRDefault="001E5B97" w:rsidP="001016B5">
            <w:pPr>
              <w:jc w:val="right"/>
            </w:pPr>
            <w:r w:rsidRPr="001E5B97">
              <w:t>0,4411</w:t>
            </w:r>
          </w:p>
        </w:tc>
        <w:tc>
          <w:tcPr>
            <w:tcW w:w="1027" w:type="dxa"/>
          </w:tcPr>
          <w:p w14:paraId="761773FB" w14:textId="09748F78" w:rsidR="001E5B97" w:rsidRPr="001E5B97" w:rsidRDefault="00B156BF" w:rsidP="001016B5">
            <w:pPr>
              <w:jc w:val="right"/>
            </w:pPr>
            <w:r>
              <w:t>6</w:t>
            </w:r>
          </w:p>
        </w:tc>
      </w:tr>
      <w:tr w:rsidR="001E5B97" w14:paraId="71E66B47" w14:textId="7CC95E50" w:rsidTr="001E5B97">
        <w:tc>
          <w:tcPr>
            <w:tcW w:w="1537" w:type="dxa"/>
          </w:tcPr>
          <w:p w14:paraId="2185E795" w14:textId="73AA57AB" w:rsidR="001E5B97" w:rsidRPr="001016B5" w:rsidRDefault="001E5B97" w:rsidP="001016B5">
            <w:pPr>
              <w:jc w:val="right"/>
            </w:pPr>
            <w:r w:rsidRPr="001016B5">
              <w:t>1s_2min_mm</w:t>
            </w:r>
          </w:p>
        </w:tc>
        <w:tc>
          <w:tcPr>
            <w:tcW w:w="933" w:type="dxa"/>
          </w:tcPr>
          <w:p w14:paraId="2911F12F" w14:textId="42CCACEB" w:rsidR="001E5B97" w:rsidRDefault="001E5B97" w:rsidP="001016B5">
            <w:pPr>
              <w:jc w:val="right"/>
            </w:pPr>
            <w:r>
              <w:t>2</w:t>
            </w:r>
          </w:p>
        </w:tc>
        <w:tc>
          <w:tcPr>
            <w:tcW w:w="989" w:type="dxa"/>
          </w:tcPr>
          <w:p w14:paraId="305E5870" w14:textId="1EF9C1CF" w:rsidR="001E5B97" w:rsidRDefault="001E5B97" w:rsidP="001016B5">
            <w:pPr>
              <w:jc w:val="right"/>
            </w:pPr>
            <w:r>
              <w:t>2</w:t>
            </w:r>
          </w:p>
        </w:tc>
        <w:tc>
          <w:tcPr>
            <w:tcW w:w="978" w:type="dxa"/>
          </w:tcPr>
          <w:p w14:paraId="2E739BA7" w14:textId="2AC0AD1A" w:rsidR="001E5B97" w:rsidRDefault="001E5B97" w:rsidP="001016B5">
            <w:pPr>
              <w:jc w:val="right"/>
            </w:pPr>
            <w:r>
              <w:t>2</w:t>
            </w:r>
          </w:p>
        </w:tc>
        <w:tc>
          <w:tcPr>
            <w:tcW w:w="887" w:type="dxa"/>
          </w:tcPr>
          <w:p w14:paraId="24271CC7" w14:textId="4570082D" w:rsidR="001E5B97" w:rsidRDefault="001E5B97" w:rsidP="001016B5">
            <w:pPr>
              <w:jc w:val="right"/>
            </w:pPr>
            <w:r>
              <w:t>128</w:t>
            </w:r>
          </w:p>
        </w:tc>
        <w:tc>
          <w:tcPr>
            <w:tcW w:w="1108" w:type="dxa"/>
          </w:tcPr>
          <w:p w14:paraId="0B87C03C" w14:textId="7560B1F2" w:rsidR="001E5B97" w:rsidRDefault="001E5B97" w:rsidP="001016B5">
            <w:pPr>
              <w:jc w:val="right"/>
            </w:pPr>
            <w:r>
              <w:t>tanh(x)</w:t>
            </w:r>
          </w:p>
        </w:tc>
        <w:tc>
          <w:tcPr>
            <w:tcW w:w="1603" w:type="dxa"/>
          </w:tcPr>
          <w:p w14:paraId="47A956EF" w14:textId="589A9189" w:rsidR="001E5B97" w:rsidRDefault="001E5B97" w:rsidP="001016B5">
            <w:pPr>
              <w:jc w:val="right"/>
            </w:pPr>
            <w:r>
              <w:t>0,4644</w:t>
            </w:r>
          </w:p>
        </w:tc>
        <w:tc>
          <w:tcPr>
            <w:tcW w:w="1027" w:type="dxa"/>
          </w:tcPr>
          <w:p w14:paraId="54342643" w14:textId="7D2B2CF5" w:rsidR="001E5B97" w:rsidRDefault="001E5B97" w:rsidP="001016B5">
            <w:pPr>
              <w:jc w:val="right"/>
            </w:pPr>
            <w:r>
              <w:t>1</w:t>
            </w:r>
            <w:r w:rsidR="00B156BF">
              <w:t>1</w:t>
            </w:r>
          </w:p>
        </w:tc>
      </w:tr>
      <w:tr w:rsidR="001E5B97" w14:paraId="43B28E1D" w14:textId="6FACB446" w:rsidTr="001E5B97">
        <w:tc>
          <w:tcPr>
            <w:tcW w:w="1537" w:type="dxa"/>
          </w:tcPr>
          <w:p w14:paraId="2FAE6673" w14:textId="0C21C455" w:rsidR="001E5B97" w:rsidRPr="001016B5" w:rsidRDefault="001E5B97" w:rsidP="001016B5">
            <w:pPr>
              <w:jc w:val="right"/>
            </w:pPr>
            <w:r w:rsidRPr="001016B5">
              <w:t>1s_4min_raw</w:t>
            </w:r>
          </w:p>
        </w:tc>
        <w:tc>
          <w:tcPr>
            <w:tcW w:w="933" w:type="dxa"/>
          </w:tcPr>
          <w:p w14:paraId="509D13BB" w14:textId="6AE7BC86" w:rsidR="001E5B97" w:rsidRDefault="001E5B97" w:rsidP="001016B5">
            <w:pPr>
              <w:jc w:val="right"/>
            </w:pPr>
            <w:r>
              <w:t>4</w:t>
            </w:r>
          </w:p>
        </w:tc>
        <w:tc>
          <w:tcPr>
            <w:tcW w:w="989" w:type="dxa"/>
          </w:tcPr>
          <w:p w14:paraId="350AD17D" w14:textId="0D077ED9" w:rsidR="001E5B97" w:rsidRDefault="001E5B97" w:rsidP="001016B5">
            <w:pPr>
              <w:jc w:val="right"/>
            </w:pPr>
            <w:r>
              <w:t>2</w:t>
            </w:r>
          </w:p>
        </w:tc>
        <w:tc>
          <w:tcPr>
            <w:tcW w:w="978" w:type="dxa"/>
          </w:tcPr>
          <w:p w14:paraId="7B13791B" w14:textId="71F04D5F" w:rsidR="001E5B97" w:rsidRDefault="001E5B97" w:rsidP="001016B5">
            <w:pPr>
              <w:jc w:val="right"/>
            </w:pPr>
            <w:r>
              <w:t>1</w:t>
            </w:r>
          </w:p>
        </w:tc>
        <w:tc>
          <w:tcPr>
            <w:tcW w:w="887" w:type="dxa"/>
          </w:tcPr>
          <w:p w14:paraId="3519F2B3" w14:textId="1D23ECE7" w:rsidR="001E5B97" w:rsidRDefault="001E5B97" w:rsidP="001016B5">
            <w:pPr>
              <w:jc w:val="right"/>
            </w:pPr>
            <w:r>
              <w:t>128</w:t>
            </w:r>
          </w:p>
        </w:tc>
        <w:tc>
          <w:tcPr>
            <w:tcW w:w="1108" w:type="dxa"/>
          </w:tcPr>
          <w:p w14:paraId="3F809A77" w14:textId="0E80214D" w:rsidR="001E5B97" w:rsidRDefault="001E5B97" w:rsidP="001016B5">
            <w:pPr>
              <w:jc w:val="right"/>
            </w:pPr>
            <w:r>
              <w:t>tanh(x)</w:t>
            </w:r>
          </w:p>
        </w:tc>
        <w:tc>
          <w:tcPr>
            <w:tcW w:w="1603" w:type="dxa"/>
          </w:tcPr>
          <w:p w14:paraId="299EFB1E" w14:textId="4D4714E9" w:rsidR="001E5B97" w:rsidRDefault="001E5B97" w:rsidP="001016B5">
            <w:pPr>
              <w:jc w:val="right"/>
            </w:pPr>
            <w:r>
              <w:t>0,4136</w:t>
            </w:r>
          </w:p>
        </w:tc>
        <w:tc>
          <w:tcPr>
            <w:tcW w:w="1027" w:type="dxa"/>
          </w:tcPr>
          <w:p w14:paraId="4F8CDCC3" w14:textId="519B8DA3" w:rsidR="001E5B97" w:rsidRDefault="00B156BF" w:rsidP="001016B5">
            <w:pPr>
              <w:jc w:val="right"/>
            </w:pPr>
            <w:r>
              <w:t>3</w:t>
            </w:r>
          </w:p>
        </w:tc>
      </w:tr>
      <w:tr w:rsidR="001E5B97" w14:paraId="646E2F6A" w14:textId="69FDFE14" w:rsidTr="001E5B97">
        <w:tc>
          <w:tcPr>
            <w:tcW w:w="1537" w:type="dxa"/>
          </w:tcPr>
          <w:p w14:paraId="34B936AA" w14:textId="1DE76932" w:rsidR="001E5B97" w:rsidRPr="001016B5" w:rsidRDefault="001E5B97" w:rsidP="001016B5">
            <w:pPr>
              <w:jc w:val="right"/>
            </w:pPr>
            <w:r w:rsidRPr="001016B5">
              <w:t>1s_4min_mm</w:t>
            </w:r>
          </w:p>
        </w:tc>
        <w:tc>
          <w:tcPr>
            <w:tcW w:w="933" w:type="dxa"/>
          </w:tcPr>
          <w:p w14:paraId="4072F139" w14:textId="737432C7" w:rsidR="001E5B97" w:rsidRDefault="001E5B97" w:rsidP="001016B5">
            <w:pPr>
              <w:jc w:val="right"/>
            </w:pPr>
            <w:r>
              <w:t>4</w:t>
            </w:r>
          </w:p>
        </w:tc>
        <w:tc>
          <w:tcPr>
            <w:tcW w:w="989" w:type="dxa"/>
          </w:tcPr>
          <w:p w14:paraId="149CECE7" w14:textId="0B6A472D" w:rsidR="001E5B97" w:rsidRDefault="001E5B97" w:rsidP="001016B5">
            <w:pPr>
              <w:jc w:val="right"/>
            </w:pPr>
            <w:r>
              <w:t>1</w:t>
            </w:r>
          </w:p>
        </w:tc>
        <w:tc>
          <w:tcPr>
            <w:tcW w:w="978" w:type="dxa"/>
          </w:tcPr>
          <w:p w14:paraId="6339218C" w14:textId="38905412" w:rsidR="001E5B97" w:rsidRDefault="001E5B97" w:rsidP="001016B5">
            <w:pPr>
              <w:jc w:val="right"/>
            </w:pPr>
            <w:r>
              <w:t>2</w:t>
            </w:r>
          </w:p>
        </w:tc>
        <w:tc>
          <w:tcPr>
            <w:tcW w:w="887" w:type="dxa"/>
          </w:tcPr>
          <w:p w14:paraId="21C8EA94" w14:textId="71B1E1BC" w:rsidR="001E5B97" w:rsidRDefault="001E5B97" w:rsidP="001016B5">
            <w:pPr>
              <w:jc w:val="right"/>
            </w:pPr>
            <w:r>
              <w:t>64</w:t>
            </w:r>
          </w:p>
        </w:tc>
        <w:tc>
          <w:tcPr>
            <w:tcW w:w="1108" w:type="dxa"/>
          </w:tcPr>
          <w:p w14:paraId="33DBE6C4" w14:textId="44C774D6" w:rsidR="001E5B97" w:rsidRDefault="001E5B97" w:rsidP="001016B5">
            <w:pPr>
              <w:jc w:val="right"/>
            </w:pPr>
            <w:r>
              <w:t>tanh(x)</w:t>
            </w:r>
          </w:p>
        </w:tc>
        <w:tc>
          <w:tcPr>
            <w:tcW w:w="1603" w:type="dxa"/>
          </w:tcPr>
          <w:p w14:paraId="1630AD1F" w14:textId="1F104439" w:rsidR="001E5B97" w:rsidRDefault="001E5B97" w:rsidP="001016B5">
            <w:pPr>
              <w:jc w:val="right"/>
            </w:pPr>
            <w:r>
              <w:t>0,4149</w:t>
            </w:r>
          </w:p>
        </w:tc>
        <w:tc>
          <w:tcPr>
            <w:tcW w:w="1027" w:type="dxa"/>
          </w:tcPr>
          <w:p w14:paraId="50092BEB" w14:textId="2ADEED4E" w:rsidR="001E5B97" w:rsidRDefault="00B156BF" w:rsidP="001016B5">
            <w:pPr>
              <w:jc w:val="right"/>
            </w:pPr>
            <w:r>
              <w:t>4</w:t>
            </w:r>
          </w:p>
        </w:tc>
      </w:tr>
      <w:tr w:rsidR="001E5B97" w14:paraId="6DE22F88" w14:textId="0AE6AA5F" w:rsidTr="001E5B97">
        <w:tc>
          <w:tcPr>
            <w:tcW w:w="1537" w:type="dxa"/>
          </w:tcPr>
          <w:p w14:paraId="178AA101" w14:textId="1A233D43" w:rsidR="001E5B97" w:rsidRPr="00B156BF" w:rsidRDefault="001E5B97" w:rsidP="001016B5">
            <w:pPr>
              <w:jc w:val="right"/>
            </w:pPr>
            <w:r w:rsidRPr="00B156BF">
              <w:lastRenderedPageBreak/>
              <w:t>2s_1min_raw</w:t>
            </w:r>
          </w:p>
        </w:tc>
        <w:tc>
          <w:tcPr>
            <w:tcW w:w="933" w:type="dxa"/>
          </w:tcPr>
          <w:p w14:paraId="3C4F550B" w14:textId="445CA362" w:rsidR="001E5B97" w:rsidRPr="00B156BF" w:rsidRDefault="00335940" w:rsidP="001016B5">
            <w:pPr>
              <w:jc w:val="right"/>
            </w:pPr>
            <w:r w:rsidRPr="00B156BF">
              <w:t>4</w:t>
            </w:r>
          </w:p>
        </w:tc>
        <w:tc>
          <w:tcPr>
            <w:tcW w:w="989" w:type="dxa"/>
          </w:tcPr>
          <w:p w14:paraId="4A7E4AE1" w14:textId="73A4F635" w:rsidR="001E5B97" w:rsidRPr="00B156BF" w:rsidRDefault="001E5B97" w:rsidP="001016B5">
            <w:pPr>
              <w:jc w:val="right"/>
            </w:pPr>
            <w:r w:rsidRPr="00B156BF">
              <w:t>1</w:t>
            </w:r>
          </w:p>
        </w:tc>
        <w:tc>
          <w:tcPr>
            <w:tcW w:w="978" w:type="dxa"/>
          </w:tcPr>
          <w:p w14:paraId="6A0B894E" w14:textId="03F6B185" w:rsidR="001E5B97" w:rsidRPr="00B156BF" w:rsidRDefault="00335940" w:rsidP="001016B5">
            <w:pPr>
              <w:jc w:val="right"/>
            </w:pPr>
            <w:r w:rsidRPr="00B156BF">
              <w:t>2</w:t>
            </w:r>
          </w:p>
        </w:tc>
        <w:tc>
          <w:tcPr>
            <w:tcW w:w="887" w:type="dxa"/>
          </w:tcPr>
          <w:p w14:paraId="579F60EF" w14:textId="6EF4A8C0" w:rsidR="001E5B97" w:rsidRPr="00B156BF" w:rsidRDefault="001E5B97" w:rsidP="001016B5">
            <w:pPr>
              <w:jc w:val="right"/>
            </w:pPr>
            <w:r w:rsidRPr="00B156BF">
              <w:t>64</w:t>
            </w:r>
          </w:p>
        </w:tc>
        <w:tc>
          <w:tcPr>
            <w:tcW w:w="1108" w:type="dxa"/>
          </w:tcPr>
          <w:p w14:paraId="1856845F" w14:textId="4EF503FF" w:rsidR="001E5B97" w:rsidRPr="00B156BF" w:rsidRDefault="001E5B97" w:rsidP="001016B5">
            <w:pPr>
              <w:jc w:val="right"/>
            </w:pPr>
            <w:r w:rsidRPr="00B156BF">
              <w:t>tanh(x)</w:t>
            </w:r>
          </w:p>
        </w:tc>
        <w:tc>
          <w:tcPr>
            <w:tcW w:w="1603" w:type="dxa"/>
          </w:tcPr>
          <w:p w14:paraId="4A20F84B" w14:textId="3AD3E83D" w:rsidR="001E5B97" w:rsidRPr="00B156BF" w:rsidRDefault="001E5B97" w:rsidP="001016B5">
            <w:pPr>
              <w:jc w:val="right"/>
            </w:pPr>
            <w:r w:rsidRPr="00B156BF">
              <w:t>0,4</w:t>
            </w:r>
            <w:r w:rsidR="00335940" w:rsidRPr="00B156BF">
              <w:t>534</w:t>
            </w:r>
          </w:p>
        </w:tc>
        <w:tc>
          <w:tcPr>
            <w:tcW w:w="1027" w:type="dxa"/>
          </w:tcPr>
          <w:p w14:paraId="4E22A360" w14:textId="0BB45818" w:rsidR="001E5B97" w:rsidRPr="00B156BF" w:rsidRDefault="00B156BF" w:rsidP="001016B5">
            <w:pPr>
              <w:jc w:val="right"/>
            </w:pPr>
            <w:r>
              <w:t>8</w:t>
            </w:r>
          </w:p>
        </w:tc>
      </w:tr>
      <w:tr w:rsidR="001E5B97" w14:paraId="60D3E251" w14:textId="21E281CD" w:rsidTr="001E5B97">
        <w:tc>
          <w:tcPr>
            <w:tcW w:w="1537" w:type="dxa"/>
          </w:tcPr>
          <w:p w14:paraId="65560A2D" w14:textId="4A38CE45" w:rsidR="001E5B97" w:rsidRPr="00B156BF" w:rsidRDefault="001E5B97" w:rsidP="001016B5">
            <w:pPr>
              <w:jc w:val="right"/>
            </w:pPr>
            <w:r w:rsidRPr="00B156BF">
              <w:t>2s_1min_mm</w:t>
            </w:r>
          </w:p>
        </w:tc>
        <w:tc>
          <w:tcPr>
            <w:tcW w:w="933" w:type="dxa"/>
          </w:tcPr>
          <w:p w14:paraId="30D1510B" w14:textId="3E5056B4" w:rsidR="001E5B97" w:rsidRPr="00B156BF" w:rsidRDefault="001E5B97" w:rsidP="001016B5">
            <w:pPr>
              <w:jc w:val="right"/>
            </w:pPr>
            <w:r w:rsidRPr="00B156BF">
              <w:t>4</w:t>
            </w:r>
          </w:p>
        </w:tc>
        <w:tc>
          <w:tcPr>
            <w:tcW w:w="989" w:type="dxa"/>
          </w:tcPr>
          <w:p w14:paraId="691EE4AA" w14:textId="5107AD7B" w:rsidR="001E5B97" w:rsidRPr="00B156BF" w:rsidRDefault="001E5B97" w:rsidP="001016B5">
            <w:pPr>
              <w:jc w:val="right"/>
            </w:pPr>
            <w:r w:rsidRPr="00B156BF">
              <w:t>1</w:t>
            </w:r>
          </w:p>
        </w:tc>
        <w:tc>
          <w:tcPr>
            <w:tcW w:w="978" w:type="dxa"/>
          </w:tcPr>
          <w:p w14:paraId="61374D82" w14:textId="0170B6CA" w:rsidR="001E5B97" w:rsidRPr="00B156BF" w:rsidRDefault="001E5B97" w:rsidP="001016B5">
            <w:pPr>
              <w:jc w:val="right"/>
            </w:pPr>
            <w:r w:rsidRPr="00B156BF">
              <w:t>1</w:t>
            </w:r>
          </w:p>
        </w:tc>
        <w:tc>
          <w:tcPr>
            <w:tcW w:w="887" w:type="dxa"/>
          </w:tcPr>
          <w:p w14:paraId="21A568D1" w14:textId="3D713C90" w:rsidR="001E5B97" w:rsidRPr="00B156BF" w:rsidRDefault="001E5B97" w:rsidP="001016B5">
            <w:pPr>
              <w:jc w:val="right"/>
            </w:pPr>
            <w:r w:rsidRPr="00B156BF">
              <w:t>64</w:t>
            </w:r>
          </w:p>
        </w:tc>
        <w:tc>
          <w:tcPr>
            <w:tcW w:w="1108" w:type="dxa"/>
          </w:tcPr>
          <w:p w14:paraId="61B2E5AD" w14:textId="473614AC" w:rsidR="001E5B97" w:rsidRPr="00B156BF" w:rsidRDefault="001E5B97" w:rsidP="001016B5">
            <w:pPr>
              <w:jc w:val="right"/>
            </w:pPr>
            <w:r w:rsidRPr="00B156BF">
              <w:t>tanh(x)</w:t>
            </w:r>
          </w:p>
        </w:tc>
        <w:tc>
          <w:tcPr>
            <w:tcW w:w="1603" w:type="dxa"/>
          </w:tcPr>
          <w:p w14:paraId="27221031" w14:textId="185E3739" w:rsidR="001E5B97" w:rsidRPr="00B156BF" w:rsidRDefault="001E5B97" w:rsidP="001016B5">
            <w:pPr>
              <w:jc w:val="right"/>
            </w:pPr>
            <w:r w:rsidRPr="00B156BF">
              <w:t>0,4</w:t>
            </w:r>
            <w:r w:rsidR="00335940" w:rsidRPr="00B156BF">
              <w:t>652</w:t>
            </w:r>
          </w:p>
        </w:tc>
        <w:tc>
          <w:tcPr>
            <w:tcW w:w="1027" w:type="dxa"/>
          </w:tcPr>
          <w:p w14:paraId="099A6CD8" w14:textId="532CCBE1" w:rsidR="001E5B97" w:rsidRPr="00B156BF" w:rsidRDefault="001E5B97" w:rsidP="001016B5">
            <w:pPr>
              <w:jc w:val="right"/>
            </w:pPr>
            <w:r w:rsidRPr="00B156BF">
              <w:t>12</w:t>
            </w:r>
          </w:p>
        </w:tc>
      </w:tr>
      <w:tr w:rsidR="001E5B97" w14:paraId="44D38ED3" w14:textId="044E4602" w:rsidTr="001E5B97">
        <w:tc>
          <w:tcPr>
            <w:tcW w:w="1537" w:type="dxa"/>
          </w:tcPr>
          <w:p w14:paraId="0F4BB128" w14:textId="12AB701F" w:rsidR="001E5B97" w:rsidRPr="00B156BF" w:rsidRDefault="001E5B97" w:rsidP="001016B5">
            <w:pPr>
              <w:jc w:val="right"/>
            </w:pPr>
            <w:r w:rsidRPr="00B156BF">
              <w:t>2s_2min_raw</w:t>
            </w:r>
          </w:p>
        </w:tc>
        <w:tc>
          <w:tcPr>
            <w:tcW w:w="933" w:type="dxa"/>
          </w:tcPr>
          <w:p w14:paraId="65D7FEB5" w14:textId="68D777C3" w:rsidR="001E5B97" w:rsidRPr="00B156BF" w:rsidRDefault="001E5B97" w:rsidP="001016B5">
            <w:pPr>
              <w:jc w:val="right"/>
            </w:pPr>
            <w:r w:rsidRPr="00B156BF">
              <w:t>4</w:t>
            </w:r>
          </w:p>
        </w:tc>
        <w:tc>
          <w:tcPr>
            <w:tcW w:w="989" w:type="dxa"/>
          </w:tcPr>
          <w:p w14:paraId="2A5341EB" w14:textId="58B1993A" w:rsidR="001E5B97" w:rsidRPr="00B156BF" w:rsidRDefault="00335940" w:rsidP="001016B5">
            <w:pPr>
              <w:jc w:val="right"/>
            </w:pPr>
            <w:r w:rsidRPr="00B156BF">
              <w:t>1</w:t>
            </w:r>
          </w:p>
        </w:tc>
        <w:tc>
          <w:tcPr>
            <w:tcW w:w="978" w:type="dxa"/>
          </w:tcPr>
          <w:p w14:paraId="571497E1" w14:textId="54E55B7C" w:rsidR="001E5B97" w:rsidRPr="00B156BF" w:rsidRDefault="001E5B97" w:rsidP="001016B5">
            <w:pPr>
              <w:jc w:val="right"/>
            </w:pPr>
            <w:r w:rsidRPr="00B156BF">
              <w:t>2</w:t>
            </w:r>
          </w:p>
        </w:tc>
        <w:tc>
          <w:tcPr>
            <w:tcW w:w="887" w:type="dxa"/>
          </w:tcPr>
          <w:p w14:paraId="4C1385D4" w14:textId="54E4E13C" w:rsidR="001E5B97" w:rsidRPr="00B156BF" w:rsidRDefault="001E5B97" w:rsidP="001016B5">
            <w:pPr>
              <w:jc w:val="right"/>
            </w:pPr>
            <w:r w:rsidRPr="00B156BF">
              <w:t>64</w:t>
            </w:r>
          </w:p>
        </w:tc>
        <w:tc>
          <w:tcPr>
            <w:tcW w:w="1108" w:type="dxa"/>
          </w:tcPr>
          <w:p w14:paraId="2401EFDB" w14:textId="269A97AC" w:rsidR="001E5B97" w:rsidRPr="00B156BF" w:rsidRDefault="001E5B97" w:rsidP="001016B5">
            <w:pPr>
              <w:jc w:val="right"/>
            </w:pPr>
            <w:r w:rsidRPr="00B156BF">
              <w:t>tanh(x)</w:t>
            </w:r>
          </w:p>
        </w:tc>
        <w:tc>
          <w:tcPr>
            <w:tcW w:w="1603" w:type="dxa"/>
          </w:tcPr>
          <w:p w14:paraId="795B763A" w14:textId="7768105A" w:rsidR="001E5B97" w:rsidRPr="00B156BF" w:rsidRDefault="001E5B97" w:rsidP="001016B5">
            <w:pPr>
              <w:jc w:val="right"/>
            </w:pPr>
            <w:r w:rsidRPr="00B156BF">
              <w:t>0,4</w:t>
            </w:r>
            <w:r w:rsidR="00335940" w:rsidRPr="00B156BF">
              <w:t>282</w:t>
            </w:r>
          </w:p>
        </w:tc>
        <w:tc>
          <w:tcPr>
            <w:tcW w:w="1027" w:type="dxa"/>
          </w:tcPr>
          <w:p w14:paraId="49E05C4B" w14:textId="53AB3343" w:rsidR="001E5B97" w:rsidRPr="00B156BF" w:rsidRDefault="00B156BF" w:rsidP="001016B5">
            <w:pPr>
              <w:jc w:val="right"/>
            </w:pPr>
            <w:r>
              <w:t>5</w:t>
            </w:r>
          </w:p>
        </w:tc>
      </w:tr>
      <w:tr w:rsidR="001E5B97" w14:paraId="2C599E62" w14:textId="3F419179" w:rsidTr="001E5B97">
        <w:tc>
          <w:tcPr>
            <w:tcW w:w="1537" w:type="dxa"/>
          </w:tcPr>
          <w:p w14:paraId="1B1D9AF9" w14:textId="61107A39" w:rsidR="001E5B97" w:rsidRPr="00B156BF" w:rsidRDefault="001E5B97" w:rsidP="001016B5">
            <w:pPr>
              <w:jc w:val="right"/>
            </w:pPr>
            <w:r w:rsidRPr="00B156BF">
              <w:t>2s_2min_mm</w:t>
            </w:r>
          </w:p>
        </w:tc>
        <w:tc>
          <w:tcPr>
            <w:tcW w:w="933" w:type="dxa"/>
          </w:tcPr>
          <w:p w14:paraId="59CEF69B" w14:textId="43762656" w:rsidR="001E5B97" w:rsidRPr="00B156BF" w:rsidRDefault="001E5B97" w:rsidP="001016B5">
            <w:pPr>
              <w:jc w:val="right"/>
            </w:pPr>
            <w:r w:rsidRPr="00B156BF">
              <w:t>4</w:t>
            </w:r>
          </w:p>
        </w:tc>
        <w:tc>
          <w:tcPr>
            <w:tcW w:w="989" w:type="dxa"/>
          </w:tcPr>
          <w:p w14:paraId="73D78254" w14:textId="4DDFD1BF" w:rsidR="001E5B97" w:rsidRPr="00B156BF" w:rsidRDefault="001E5B97" w:rsidP="001016B5">
            <w:pPr>
              <w:jc w:val="right"/>
            </w:pPr>
            <w:r w:rsidRPr="00B156BF">
              <w:t>1</w:t>
            </w:r>
          </w:p>
        </w:tc>
        <w:tc>
          <w:tcPr>
            <w:tcW w:w="978" w:type="dxa"/>
          </w:tcPr>
          <w:p w14:paraId="2DAFD18B" w14:textId="40310728" w:rsidR="001E5B97" w:rsidRPr="00B156BF" w:rsidRDefault="009F2FC3" w:rsidP="001016B5">
            <w:pPr>
              <w:jc w:val="right"/>
            </w:pPr>
            <w:r w:rsidRPr="00B156BF">
              <w:t>1</w:t>
            </w:r>
          </w:p>
        </w:tc>
        <w:tc>
          <w:tcPr>
            <w:tcW w:w="887" w:type="dxa"/>
          </w:tcPr>
          <w:p w14:paraId="4D06933E" w14:textId="406443BD" w:rsidR="001E5B97" w:rsidRPr="00B156BF" w:rsidRDefault="009F2FC3" w:rsidP="001016B5">
            <w:pPr>
              <w:jc w:val="right"/>
            </w:pPr>
            <w:r w:rsidRPr="00B156BF">
              <w:t>64</w:t>
            </w:r>
          </w:p>
        </w:tc>
        <w:tc>
          <w:tcPr>
            <w:tcW w:w="1108" w:type="dxa"/>
          </w:tcPr>
          <w:p w14:paraId="104B91E2" w14:textId="4E97182C" w:rsidR="001E5B97" w:rsidRPr="00B156BF" w:rsidRDefault="001E5B97" w:rsidP="001016B5">
            <w:pPr>
              <w:jc w:val="right"/>
            </w:pPr>
            <w:r w:rsidRPr="00B156BF">
              <w:t>tanh(x)</w:t>
            </w:r>
          </w:p>
        </w:tc>
        <w:tc>
          <w:tcPr>
            <w:tcW w:w="1603" w:type="dxa"/>
          </w:tcPr>
          <w:p w14:paraId="3E285535" w14:textId="12F3B54B" w:rsidR="001E5B97" w:rsidRPr="00B156BF" w:rsidRDefault="001E5B97" w:rsidP="001016B5">
            <w:pPr>
              <w:jc w:val="right"/>
            </w:pPr>
            <w:r w:rsidRPr="00B156BF">
              <w:t>0,4</w:t>
            </w:r>
            <w:r w:rsidR="009F2FC3" w:rsidRPr="00B156BF">
              <w:t>436</w:t>
            </w:r>
          </w:p>
        </w:tc>
        <w:tc>
          <w:tcPr>
            <w:tcW w:w="1027" w:type="dxa"/>
          </w:tcPr>
          <w:p w14:paraId="51769BD5" w14:textId="2E8B44FE" w:rsidR="001E5B97" w:rsidRPr="00B156BF" w:rsidRDefault="00B156BF" w:rsidP="001016B5">
            <w:pPr>
              <w:jc w:val="right"/>
            </w:pPr>
            <w:r>
              <w:t>7</w:t>
            </w:r>
          </w:p>
        </w:tc>
      </w:tr>
      <w:tr w:rsidR="001E5B97" w14:paraId="45168589" w14:textId="4E452227" w:rsidTr="001E5B97">
        <w:tc>
          <w:tcPr>
            <w:tcW w:w="1537" w:type="dxa"/>
          </w:tcPr>
          <w:p w14:paraId="444AC199" w14:textId="3B63EE9A" w:rsidR="001E5B97" w:rsidRPr="00B156BF" w:rsidRDefault="001E5B97" w:rsidP="001016B5">
            <w:pPr>
              <w:jc w:val="right"/>
            </w:pPr>
            <w:r w:rsidRPr="00B156BF">
              <w:t>2s_4min_raw</w:t>
            </w:r>
          </w:p>
        </w:tc>
        <w:tc>
          <w:tcPr>
            <w:tcW w:w="933" w:type="dxa"/>
          </w:tcPr>
          <w:p w14:paraId="02F1DFEE" w14:textId="56A50607" w:rsidR="001E5B97" w:rsidRPr="00B156BF" w:rsidRDefault="001E5B97" w:rsidP="001016B5">
            <w:pPr>
              <w:jc w:val="right"/>
            </w:pPr>
            <w:r w:rsidRPr="00B156BF">
              <w:t>2</w:t>
            </w:r>
          </w:p>
        </w:tc>
        <w:tc>
          <w:tcPr>
            <w:tcW w:w="989" w:type="dxa"/>
          </w:tcPr>
          <w:p w14:paraId="14285CAB" w14:textId="22E25589" w:rsidR="001E5B97" w:rsidRPr="00B156BF" w:rsidRDefault="004533F5" w:rsidP="001016B5">
            <w:pPr>
              <w:jc w:val="right"/>
            </w:pPr>
            <w:r w:rsidRPr="00B156BF">
              <w:t>1</w:t>
            </w:r>
          </w:p>
        </w:tc>
        <w:tc>
          <w:tcPr>
            <w:tcW w:w="978" w:type="dxa"/>
          </w:tcPr>
          <w:p w14:paraId="6B77D03B" w14:textId="739A9B0D" w:rsidR="001E5B97" w:rsidRPr="00B156BF" w:rsidRDefault="001E5B97" w:rsidP="001016B5">
            <w:pPr>
              <w:jc w:val="right"/>
            </w:pPr>
            <w:r w:rsidRPr="00B156BF">
              <w:t>2</w:t>
            </w:r>
          </w:p>
        </w:tc>
        <w:tc>
          <w:tcPr>
            <w:tcW w:w="887" w:type="dxa"/>
          </w:tcPr>
          <w:p w14:paraId="6E7C5C8B" w14:textId="65AA7DC7" w:rsidR="001E5B97" w:rsidRPr="00B156BF" w:rsidRDefault="004533F5" w:rsidP="001016B5">
            <w:pPr>
              <w:jc w:val="right"/>
            </w:pPr>
            <w:r w:rsidRPr="00B156BF">
              <w:t>128</w:t>
            </w:r>
          </w:p>
        </w:tc>
        <w:tc>
          <w:tcPr>
            <w:tcW w:w="1108" w:type="dxa"/>
          </w:tcPr>
          <w:p w14:paraId="33F73D1A" w14:textId="7239977B" w:rsidR="001E5B97" w:rsidRPr="00B156BF" w:rsidRDefault="001E5B97" w:rsidP="001016B5">
            <w:pPr>
              <w:jc w:val="right"/>
            </w:pPr>
            <w:r w:rsidRPr="00B156BF">
              <w:t>tanh(x)</w:t>
            </w:r>
          </w:p>
        </w:tc>
        <w:tc>
          <w:tcPr>
            <w:tcW w:w="1603" w:type="dxa"/>
          </w:tcPr>
          <w:p w14:paraId="2EEFEAFC" w14:textId="6B72DEEF" w:rsidR="001E5B97" w:rsidRPr="00B156BF" w:rsidRDefault="001E5B97" w:rsidP="001016B5">
            <w:pPr>
              <w:jc w:val="right"/>
            </w:pPr>
            <w:r w:rsidRPr="00B156BF">
              <w:t>0,</w:t>
            </w:r>
            <w:r w:rsidR="004533F5" w:rsidRPr="00B156BF">
              <w:t>4037</w:t>
            </w:r>
          </w:p>
        </w:tc>
        <w:tc>
          <w:tcPr>
            <w:tcW w:w="1027" w:type="dxa"/>
          </w:tcPr>
          <w:p w14:paraId="4D3C21F6" w14:textId="5E3CA620" w:rsidR="001E5B97" w:rsidRPr="00B156BF" w:rsidRDefault="00B156BF" w:rsidP="001016B5">
            <w:pPr>
              <w:jc w:val="right"/>
            </w:pPr>
            <w:r>
              <w:t>2</w:t>
            </w:r>
          </w:p>
        </w:tc>
      </w:tr>
      <w:tr w:rsidR="001E5B97" w14:paraId="1EE164DE" w14:textId="16EFB482" w:rsidTr="001E5B97">
        <w:tc>
          <w:tcPr>
            <w:tcW w:w="1537" w:type="dxa"/>
          </w:tcPr>
          <w:p w14:paraId="01590EBE" w14:textId="3FD1C021" w:rsidR="001E5B97" w:rsidRPr="00B156BF" w:rsidRDefault="001E5B97" w:rsidP="00040D14">
            <w:pPr>
              <w:jc w:val="right"/>
            </w:pPr>
            <w:r w:rsidRPr="00B156BF">
              <w:t>2s_4min_mm</w:t>
            </w:r>
          </w:p>
        </w:tc>
        <w:tc>
          <w:tcPr>
            <w:tcW w:w="933" w:type="dxa"/>
          </w:tcPr>
          <w:p w14:paraId="50973623" w14:textId="572BEB60" w:rsidR="001E5B97" w:rsidRPr="00B156BF" w:rsidRDefault="009F2FC3" w:rsidP="00040D14">
            <w:pPr>
              <w:jc w:val="right"/>
            </w:pPr>
            <w:r w:rsidRPr="00B156BF">
              <w:t>1</w:t>
            </w:r>
          </w:p>
        </w:tc>
        <w:tc>
          <w:tcPr>
            <w:tcW w:w="989" w:type="dxa"/>
          </w:tcPr>
          <w:p w14:paraId="5404AF83" w14:textId="3FC49B25" w:rsidR="001E5B97" w:rsidRPr="00B156BF" w:rsidRDefault="001E5B97" w:rsidP="00040D14">
            <w:pPr>
              <w:jc w:val="right"/>
            </w:pPr>
            <w:r w:rsidRPr="00B156BF">
              <w:t>1</w:t>
            </w:r>
          </w:p>
        </w:tc>
        <w:tc>
          <w:tcPr>
            <w:tcW w:w="978" w:type="dxa"/>
          </w:tcPr>
          <w:p w14:paraId="52CE0EE1" w14:textId="7C055491" w:rsidR="001E5B97" w:rsidRPr="00B156BF" w:rsidRDefault="009F2FC3" w:rsidP="00040D14">
            <w:pPr>
              <w:jc w:val="right"/>
            </w:pPr>
            <w:r w:rsidRPr="00B156BF">
              <w:t>4</w:t>
            </w:r>
          </w:p>
        </w:tc>
        <w:tc>
          <w:tcPr>
            <w:tcW w:w="887" w:type="dxa"/>
          </w:tcPr>
          <w:p w14:paraId="461DA2DB" w14:textId="07F5DDD2" w:rsidR="001E5B97" w:rsidRPr="00B156BF" w:rsidRDefault="001E5B97" w:rsidP="00040D14">
            <w:pPr>
              <w:jc w:val="right"/>
            </w:pPr>
            <w:r w:rsidRPr="00B156BF">
              <w:t>128</w:t>
            </w:r>
          </w:p>
        </w:tc>
        <w:tc>
          <w:tcPr>
            <w:tcW w:w="1108" w:type="dxa"/>
          </w:tcPr>
          <w:p w14:paraId="79FD9295" w14:textId="2E1402D6" w:rsidR="001E5B97" w:rsidRPr="00B156BF" w:rsidRDefault="001E5B97" w:rsidP="00040D14">
            <w:pPr>
              <w:jc w:val="right"/>
            </w:pPr>
            <w:r w:rsidRPr="00B156BF">
              <w:t>tanh(x)</w:t>
            </w:r>
          </w:p>
        </w:tc>
        <w:tc>
          <w:tcPr>
            <w:tcW w:w="1603" w:type="dxa"/>
          </w:tcPr>
          <w:p w14:paraId="0FED54F8" w14:textId="43D5AA37" w:rsidR="001E5B97" w:rsidRPr="00B156BF" w:rsidRDefault="001E5B97" w:rsidP="00040D14">
            <w:pPr>
              <w:jc w:val="right"/>
            </w:pPr>
            <w:r w:rsidRPr="00B156BF">
              <w:t>0,3</w:t>
            </w:r>
            <w:r w:rsidR="009F2FC3" w:rsidRPr="00B156BF">
              <w:t>967</w:t>
            </w:r>
          </w:p>
        </w:tc>
        <w:tc>
          <w:tcPr>
            <w:tcW w:w="1027" w:type="dxa"/>
          </w:tcPr>
          <w:p w14:paraId="04ECA66A" w14:textId="04686720" w:rsidR="001E5B97" w:rsidRPr="00B156BF" w:rsidRDefault="00B156BF" w:rsidP="00040D14">
            <w:pPr>
              <w:jc w:val="right"/>
            </w:pPr>
            <w:r>
              <w:t>1</w:t>
            </w:r>
          </w:p>
        </w:tc>
      </w:tr>
    </w:tbl>
    <w:p w14:paraId="180E8506" w14:textId="42879EBB" w:rsidR="004001F2" w:rsidRPr="004001F2" w:rsidRDefault="00A71833" w:rsidP="00A71833">
      <w:pPr>
        <w:pStyle w:val="Beschriftung"/>
        <w:jc w:val="center"/>
      </w:pPr>
      <w:bookmarkStart w:id="93" w:name="_Toc141882857"/>
      <w:r>
        <w:t xml:space="preserve">Tab.  </w:t>
      </w:r>
      <w:fldSimple w:instr=" SEQ Tab._ \* ARABIC ">
        <w:r w:rsidR="0045632D">
          <w:rPr>
            <w:noProof/>
          </w:rPr>
          <w:t>9</w:t>
        </w:r>
      </w:fldSimple>
      <w:r>
        <w:t xml:space="preserve">: Ergebnisse der </w:t>
      </w:r>
      <w:r w:rsidR="00E72290">
        <w:t>Gittersuche für das Rekurrente Neuronale Netzwerk</w:t>
      </w:r>
      <w:bookmarkEnd w:id="93"/>
      <w:r>
        <w:t xml:space="preserve"> </w:t>
      </w:r>
    </w:p>
    <w:p w14:paraId="3DFE3DE5" w14:textId="77777777" w:rsidR="00A43AD1" w:rsidRPr="00A43AD1" w:rsidRDefault="00A43AD1" w:rsidP="00A43AD1"/>
    <w:p w14:paraId="4C66E785" w14:textId="14DFD5EE" w:rsidR="00750369" w:rsidRDefault="00FD0C14" w:rsidP="00F21842">
      <w:pPr>
        <w:pStyle w:val="berschrift1"/>
        <w:ind w:left="0" w:firstLine="0"/>
        <w:rPr>
          <w:color w:val="FF0000"/>
        </w:rPr>
      </w:pPr>
      <w:bookmarkStart w:id="94" w:name="_Toc143014951"/>
      <w:r>
        <w:lastRenderedPageBreak/>
        <w:t>Evaluierung</w:t>
      </w:r>
      <w:r w:rsidR="00436DC8">
        <w:t xml:space="preserve"> </w:t>
      </w:r>
      <w:r w:rsidR="00436DC8" w:rsidRPr="00436DC8">
        <w:rPr>
          <w:color w:val="FF0000"/>
        </w:rPr>
        <w:t>und Diskussion</w:t>
      </w:r>
      <w:bookmarkEnd w:id="94"/>
    </w:p>
    <w:p w14:paraId="7F298088" w14:textId="77777777" w:rsidR="007A6343" w:rsidRDefault="00C75157" w:rsidP="007A6343">
      <w:pPr>
        <w:pStyle w:val="AbbMitRahmen"/>
        <w:keepNext/>
      </w:pPr>
      <w:r>
        <w:rPr>
          <w:noProof/>
        </w:rPr>
        <w:drawing>
          <wp:inline distT="0" distB="0" distL="0" distR="0" wp14:anchorId="367FC59D" wp14:editId="13A9D078">
            <wp:extent cx="3481200" cy="2592000"/>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t="6477"/>
                    <a:stretch/>
                  </pic:blipFill>
                  <pic:spPr bwMode="auto">
                    <a:xfrm>
                      <a:off x="0" y="0"/>
                      <a:ext cx="3481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7BD858A7" w14:textId="58FD6F48" w:rsidR="004831A3" w:rsidRDefault="007A6343" w:rsidP="002A5B82">
      <w:pPr>
        <w:pStyle w:val="Beschriftung"/>
        <w:jc w:val="center"/>
      </w:pPr>
      <w:r>
        <w:t xml:space="preserve">Abb.  </w:t>
      </w:r>
      <w:fldSimple w:instr=" SEQ Abb._ \* ARABIC ">
        <w:r w:rsidR="004831A3">
          <w:rPr>
            <w:noProof/>
          </w:rPr>
          <w:t>26</w:t>
        </w:r>
      </w:fldSimple>
      <w:r>
        <w:t xml:space="preserve">: Evaluierung des naiven Klassifikationsansatzes für ein </w:t>
      </w:r>
      <w:r w:rsidR="004831A3">
        <w:t xml:space="preserve">Intervall </w:t>
      </w:r>
      <w:r>
        <w:t>von 2s</w:t>
      </w:r>
    </w:p>
    <w:p w14:paraId="6E09F8FE" w14:textId="77777777" w:rsidR="002A5B82" w:rsidRDefault="002A5B82" w:rsidP="002A5B82"/>
    <w:p w14:paraId="45D85DDA" w14:textId="74B57292" w:rsidR="002A5B82" w:rsidRPr="002A5B82" w:rsidRDefault="002A5B82" w:rsidP="002A5B82">
      <w:r>
        <w:t>…</w:t>
      </w:r>
    </w:p>
    <w:p w14:paraId="2234248F" w14:textId="6985D238" w:rsidR="00C75157" w:rsidRDefault="004831A3" w:rsidP="00C75157">
      <w:r>
        <w:rPr>
          <w:noProof/>
        </w:rPr>
        <w:drawing>
          <wp:inline distT="0" distB="0" distL="0" distR="0" wp14:anchorId="4DDE8D6D" wp14:editId="199421BB">
            <wp:extent cx="5760720" cy="2660490"/>
            <wp:effectExtent l="0" t="0" r="0" b="6985"/>
            <wp:docPr id="18" name="Grafik 18" descr="Ein Bild, das Text, Screenshot, Quadra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Screenshot, Quadrat, Farbigkeit enthält.&#10;&#10;Automatisch generierte Beschreibu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194" r="707"/>
                    <a:stretch/>
                  </pic:blipFill>
                  <pic:spPr bwMode="auto">
                    <a:xfrm>
                      <a:off x="0" y="0"/>
                      <a:ext cx="5760720" cy="2660490"/>
                    </a:xfrm>
                    <a:prstGeom prst="rect">
                      <a:avLst/>
                    </a:prstGeom>
                    <a:noFill/>
                    <a:ln>
                      <a:noFill/>
                    </a:ln>
                    <a:extLst>
                      <a:ext uri="{53640926-AAD7-44D8-BBD7-CCE9431645EC}">
                        <a14:shadowObscured xmlns:a14="http://schemas.microsoft.com/office/drawing/2010/main"/>
                      </a:ext>
                    </a:extLst>
                  </pic:spPr>
                </pic:pic>
              </a:graphicData>
            </a:graphic>
          </wp:inline>
        </w:drawing>
      </w:r>
    </w:p>
    <w:p w14:paraId="3EEFE8E4" w14:textId="7FABE78A" w:rsidR="004831A3" w:rsidRDefault="004831A3" w:rsidP="004831A3">
      <w:pPr>
        <w:pStyle w:val="Beschriftung"/>
        <w:jc w:val="center"/>
      </w:pPr>
      <w:r>
        <w:t xml:space="preserve">Abb.  </w:t>
      </w:r>
      <w:fldSimple w:instr=" SEQ Abb._ \* ARABIC ">
        <w:r>
          <w:rPr>
            <w:noProof/>
          </w:rPr>
          <w:t>27</w:t>
        </w:r>
      </w:fldSimple>
      <w:r>
        <w:t>: Evaluierung des RNNs für eine Sequenzlänge von 1min und ein Intervall von 2s</w:t>
      </w:r>
    </w:p>
    <w:p w14:paraId="340BE8A1" w14:textId="77777777" w:rsidR="004831A3" w:rsidRDefault="004831A3" w:rsidP="004831A3"/>
    <w:p w14:paraId="5CB297BA" w14:textId="59F3DBCF" w:rsidR="004831A3" w:rsidRPr="004831A3" w:rsidRDefault="004831A3" w:rsidP="004831A3">
      <w:r>
        <w:t>…</w:t>
      </w:r>
    </w:p>
    <w:p w14:paraId="08F9BF83" w14:textId="1AABC948" w:rsidR="00D3624B" w:rsidRDefault="004831A3" w:rsidP="00D3624B">
      <w:pPr>
        <w:pStyle w:val="AbbMitRahmen"/>
        <w:keepNext/>
      </w:pPr>
      <w:r>
        <w:rPr>
          <w:noProof/>
        </w:rPr>
        <w:lastRenderedPageBreak/>
        <w:drawing>
          <wp:inline distT="0" distB="0" distL="0" distR="0" wp14:anchorId="4B5580E9" wp14:editId="350C043C">
            <wp:extent cx="5691600" cy="2682000"/>
            <wp:effectExtent l="0" t="0" r="4445" b="4445"/>
            <wp:docPr id="17" name="Grafik 17" descr="Ein Bild, das Text, Screenshot, Quadra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Screenshot, Quadrat, Rechteck enthält.&#10;&#10;Automatisch generierte Beschreibu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064" r="2331"/>
                    <a:stretch/>
                  </pic:blipFill>
                  <pic:spPr bwMode="auto">
                    <a:xfrm>
                      <a:off x="0" y="0"/>
                      <a:ext cx="56916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1CC65979" w14:textId="725DD48F" w:rsidR="00D3624B" w:rsidRDefault="00D3624B" w:rsidP="004831A3">
      <w:pPr>
        <w:pStyle w:val="Beschriftung"/>
        <w:jc w:val="center"/>
      </w:pPr>
      <w:r>
        <w:t xml:space="preserve">Abb.  </w:t>
      </w:r>
      <w:fldSimple w:instr=" SEQ Abb._ \* ARABIC ">
        <w:r w:rsidR="004831A3">
          <w:rPr>
            <w:noProof/>
          </w:rPr>
          <w:t>28</w:t>
        </w:r>
      </w:fldSimple>
      <w:r>
        <w:t xml:space="preserve">: Evaluierung des RNNs für eine Sequenzlänge von </w:t>
      </w:r>
      <w:r w:rsidR="004831A3">
        <w:t>2</w:t>
      </w:r>
      <w:r>
        <w:t xml:space="preserve">min und ein </w:t>
      </w:r>
      <w:r w:rsidR="004831A3">
        <w:t>I</w:t>
      </w:r>
      <w:r>
        <w:t>ntervall von 2s</w:t>
      </w:r>
    </w:p>
    <w:p w14:paraId="50CE5D09" w14:textId="77777777" w:rsidR="004831A3" w:rsidRDefault="004831A3" w:rsidP="004831A3"/>
    <w:p w14:paraId="75404038" w14:textId="131CE7EA" w:rsidR="004831A3" w:rsidRPr="004831A3" w:rsidRDefault="004831A3" w:rsidP="004831A3">
      <w:r>
        <w:t>…</w:t>
      </w:r>
    </w:p>
    <w:p w14:paraId="3EB51C9A" w14:textId="0D381976" w:rsidR="00F238D0" w:rsidRPr="00D3624B" w:rsidRDefault="004831A3" w:rsidP="00F238D0">
      <w:pPr>
        <w:pStyle w:val="AbbMitRahmen"/>
      </w:pPr>
      <w:r>
        <w:rPr>
          <w:noProof/>
        </w:rPr>
        <w:drawing>
          <wp:inline distT="0" distB="0" distL="0" distR="0" wp14:anchorId="47590AF7" wp14:editId="211F647E">
            <wp:extent cx="5752800" cy="2682000"/>
            <wp:effectExtent l="0" t="0" r="635" b="4445"/>
            <wp:docPr id="10" name="Grafik 10" descr="Ein Bild, das Screenshot, Quadra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Screenshot, Quadrat, Farbigkeit, Diagramm enthält.&#10;&#10;Automatisch generierte Beschreibu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626" r="13965"/>
                    <a:stretch/>
                  </pic:blipFill>
                  <pic:spPr bwMode="auto">
                    <a:xfrm>
                      <a:off x="0" y="0"/>
                      <a:ext cx="57528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4F97928C" w14:textId="084549DD" w:rsidR="00F238D0" w:rsidRDefault="00F238D0" w:rsidP="004831A3">
      <w:pPr>
        <w:pStyle w:val="Beschriftung"/>
        <w:jc w:val="center"/>
      </w:pPr>
      <w:r>
        <w:t xml:space="preserve">Abb.  </w:t>
      </w:r>
      <w:fldSimple w:instr=" SEQ Abb._ \* ARABIC ">
        <w:r w:rsidR="004831A3">
          <w:rPr>
            <w:noProof/>
          </w:rPr>
          <w:t>29</w:t>
        </w:r>
      </w:fldSimple>
      <w:r>
        <w:t xml:space="preserve">: Evaluierung des RNNs für eine Sequenzlänge von </w:t>
      </w:r>
      <w:r w:rsidR="004831A3">
        <w:t>4</w:t>
      </w:r>
      <w:r>
        <w:t xml:space="preserve">min und ein </w:t>
      </w:r>
      <w:r w:rsidR="004831A3">
        <w:t>I</w:t>
      </w:r>
      <w:r>
        <w:t>ntervall von 2s</w:t>
      </w:r>
    </w:p>
    <w:p w14:paraId="2F56F40E" w14:textId="77777777" w:rsidR="004831A3" w:rsidRDefault="004831A3" w:rsidP="004831A3"/>
    <w:p w14:paraId="1A5242F1" w14:textId="451CAC6A" w:rsidR="004831A3" w:rsidRPr="004831A3" w:rsidRDefault="004831A3" w:rsidP="004831A3">
      <w:r>
        <w:t>…</w:t>
      </w:r>
    </w:p>
    <w:p w14:paraId="5E3CBFEB" w14:textId="77777777" w:rsidR="00A22EE7" w:rsidRPr="00A22EE7" w:rsidRDefault="00A22EE7" w:rsidP="00A22EE7"/>
    <w:p w14:paraId="0D6EF9C5" w14:textId="5659D6F0" w:rsidR="00814669" w:rsidRPr="00963FBF" w:rsidRDefault="00963FBF" w:rsidP="00814669">
      <w:pPr>
        <w:rPr>
          <w:color w:val="70AD47" w:themeColor="accent6"/>
        </w:rPr>
      </w:pPr>
      <w:r w:rsidRPr="00963FBF">
        <w:rPr>
          <w:color w:val="70AD47" w:themeColor="accent6"/>
        </w:rPr>
        <w:t>Weitere Unterkapitel abhängig von schlussendlich verwendeten Verfahren.</w:t>
      </w:r>
      <w:r>
        <w:rPr>
          <w:color w:val="70AD47" w:themeColor="accent6"/>
        </w:rPr>
        <w:t xml:space="preserve"> Dieses Kapitel wird aber auf jeden Fall einen Vergleich zwischen gematchten und ungematchten Daten</w:t>
      </w:r>
      <w:r w:rsidR="000E2C22">
        <w:rPr>
          <w:color w:val="70AD47" w:themeColor="accent6"/>
        </w:rPr>
        <w:t xml:space="preserve"> bei der finalen Klassifikation</w:t>
      </w:r>
      <w:r>
        <w:rPr>
          <w:color w:val="70AD47" w:themeColor="accent6"/>
        </w:rPr>
        <w:t xml:space="preserve"> enthalten.</w:t>
      </w:r>
    </w:p>
    <w:p w14:paraId="4EEA54A9" w14:textId="55CD0F91" w:rsidR="00F21842" w:rsidRPr="002D6A27" w:rsidRDefault="00F21842" w:rsidP="00F21842">
      <w:pPr>
        <w:pStyle w:val="berschrift1"/>
      </w:pPr>
      <w:bookmarkStart w:id="95" w:name="_Toc143014952"/>
      <w:r w:rsidRPr="002D6A27">
        <w:lastRenderedPageBreak/>
        <w:t>Zusammenfassung und Ausblick</w:t>
      </w:r>
      <w:bookmarkEnd w:id="95"/>
    </w:p>
    <w:p w14:paraId="023A8126" w14:textId="77777777" w:rsidR="001E2E5E" w:rsidRPr="002D6A27" w:rsidRDefault="001E2E5E" w:rsidP="001E2E5E">
      <w:pPr>
        <w:sectPr w:rsidR="001E2E5E" w:rsidRPr="002D6A27">
          <w:pgSz w:w="11906" w:h="16838"/>
          <w:pgMar w:top="1417" w:right="1417" w:bottom="1134" w:left="1417" w:header="708" w:footer="708" w:gutter="0"/>
          <w:cols w:space="708"/>
          <w:docGrid w:linePitch="360"/>
        </w:sectPr>
      </w:pPr>
      <w:r w:rsidRPr="002D6A27">
        <w:t>…</w:t>
      </w:r>
    </w:p>
    <w:p w14:paraId="0CD1A618" w14:textId="4362612E" w:rsidR="00814669" w:rsidRPr="002D6A27" w:rsidRDefault="00814669" w:rsidP="00814669">
      <w:pPr>
        <w:pStyle w:val="berschrift1"/>
        <w:numPr>
          <w:ilvl w:val="0"/>
          <w:numId w:val="0"/>
        </w:numPr>
      </w:pPr>
      <w:bookmarkStart w:id="96" w:name="_Toc143014953"/>
      <w:r w:rsidRPr="002D6A27">
        <w:lastRenderedPageBreak/>
        <w:t>Quellenverzeichnis</w:t>
      </w:r>
      <w:bookmarkEnd w:id="96"/>
    </w:p>
    <w:sdt>
      <w:sdtPr>
        <w:tag w:val="CitaviBibliography"/>
        <w:id w:val="-586609109"/>
        <w:placeholder>
          <w:docPart w:val="DefaultPlaceholder_-1854013440"/>
        </w:placeholder>
      </w:sdtPr>
      <w:sdtContent>
        <w:p w14:paraId="001A64A3" w14:textId="77777777" w:rsidR="00D4400D" w:rsidRDefault="00814669" w:rsidP="00D4400D">
          <w:pPr>
            <w:pStyle w:val="CitaviBibliographyEntry"/>
          </w:pPr>
          <w:r>
            <w:fldChar w:fldCharType="begin"/>
          </w:r>
          <w:r w:rsidRPr="00D76C2B">
            <w:rPr>
              <w:lang w:val="en-GB"/>
            </w:rPr>
            <w:instrText>ADDIN CitaviBibliography</w:instrText>
          </w:r>
          <w:r>
            <w:fldChar w:fldCharType="separate"/>
          </w:r>
          <w:r w:rsidR="00D4400D" w:rsidRPr="00D4400D">
            <w:rPr>
              <w:lang w:val="en-GB"/>
            </w:rPr>
            <w:t>[1]</w:t>
          </w:r>
          <w:r w:rsidR="00D4400D" w:rsidRPr="00D4400D">
            <w:rPr>
              <w:lang w:val="en-GB"/>
            </w:rPr>
            <w:tab/>
          </w:r>
          <w:bookmarkStart w:id="97" w:name="_CTVL0013603186579b04970937f6064970cd1d3"/>
          <w:r w:rsidR="00D4400D" w:rsidRPr="00D4400D">
            <w:rPr>
              <w:lang w:val="en-GB"/>
            </w:rPr>
            <w:t xml:space="preserve">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(Zugriff am: 20. </w:t>
          </w:r>
          <w:r w:rsidR="00D4400D">
            <w:t>Juni 2023).</w:t>
          </w:r>
        </w:p>
        <w:bookmarkEnd w:id="97"/>
        <w:p w14:paraId="48030854" w14:textId="77777777" w:rsidR="00D4400D" w:rsidRDefault="00D4400D" w:rsidP="00D4400D">
          <w:pPr>
            <w:pStyle w:val="CitaviBibliographyEntry"/>
          </w:pPr>
          <w:r>
            <w:t>[2]</w:t>
          </w:r>
          <w:r>
            <w:tab/>
          </w:r>
          <w:bookmarkStart w:id="98" w:name="_CTVL0016714e6a8b31e4393921c2efbbda8587a"/>
          <w:r>
            <w:t>IZK. „5GKC: 5G basiertes Testfeld für das automatisierte Fahren.” https://​5gkc.net​/​ (Zugriff am: 20. Juni 2023).</w:t>
          </w:r>
        </w:p>
        <w:bookmarkEnd w:id="98"/>
        <w:p w14:paraId="3C41FB45" w14:textId="77777777" w:rsidR="00D4400D" w:rsidRDefault="00D4400D" w:rsidP="00D4400D">
          <w:pPr>
            <w:pStyle w:val="CitaviBibliographyEntry"/>
          </w:pPr>
          <w:r>
            <w:t>[3]</w:t>
          </w:r>
          <w:r>
            <w:tab/>
          </w:r>
          <w:bookmarkStart w:id="99" w:name="_CTVL001751d695fcea34022ba4e3431eeffa2bb"/>
          <w:r>
            <w:t>H. Winner, S. Hakuli, F. Lotz und C. Singer, Hg.</w:t>
          </w:r>
          <w:bookmarkEnd w:id="99"/>
          <w:r>
            <w:t xml:space="preserve"> </w:t>
          </w:r>
          <w:r w:rsidRPr="00D4400D">
            <w:rPr>
              <w:i/>
            </w:rPr>
            <w:t xml:space="preserve">Handbuch Fahrerassistenzsysteme: Grundlagen, Komponenten und Systeme für aktive Sicherheit und Komfort, </w:t>
          </w:r>
          <w:r w:rsidRPr="00D4400D">
            <w:t>3. Aufl. (ATZ/MTZ-Fachbuch). Wiesbaden: Springer Vieweg, 2015. [Online]. Verfügbar unter: https://​ebookcentral.proquest.com​/​lib/​kxp/​detail.action​?​docID=​1997888</w:t>
          </w:r>
        </w:p>
        <w:p w14:paraId="1507F714" w14:textId="77777777" w:rsidR="00D4400D" w:rsidRPr="00D4400D" w:rsidRDefault="00D4400D" w:rsidP="00D4400D">
          <w:pPr>
            <w:pStyle w:val="CitaviBibliographyEntry"/>
            <w:rPr>
              <w:lang w:val="en-GB"/>
            </w:rPr>
          </w:pPr>
          <w:r w:rsidRPr="00D4400D">
            <w:rPr>
              <w:lang w:val="en-GB"/>
            </w:rPr>
            <w:t>[4]</w:t>
          </w:r>
          <w:r w:rsidRPr="00D4400D">
            <w:rPr>
              <w:lang w:val="en-GB"/>
            </w:rPr>
            <w:tab/>
          </w:r>
          <w:bookmarkStart w:id="100" w:name="_CTVL001c3ad1922bbaa4690a18753c802f82bad"/>
          <w:r w:rsidRPr="00D4400D">
            <w:rPr>
              <w:lang w:val="en-GB"/>
            </w:rPr>
            <w:t>E. D. Kaplan und C. J. Hegarty,</w:t>
          </w:r>
          <w:bookmarkEnd w:id="100"/>
          <w:r w:rsidRPr="00D4400D">
            <w:rPr>
              <w:lang w:val="en-GB"/>
            </w:rPr>
            <w:t xml:space="preserve"> </w:t>
          </w:r>
          <w:r w:rsidRPr="00D4400D">
            <w:rPr>
              <w:i/>
              <w:lang w:val="en-GB"/>
            </w:rPr>
            <w:t xml:space="preserve">Understanding GPS/GNSS: Principles and applications </w:t>
          </w:r>
          <w:r w:rsidRPr="00D4400D">
            <w:rPr>
              <w:lang w:val="en-GB"/>
            </w:rPr>
            <w:t>(GNSS technology and applications series). Boston, London: Artech House, 2017.</w:t>
          </w:r>
        </w:p>
        <w:p w14:paraId="165F36D7" w14:textId="77777777" w:rsidR="00D4400D" w:rsidRDefault="00D4400D" w:rsidP="00D4400D">
          <w:pPr>
            <w:pStyle w:val="CitaviBibliographyEntry"/>
          </w:pPr>
          <w:r w:rsidRPr="00D4400D">
            <w:rPr>
              <w:lang w:val="en-GB"/>
            </w:rPr>
            <w:t>[5]</w:t>
          </w:r>
          <w:r w:rsidRPr="00D4400D">
            <w:rPr>
              <w:lang w:val="en-GB"/>
            </w:rPr>
            <w:tab/>
          </w:r>
          <w:bookmarkStart w:id="101" w:name="_CTVL0017f104fa0073b4b0bb636bb25d3fae8ee"/>
          <w:r w:rsidRPr="00D4400D">
            <w:rPr>
              <w:lang w:val="en-GB"/>
            </w:rPr>
            <w:t xml:space="preserve">Wikipedia. „Globales Navigationssatellitensystem.” https://​de.wikipedia.org​/​w/​index.php​?​title=​Globales_Navigationssatellitensystem&amp;​oldid=​233312836 (Zugriff am: 22. </w:t>
          </w:r>
          <w:r>
            <w:t>Juni 2023).</w:t>
          </w:r>
        </w:p>
        <w:bookmarkEnd w:id="101"/>
        <w:p w14:paraId="3E658F36" w14:textId="77777777" w:rsidR="00D4400D" w:rsidRPr="00D4400D" w:rsidRDefault="00D4400D" w:rsidP="00D4400D">
          <w:pPr>
            <w:pStyle w:val="CitaviBibliographyEntry"/>
            <w:rPr>
              <w:lang w:val="en-GB"/>
            </w:rPr>
          </w:pPr>
          <w:r>
            <w:t>[6]</w:t>
          </w:r>
          <w:r>
            <w:tab/>
          </w:r>
          <w:bookmarkStart w:id="102" w:name="_CTVL0017f51b3d680c746ea8881fa17a94c35b4"/>
          <w:r>
            <w:t>magicmaps. „Wie funktioniert Satellitennavigation?” https://​www.magicmaps.de​/​gnss-​wissen/​wie-​funktioniert-​gps/​?​</w:t>
          </w:r>
          <w:r w:rsidRPr="00D4400D">
            <w:rPr>
              <w:lang w:val="en-GB"/>
            </w:rPr>
            <w:t>L=​0 (Zugriff am: 22. Juni 2023).</w:t>
          </w:r>
        </w:p>
        <w:bookmarkEnd w:id="102"/>
        <w:p w14:paraId="272EC8D6" w14:textId="77777777" w:rsidR="00D4400D" w:rsidRPr="00D4400D" w:rsidRDefault="00D4400D" w:rsidP="00D4400D">
          <w:pPr>
            <w:pStyle w:val="CitaviBibliographyEntry"/>
            <w:rPr>
              <w:lang w:val="en-GB"/>
            </w:rPr>
          </w:pPr>
          <w:r w:rsidRPr="00D4400D">
            <w:rPr>
              <w:lang w:val="en-GB"/>
            </w:rPr>
            <w:t>[7]</w:t>
          </w:r>
          <w:r w:rsidRPr="00D4400D">
            <w:rPr>
              <w:lang w:val="en-GB"/>
            </w:rPr>
            <w:tab/>
          </w:r>
          <w:bookmarkStart w:id="103" w:name="_CTVL001a21226a1a8b144fb993f0ad3fb6ffba8"/>
          <w:r w:rsidRPr="00D4400D">
            <w:rPr>
              <w:lang w:val="en-GB"/>
            </w:rPr>
            <w:t>S. Saki und T. Hagen, „A Practical Guide to an Open-Source Map-Matching Approach for Big GPS Data,“</w:t>
          </w:r>
          <w:bookmarkEnd w:id="103"/>
          <w:r w:rsidRPr="00D4400D">
            <w:rPr>
              <w:lang w:val="en-GB"/>
            </w:rPr>
            <w:t xml:space="preserve"> </w:t>
          </w:r>
          <w:r w:rsidRPr="00D4400D">
            <w:rPr>
              <w:i/>
              <w:lang w:val="en-GB"/>
            </w:rPr>
            <w:t>SN COMPUT. SCI.</w:t>
          </w:r>
          <w:r w:rsidRPr="00D4400D">
            <w:rPr>
              <w:lang w:val="en-GB"/>
            </w:rPr>
            <w:t>, Jg. 3, Nr. 5, 2022, doi: 10.1007/s42979-022-01340-5.</w:t>
          </w:r>
        </w:p>
        <w:p w14:paraId="4066EC7B" w14:textId="77777777" w:rsidR="00D4400D" w:rsidRDefault="00D4400D" w:rsidP="00D4400D">
          <w:pPr>
            <w:pStyle w:val="CitaviBibliographyEntry"/>
          </w:pPr>
          <w:r w:rsidRPr="00D4400D">
            <w:rPr>
              <w:lang w:val="en-GB"/>
            </w:rPr>
            <w:t>[8]</w:t>
          </w:r>
          <w:r w:rsidRPr="00D4400D">
            <w:rPr>
              <w:lang w:val="en-GB"/>
            </w:rPr>
            <w:tab/>
          </w:r>
          <w:bookmarkStart w:id="104" w:name="_CTVL001b467f668897941c7a2bb98db80ada867"/>
          <w:r w:rsidRPr="00D4400D">
            <w:rPr>
              <w:lang w:val="en-GB"/>
            </w:rPr>
            <w:t xml:space="preserve">P. Chao, Y. Xu, W. Hua und X. Zhou, „A Survey on Map-Matching Algorithms,“ Okt. 2019. </w:t>
          </w:r>
          <w:r>
            <w:t>[Online]. Verfügbar unter: https://​arxiv.org​/​pdf/​1910.13065</w:t>
          </w:r>
        </w:p>
        <w:bookmarkEnd w:id="104"/>
        <w:p w14:paraId="44C3E564" w14:textId="77777777" w:rsidR="00D4400D" w:rsidRDefault="00D4400D" w:rsidP="00D4400D">
          <w:pPr>
            <w:pStyle w:val="CitaviBibliographyEntry"/>
          </w:pPr>
          <w:r>
            <w:t>[9]</w:t>
          </w:r>
          <w:r>
            <w:tab/>
          </w:r>
          <w:bookmarkStart w:id="105" w:name="_CTVL00110f485e6e7a74e24918603814f2857ce"/>
          <w:r>
            <w:t>Wikipedia. „Arthur Samuel (computer scientist).” https://​en.wikipedia.org​/​w/​index.php​?​title=​Arthur_Samuel_(computer_scientist)&amp;​oldid=​1149301740 (Zugriff am: 26. Juni 2023).</w:t>
          </w:r>
        </w:p>
        <w:bookmarkEnd w:id="105"/>
        <w:p w14:paraId="68B4BE51" w14:textId="77777777" w:rsidR="00D4400D" w:rsidRPr="00D4400D" w:rsidRDefault="00D4400D" w:rsidP="00D4400D">
          <w:pPr>
            <w:pStyle w:val="CitaviBibliographyEntry"/>
            <w:rPr>
              <w:lang w:val="en-GB"/>
            </w:rPr>
          </w:pPr>
          <w:r>
            <w:t>[10]</w:t>
          </w:r>
          <w:r>
            <w:tab/>
          </w:r>
          <w:bookmarkStart w:id="106" w:name="_CTVL0013d992f5979ee4145a2f7e5b22d949ea3"/>
          <w:r>
            <w:t>A. Géron,</w:t>
          </w:r>
          <w:bookmarkEnd w:id="106"/>
          <w:r>
            <w:t xml:space="preserve"> </w:t>
          </w:r>
          <w:r w:rsidRPr="00D4400D">
            <w:rPr>
              <w:i/>
            </w:rPr>
            <w:t xml:space="preserve">Praxiseinstieg Machine Learning mit Scikit-Learn, Keras und TensorFlow: Konzepte, Tools und Techniken für intelligente Systeme, </w:t>
          </w:r>
          <w:r w:rsidRPr="00D4400D">
            <w:t xml:space="preserve">2. </w:t>
          </w:r>
          <w:r w:rsidRPr="00D4400D">
            <w:rPr>
              <w:lang w:val="en-GB"/>
            </w:rPr>
            <w:t>Aufl. Heidelberg: O'Reilly, 2020.</w:t>
          </w:r>
        </w:p>
        <w:p w14:paraId="65E12295" w14:textId="77777777" w:rsidR="00D4400D" w:rsidRPr="00D4400D" w:rsidRDefault="00D4400D" w:rsidP="00D4400D">
          <w:pPr>
            <w:pStyle w:val="CitaviBibliographyEntry"/>
            <w:rPr>
              <w:lang w:val="en-GB"/>
            </w:rPr>
          </w:pPr>
          <w:r w:rsidRPr="00D4400D">
            <w:rPr>
              <w:lang w:val="en-GB"/>
            </w:rPr>
            <w:t>[11]</w:t>
          </w:r>
          <w:r w:rsidRPr="00D4400D">
            <w:rPr>
              <w:lang w:val="en-GB"/>
            </w:rPr>
            <w:tab/>
          </w:r>
          <w:bookmarkStart w:id="107" w:name="_CTVL00134833ffae8bb46c8b775f068c74cd599"/>
          <w:r w:rsidRPr="00D4400D">
            <w:rPr>
              <w:lang w:val="en-GB"/>
            </w:rPr>
            <w:t>M. Grandini, E. Bagli und G. Visani, „Metrics for Multi-Class Classification: an Overview,“ Aug. 2020. [Online]. Verfügbar unter: https://​arxiv.org​/​pdf/​2008.05756</w:t>
          </w:r>
        </w:p>
        <w:bookmarkEnd w:id="107"/>
        <w:p w14:paraId="5D631718" w14:textId="77777777" w:rsidR="00D4400D" w:rsidRDefault="00D4400D" w:rsidP="00D4400D">
          <w:pPr>
            <w:pStyle w:val="CitaviBibliographyEntry"/>
          </w:pPr>
          <w:r w:rsidRPr="00D4400D">
            <w:rPr>
              <w:lang w:val="en-GB"/>
            </w:rPr>
            <w:t>[12]</w:t>
          </w:r>
          <w:r w:rsidRPr="00D4400D">
            <w:rPr>
              <w:lang w:val="en-GB"/>
            </w:rPr>
            <w:tab/>
          </w:r>
          <w:bookmarkStart w:id="108" w:name="_CTVL00126b06b01395e47c08df66a3ce6b85910"/>
          <w:r w:rsidRPr="00D4400D">
            <w:rPr>
              <w:lang w:val="en-GB"/>
            </w:rPr>
            <w:t>A. Mammone, M. Turchi und N. Cristianini, „Support vector machines,“</w:t>
          </w:r>
          <w:bookmarkEnd w:id="108"/>
          <w:r w:rsidRPr="00D4400D">
            <w:rPr>
              <w:lang w:val="en-GB"/>
            </w:rPr>
            <w:t xml:space="preserve"> </w:t>
          </w:r>
          <w:r w:rsidRPr="00D4400D">
            <w:rPr>
              <w:i/>
              <w:lang w:val="en-GB"/>
            </w:rPr>
            <w:t>WIREs Comp Stat</w:t>
          </w:r>
          <w:r w:rsidRPr="00D4400D">
            <w:rPr>
              <w:lang w:val="en-GB"/>
            </w:rPr>
            <w:t xml:space="preserve">, Jg. 1, Nr. 3, S. 283–289, 2009. doi: 10.1002/wics.49. </w:t>
          </w:r>
          <w:r w:rsidRPr="00D4400D">
            <w:t>[Online]. Verfügbar unter: https://​wires.onlinelibrary.wiley.com​/​doi/​pdfdirect/​10.1002/​wics.49​?​download=​true</w:t>
          </w:r>
        </w:p>
        <w:p w14:paraId="260D452E" w14:textId="77777777" w:rsidR="00D4400D" w:rsidRDefault="00D4400D" w:rsidP="00D4400D">
          <w:pPr>
            <w:pStyle w:val="CitaviBibliographyEntry"/>
          </w:pPr>
          <w:r w:rsidRPr="00D4400D">
            <w:rPr>
              <w:lang w:val="en-GB"/>
            </w:rPr>
            <w:t>[13]</w:t>
          </w:r>
          <w:r w:rsidRPr="00D4400D">
            <w:rPr>
              <w:lang w:val="en-GB"/>
            </w:rPr>
            <w:tab/>
          </w:r>
          <w:bookmarkStart w:id="109" w:name="_CTVL001b00da318389b404192344c42c92c66e4"/>
          <w:r w:rsidRPr="00D4400D">
            <w:rPr>
              <w:lang w:val="en-GB"/>
            </w:rPr>
            <w:t>Ali, Jehad, R. Khan, N. Ahmad und I. Maqsood, „Random Forests and Decision Trees,“</w:t>
          </w:r>
          <w:bookmarkEnd w:id="109"/>
          <w:r w:rsidRPr="00D4400D">
            <w:rPr>
              <w:lang w:val="en-GB"/>
            </w:rPr>
            <w:t xml:space="preserve"> </w:t>
          </w:r>
          <w:r w:rsidRPr="00D4400D">
            <w:rPr>
              <w:i/>
              <w:lang w:val="en-GB"/>
            </w:rPr>
            <w:t>IJCSI International Journal of Computer Science Issues</w:t>
          </w:r>
          <w:r w:rsidRPr="00D4400D">
            <w:rPr>
              <w:lang w:val="en-GB"/>
            </w:rPr>
            <w:t xml:space="preserve">, Jg. 9, Nr. 3, 2012, Art. Nr. 5. </w:t>
          </w:r>
          <w:r w:rsidRPr="00D4400D">
            <w:t>[Online]. Verfügbar unter: https://​www.uetpeshawar.edu.pk​/​TRP-​G/​Dr.Nasir-​Ahmad-​TRP/​Journals/​2012/​Random%20Forests%20and%20Decision%20Trees.pdf</w:t>
          </w:r>
        </w:p>
        <w:p w14:paraId="16A3B729" w14:textId="77777777" w:rsidR="00D4400D" w:rsidRPr="00D4400D" w:rsidRDefault="00D4400D" w:rsidP="00D4400D">
          <w:pPr>
            <w:pStyle w:val="CitaviBibliographyEntry"/>
            <w:rPr>
              <w:lang w:val="en-GB"/>
            </w:rPr>
          </w:pPr>
          <w:r w:rsidRPr="00D4400D">
            <w:rPr>
              <w:lang w:val="en-GB"/>
            </w:rPr>
            <w:t>[14]</w:t>
          </w:r>
          <w:r w:rsidRPr="00D4400D">
            <w:rPr>
              <w:lang w:val="en-GB"/>
            </w:rPr>
            <w:tab/>
          </w:r>
          <w:bookmarkStart w:id="110" w:name="_CTVL0011a41ca57e0cf408eaff41d383455eabe"/>
          <w:r w:rsidRPr="00D4400D">
            <w:rPr>
              <w:lang w:val="en-GB"/>
            </w:rPr>
            <w:t>Matteo Simoncini, Leonardo Taccari, Francesco Sambo, Luca Bravi, Samuele Salti und Alessandro Lori, „Vehicle Classification from Low-Frequency GPS Data with Recurrent Neural Networks,“</w:t>
          </w:r>
          <w:bookmarkEnd w:id="110"/>
          <w:r w:rsidRPr="00D4400D">
            <w:rPr>
              <w:lang w:val="en-GB"/>
            </w:rPr>
            <w:t xml:space="preserve"> </w:t>
          </w:r>
          <w:r w:rsidRPr="00D4400D">
            <w:rPr>
              <w:i/>
              <w:lang w:val="en-GB"/>
            </w:rPr>
            <w:t>Transportation Research Part C: Emerging Technologies</w:t>
          </w:r>
          <w:r w:rsidRPr="00D4400D">
            <w:rPr>
              <w:lang w:val="en-GB"/>
            </w:rPr>
            <w:t>, Jg. 91, 2018, doi: 10.1016/j.trc.2018.03.024.</w:t>
          </w:r>
        </w:p>
        <w:p w14:paraId="54D51AD3" w14:textId="77777777" w:rsidR="00D4400D" w:rsidRDefault="00D4400D" w:rsidP="00D4400D">
          <w:pPr>
            <w:pStyle w:val="CitaviBibliographyEntry"/>
          </w:pPr>
          <w:r w:rsidRPr="00D4400D">
            <w:rPr>
              <w:lang w:val="en-GB"/>
            </w:rPr>
            <w:t>[15]</w:t>
          </w:r>
          <w:r w:rsidRPr="00D4400D">
            <w:rPr>
              <w:lang w:val="en-GB"/>
            </w:rPr>
            <w:tab/>
          </w:r>
          <w:bookmarkStart w:id="111" w:name="_CTVL00122e26bf3fbde4762be3dd2cc52978cfa"/>
          <w:r w:rsidRPr="00D4400D">
            <w:rPr>
              <w:lang w:val="en-GB"/>
            </w:rPr>
            <w:t xml:space="preserve">Michael Nielsen, „Neural Networks and Deep Learning,“ 2019. </w:t>
          </w:r>
          <w:r>
            <w:t>[Online]. Verfügbar unter: https://​static.latexstudio.net​/​article/​2018/​0912/​neuralnetworksanddeeplearning.pdf</w:t>
          </w:r>
        </w:p>
        <w:bookmarkEnd w:id="111"/>
        <w:p w14:paraId="1150A752" w14:textId="77777777" w:rsidR="00D4400D" w:rsidRDefault="00D4400D" w:rsidP="00D4400D">
          <w:pPr>
            <w:pStyle w:val="CitaviBibliographyEntry"/>
          </w:pPr>
          <w:r>
            <w:t>[16]</w:t>
          </w:r>
          <w:r>
            <w:tab/>
          </w:r>
          <w:bookmarkStart w:id="112" w:name="_CTVL001ca5ce875f77c4314b76e757836d419ea"/>
          <w:r>
            <w:t>Q. Bingfeng. „Exclusive serialization | Understanding gradient descent.” https://​www.programmersought.com​/​article/​3507388679/​ (Zugriff am: 28. Juli 2023).</w:t>
          </w:r>
        </w:p>
        <w:bookmarkEnd w:id="112"/>
        <w:p w14:paraId="0102AC8A" w14:textId="77777777" w:rsidR="00D4400D" w:rsidRDefault="00D4400D" w:rsidP="00D4400D">
          <w:pPr>
            <w:pStyle w:val="CitaviBibliographyEntry"/>
          </w:pPr>
          <w:r>
            <w:t>[17]</w:t>
          </w:r>
          <w:r>
            <w:tab/>
          </w:r>
          <w:bookmarkStart w:id="113" w:name="_CTVL001848fbb30e60546198ff9ecfdff0b87b4"/>
          <w:r>
            <w:t>„Valhalla Docs: Map Matching API.” https://​valhalla.github.io​/​valhalla/​api/​map-​matching/​api-​reference/​#trace-route-action (Zugriff am: 24. Juni 2023).</w:t>
          </w:r>
        </w:p>
        <w:bookmarkEnd w:id="113"/>
        <w:p w14:paraId="536401BF" w14:textId="77777777" w:rsidR="00D4400D" w:rsidRDefault="00D4400D" w:rsidP="00D4400D">
          <w:pPr>
            <w:pStyle w:val="CitaviBibliographyEntry"/>
          </w:pPr>
          <w:r>
            <w:t>[18]</w:t>
          </w:r>
          <w:r>
            <w:tab/>
          </w:r>
          <w:bookmarkStart w:id="114" w:name="_CTVL00156042667dc3543b3ab076992cd15f72c"/>
          <w:r>
            <w:t>Python Foundation. „Python documentation: General Python FAQ.” https://​docs.python.org​/​3/​faq/​general.html​#what-is-python-good-for (Zugriff am: 24. Juni 2023).</w:t>
          </w:r>
        </w:p>
        <w:bookmarkEnd w:id="114"/>
        <w:p w14:paraId="0B0BAB14" w14:textId="77777777" w:rsidR="00D4400D" w:rsidRDefault="00D4400D" w:rsidP="00D4400D">
          <w:pPr>
            <w:pStyle w:val="CitaviBibliographyEntry"/>
          </w:pPr>
          <w:r>
            <w:t>[19]</w:t>
          </w:r>
          <w:r>
            <w:tab/>
          </w:r>
          <w:bookmarkStart w:id="115" w:name="_CTVL00181b07c3e5802477fab77c4e6a73bdf0b"/>
          <w:r>
            <w:t>Python Foundation. „Python 3.10.11 documentation.” https://​docs.python.org​/​3.10/​ (Zugriff am: 24. Juni 2023).</w:t>
          </w:r>
        </w:p>
        <w:bookmarkEnd w:id="115"/>
        <w:p w14:paraId="0BE5D29E" w14:textId="77777777" w:rsidR="00D4400D" w:rsidRDefault="00D4400D" w:rsidP="00D4400D">
          <w:pPr>
            <w:pStyle w:val="CitaviBibliographyEntry"/>
          </w:pPr>
          <w:r>
            <w:t>[20]</w:t>
          </w:r>
          <w:r>
            <w:tab/>
          </w:r>
          <w:bookmarkStart w:id="116" w:name="_CTVL001fb7eb4330bee48868917dececa3be2a6"/>
          <w:r>
            <w:t>pandas. „pandas documentation.” https://​pandas.pydata.org​/​docs/​ (Zugriff am: 24. Juni 2023).</w:t>
          </w:r>
        </w:p>
        <w:bookmarkEnd w:id="116"/>
        <w:p w14:paraId="5F3B99FF" w14:textId="77777777" w:rsidR="00D4400D" w:rsidRPr="00D4400D" w:rsidRDefault="00D4400D" w:rsidP="00D4400D">
          <w:pPr>
            <w:pStyle w:val="CitaviBibliographyEntry"/>
            <w:rPr>
              <w:lang w:val="en-GB"/>
            </w:rPr>
          </w:pPr>
          <w:r>
            <w:t>[21]</w:t>
          </w:r>
          <w:r>
            <w:tab/>
          </w:r>
          <w:bookmarkStart w:id="117" w:name="_CTVL00139b5bb1f61c348c5a268dd83d5dc7ed4"/>
          <w:r>
            <w:t xml:space="preserve">NumPy. „NumPy documentation.” https://​numpy.org​/​ (Zugriff am: 24. </w:t>
          </w:r>
          <w:r w:rsidRPr="00D4400D">
            <w:rPr>
              <w:lang w:val="en-GB"/>
            </w:rPr>
            <w:t>Juni 2023).</w:t>
          </w:r>
        </w:p>
        <w:bookmarkEnd w:id="117"/>
        <w:p w14:paraId="47480D05" w14:textId="77777777" w:rsidR="00D4400D" w:rsidRPr="00D4400D" w:rsidRDefault="00D4400D" w:rsidP="00D4400D">
          <w:pPr>
            <w:pStyle w:val="CitaviBibliographyEntry"/>
            <w:rPr>
              <w:lang w:val="en-GB"/>
            </w:rPr>
          </w:pPr>
          <w:r w:rsidRPr="00D4400D">
            <w:rPr>
              <w:lang w:val="en-GB"/>
            </w:rPr>
            <w:t>[22]</w:t>
          </w:r>
          <w:r w:rsidRPr="00D4400D">
            <w:rPr>
              <w:lang w:val="en-GB"/>
            </w:rPr>
            <w:tab/>
          </w:r>
          <w:bookmarkStart w:id="118" w:name="_CTVL00111f894fe75024c5faa3bab82a8e66881"/>
          <w:r w:rsidRPr="00D4400D">
            <w:rPr>
              <w:lang w:val="en-GB"/>
            </w:rPr>
            <w:t>J. Hao und T. K. Ho, „Machine Learning Made Easy: A Review of Scikit-learn Package in Python Programming Language,“</w:t>
          </w:r>
          <w:bookmarkEnd w:id="118"/>
          <w:r w:rsidRPr="00D4400D">
            <w:rPr>
              <w:lang w:val="en-GB"/>
            </w:rPr>
            <w:t xml:space="preserve"> </w:t>
          </w:r>
          <w:r w:rsidRPr="00D4400D">
            <w:rPr>
              <w:i/>
              <w:lang w:val="en-GB"/>
            </w:rPr>
            <w:t>Journal of Educational and Behavioral Statistics</w:t>
          </w:r>
          <w:r w:rsidRPr="00D4400D">
            <w:rPr>
              <w:lang w:val="en-GB"/>
            </w:rPr>
            <w:t>, Jg. 44, Nr. 3, S. 348–361, 2019, doi: 10.3102/1076998619832248.</w:t>
          </w:r>
        </w:p>
        <w:p w14:paraId="6F203848" w14:textId="77777777" w:rsidR="00D4400D" w:rsidRDefault="00D4400D" w:rsidP="00D4400D">
          <w:pPr>
            <w:pStyle w:val="CitaviBibliographyEntry"/>
          </w:pPr>
          <w:r w:rsidRPr="00D4400D">
            <w:rPr>
              <w:lang w:val="en-GB"/>
            </w:rPr>
            <w:t>[23]</w:t>
          </w:r>
          <w:r w:rsidRPr="00D4400D">
            <w:rPr>
              <w:lang w:val="en-GB"/>
            </w:rPr>
            <w:tab/>
          </w:r>
          <w:bookmarkStart w:id="119" w:name="_CTVL00127af317d9f914046841911a17cecc694"/>
          <w:r w:rsidRPr="00D4400D">
            <w:rPr>
              <w:lang w:val="en-GB"/>
            </w:rPr>
            <w:t xml:space="preserve">scikit-learn. „machine learning in Python — scikit-learn 1.2.2 documentation.” https://​scikit-learn.org​/​stable/​ (Zugriff am: 25. </w:t>
          </w:r>
          <w:r>
            <w:t>Juni 2023).</w:t>
          </w:r>
        </w:p>
        <w:bookmarkEnd w:id="119"/>
        <w:p w14:paraId="2709B951" w14:textId="77777777" w:rsidR="00D4400D" w:rsidRDefault="00D4400D" w:rsidP="00D4400D">
          <w:pPr>
            <w:pStyle w:val="CitaviBibliographyEntry"/>
          </w:pPr>
          <w:r>
            <w:t>[24]</w:t>
          </w:r>
          <w:r>
            <w:tab/>
          </w:r>
          <w:bookmarkStart w:id="120" w:name="_CTVL001cfc1892941344204a6f7b725a0333e25"/>
          <w:r>
            <w:t>„TensorFlow,” [Online]. Verfügbar unter: https://​www.tensorflow.org​/​</w:t>
          </w:r>
        </w:p>
        <w:bookmarkEnd w:id="120"/>
        <w:p w14:paraId="72C89C54" w14:textId="77777777" w:rsidR="00D4400D" w:rsidRDefault="00D4400D" w:rsidP="00D4400D">
          <w:pPr>
            <w:pStyle w:val="CitaviBibliographyEntry"/>
          </w:pPr>
          <w:r>
            <w:t>[25]</w:t>
          </w:r>
          <w:r>
            <w:tab/>
          </w:r>
          <w:bookmarkStart w:id="121" w:name="_CTVL001a052d00854e6493da55af008e6956223"/>
          <w:r>
            <w:t>Keras, „Keras API reference,“ 2023. [Online]. Verfügbar unter: https://​keras.io​/​api/​</w:t>
          </w:r>
        </w:p>
        <w:bookmarkEnd w:id="121"/>
        <w:p w14:paraId="05761BD8" w14:textId="77777777" w:rsidR="00D4400D" w:rsidRDefault="00D4400D" w:rsidP="00D4400D">
          <w:pPr>
            <w:pStyle w:val="CitaviBibliographyEntry"/>
          </w:pPr>
          <w:r>
            <w:t>[26]</w:t>
          </w:r>
          <w:r>
            <w:tab/>
          </w:r>
          <w:bookmarkStart w:id="122" w:name="_CTVL001cb05fb53c5d34552a56f572e83ecfdec"/>
          <w:r>
            <w:t>R. F. Torlak, „Detektion der Bewegung von Verkehrsteilnehmern aus Positionsdaten,“ Bachelorarbeit, Hochschule für angewandte Wissenschaften Coburg, 2022.</w:t>
          </w:r>
        </w:p>
        <w:bookmarkEnd w:id="122"/>
        <w:p w14:paraId="1FB916EB" w14:textId="77777777" w:rsidR="00D4400D" w:rsidRDefault="00D4400D" w:rsidP="00D4400D">
          <w:pPr>
            <w:pStyle w:val="CitaviBibliographyEntry"/>
          </w:pPr>
          <w:r>
            <w:t>[27]</w:t>
          </w:r>
          <w:r>
            <w:tab/>
          </w:r>
          <w:bookmarkStart w:id="123" w:name="_CTVL0016740b9a5615f4cb8a7ab90e76ae3e990"/>
          <w:r>
            <w:t>M. Sohl, „Klassifizierung der Bewegungsmuster von Mobilfunkteilnehmern zur erweiterten Umfeldwahrnehmung autonomer Fahrzeuge,“ Bachelorarbeit, Hochschule für angewandte Wissenschaften Coburg, 2022.</w:t>
          </w:r>
        </w:p>
        <w:bookmarkEnd w:id="123"/>
        <w:p w14:paraId="7EA35D40" w14:textId="77777777" w:rsidR="00D4400D" w:rsidRDefault="00D4400D" w:rsidP="00D4400D">
          <w:pPr>
            <w:pStyle w:val="CitaviBibliographyEntry"/>
          </w:pPr>
          <w:r>
            <w:t>[28]</w:t>
          </w:r>
          <w:r>
            <w:tab/>
          </w:r>
          <w:bookmarkStart w:id="124" w:name="_CTVL001220b7cdd265643e0b822e591d1a0941e"/>
          <w:r>
            <w:t>D. Fischer, „Verwendung von Positionsdaten zur automatisierten Klassifizierung von Verkehrsteilnehmern mittels maschinellen Lernverfahren,“ Masterarbeit, Hochschule für angewandte Wissenschaften Coburg, 2023.</w:t>
          </w:r>
        </w:p>
        <w:bookmarkEnd w:id="124"/>
        <w:p w14:paraId="5C08FE7B" w14:textId="77777777" w:rsidR="00D4400D" w:rsidRDefault="00D4400D" w:rsidP="00D4400D">
          <w:pPr>
            <w:pStyle w:val="CitaviBibliographyEntry"/>
          </w:pPr>
          <w:r w:rsidRPr="00D4400D">
            <w:rPr>
              <w:lang w:val="en-GB"/>
            </w:rPr>
            <w:t>[29]</w:t>
          </w:r>
          <w:r w:rsidRPr="00D4400D">
            <w:rPr>
              <w:lang w:val="en-GB"/>
            </w:rPr>
            <w:tab/>
          </w:r>
          <w:bookmarkStart w:id="125" w:name="_CTVL0014a52a8e07de74ef2a96be8586e74a69c"/>
          <w:r w:rsidRPr="00D4400D">
            <w:rPr>
              <w:lang w:val="en-GB"/>
            </w:rPr>
            <w:t>Z. Sun und X. Ban, „Vehicle classification using GPS data,“</w:t>
          </w:r>
          <w:bookmarkEnd w:id="125"/>
          <w:r w:rsidRPr="00D4400D">
            <w:rPr>
              <w:lang w:val="en-GB"/>
            </w:rPr>
            <w:t xml:space="preserve"> </w:t>
          </w:r>
          <w:r w:rsidRPr="00D4400D">
            <w:rPr>
              <w:i/>
              <w:lang w:val="en-GB"/>
            </w:rPr>
            <w:t>Transportation Research Part C: Emerging Technologies</w:t>
          </w:r>
          <w:r w:rsidRPr="00D4400D">
            <w:rPr>
              <w:lang w:val="en-GB"/>
            </w:rPr>
            <w:t xml:space="preserve">, Jg. 37, S. 102–117, 2013. doi: 10.1016/j.trc.2013.09.015. </w:t>
          </w:r>
          <w:r w:rsidRPr="00D4400D">
            <w:t>[Online]. Verfügbar unter: https://​www.sciencedirect.com​/​science/​article/​pii/​S0968090X13002040</w:t>
          </w:r>
        </w:p>
        <w:p w14:paraId="267850B2" w14:textId="77777777" w:rsidR="00D4400D" w:rsidRPr="00D4400D" w:rsidRDefault="00D4400D" w:rsidP="00D4400D">
          <w:pPr>
            <w:pStyle w:val="CitaviBibliographyEntry"/>
            <w:rPr>
              <w:lang w:val="en-GB"/>
            </w:rPr>
          </w:pPr>
          <w:r w:rsidRPr="00D4400D">
            <w:rPr>
              <w:lang w:val="en-GB"/>
            </w:rPr>
            <w:t>[30]</w:t>
          </w:r>
          <w:r w:rsidRPr="00D4400D">
            <w:rPr>
              <w:lang w:val="en-GB"/>
            </w:rPr>
            <w:tab/>
          </w:r>
          <w:bookmarkStart w:id="126" w:name="_CTVL001e3e923314f6a4f498af41edeab9f3a7f"/>
          <w:r w:rsidRPr="00D4400D">
            <w:rPr>
              <w:lang w:val="en-GB"/>
            </w:rPr>
            <w:t>GIS-OPS. „Valhalla Docker image by GIS-OPS.” https://​github.com​/​gis-​ops/​docker-​valhalla (Zugriff am: 3. August 2023).</w:t>
          </w:r>
        </w:p>
        <w:bookmarkEnd w:id="126"/>
        <w:p w14:paraId="326BC41A" w14:textId="77777777" w:rsidR="00D4400D" w:rsidRPr="00D4400D" w:rsidRDefault="00D4400D" w:rsidP="00D4400D">
          <w:pPr>
            <w:pStyle w:val="CitaviBibliographyEntry"/>
            <w:rPr>
              <w:lang w:val="en-GB"/>
            </w:rPr>
          </w:pPr>
          <w:r w:rsidRPr="00D4400D">
            <w:rPr>
              <w:lang w:val="en-GB"/>
            </w:rPr>
            <w:t>[31]</w:t>
          </w:r>
          <w:r w:rsidRPr="00D4400D">
            <w:rPr>
              <w:lang w:val="en-GB"/>
            </w:rPr>
            <w:tab/>
          </w:r>
          <w:bookmarkStart w:id="127" w:name="_CTVL001b194661df885420a9a2bd6b0982d20ed"/>
          <w:r w:rsidRPr="00D4400D">
            <w:rPr>
              <w:lang w:val="en-GB"/>
            </w:rPr>
            <w:t>Geofabrik. „OpenStreetMap Data Extracts.” https://​download.geofabrik.de​/​ (Zugriff am: 3. August 2023).</w:t>
          </w:r>
        </w:p>
        <w:bookmarkEnd w:id="127"/>
        <w:p w14:paraId="3269A826" w14:textId="56128593" w:rsidR="00814669" w:rsidRPr="006A0306" w:rsidRDefault="00D4400D" w:rsidP="00D4400D">
          <w:pPr>
            <w:pStyle w:val="CitaviBibliographyEntry"/>
          </w:pPr>
          <w:r w:rsidRPr="00D4400D">
            <w:rPr>
              <w:lang w:val="en-GB"/>
            </w:rPr>
            <w:t>[32]</w:t>
          </w:r>
          <w:r w:rsidRPr="00D4400D">
            <w:rPr>
              <w:lang w:val="en-GB"/>
            </w:rPr>
            <w:tab/>
          </w:r>
          <w:bookmarkStart w:id="128" w:name="_CTVL001a43f207ff5b44bc9b93aa2b3f1e156d6"/>
          <w:r w:rsidRPr="00D4400D">
            <w:rPr>
              <w:lang w:val="en-GB"/>
            </w:rPr>
            <w:t xml:space="preserve">Sandeep Pandey. „Efficient and fast map matching with Valhalla.” https://​ikespand.github.io​/​posts/​meili/​ (Zugriff am: 3. </w:t>
          </w:r>
          <w:r>
            <w:t>August 2023)</w:t>
          </w:r>
          <w:bookmarkEnd w:id="128"/>
          <w:r>
            <w:t>.</w:t>
          </w:r>
          <w:r w:rsidR="00814669">
            <w:fldChar w:fldCharType="end"/>
          </w:r>
        </w:p>
      </w:sdtContent>
    </w:sdt>
    <w:p w14:paraId="66B1A7DA" w14:textId="77777777" w:rsidR="00AB5561" w:rsidRPr="006A0306" w:rsidRDefault="00AB5561" w:rsidP="00814669">
      <w:pPr>
        <w:pStyle w:val="CitaviBibliographyEntry"/>
        <w:sectPr w:rsidR="00AB5561" w:rsidRPr="006A0306">
          <w:pgSz w:w="11906" w:h="16838"/>
          <w:pgMar w:top="1417" w:right="1417" w:bottom="1134" w:left="1417" w:header="708" w:footer="708" w:gutter="0"/>
          <w:cols w:space="708"/>
          <w:docGrid w:linePitch="360"/>
        </w:sectPr>
      </w:pPr>
    </w:p>
    <w:p w14:paraId="1C78FF8B" w14:textId="482C866F" w:rsidR="00814669" w:rsidRPr="002D6A27" w:rsidRDefault="00814669" w:rsidP="00814669">
      <w:pPr>
        <w:pStyle w:val="AnhangA1"/>
      </w:pPr>
      <w:bookmarkStart w:id="129" w:name="_Toc143014954"/>
      <w:r w:rsidRPr="002D6A27">
        <w:lastRenderedPageBreak/>
        <w:t>Test</w:t>
      </w:r>
      <w:bookmarkEnd w:id="129"/>
    </w:p>
    <w:p w14:paraId="2D66B31F" w14:textId="77777777" w:rsidR="00814669" w:rsidRPr="002D6A27" w:rsidRDefault="00814669" w:rsidP="000E478C"/>
    <w:sectPr w:rsidR="00814669" w:rsidRPr="002D6A27">
      <w:headerReference w:type="default" r:id="rId4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F5383" w14:textId="77777777" w:rsidR="00721695" w:rsidRDefault="00721695" w:rsidP="001E2E5E">
      <w:pPr>
        <w:spacing w:after="0" w:line="240" w:lineRule="auto"/>
      </w:pPr>
      <w:r>
        <w:separator/>
      </w:r>
    </w:p>
  </w:endnote>
  <w:endnote w:type="continuationSeparator" w:id="0">
    <w:p w14:paraId="5D375341" w14:textId="77777777" w:rsidR="00721695" w:rsidRDefault="00721695"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D02B6" w14:textId="77777777" w:rsidR="00721695" w:rsidRDefault="00721695" w:rsidP="001E2E5E">
      <w:pPr>
        <w:spacing w:after="0" w:line="240" w:lineRule="auto"/>
      </w:pPr>
      <w:r>
        <w:separator/>
      </w:r>
    </w:p>
  </w:footnote>
  <w:footnote w:type="continuationSeparator" w:id="0">
    <w:p w14:paraId="306999AF" w14:textId="77777777" w:rsidR="00721695" w:rsidRDefault="00721695"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34DA7301" w:rsidR="007654F5" w:rsidRDefault="00000000">
    <w:pPr>
      <w:pStyle w:val="Kopfzeile"/>
    </w:pPr>
    <w:fldSimple w:instr=" STYLEREF  &quot;Überschrift 1;Ü 1-MitSeitenumbruch&quot;  \* MERGEFORMAT ">
      <w:r w:rsidR="00D4400D">
        <w:rPr>
          <w:noProof/>
        </w:rPr>
        <w:t>Umsetzung des Map-Matchings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1A7735F2" w:rsidR="007D2DD4" w:rsidRDefault="00000000">
    <w:pPr>
      <w:pStyle w:val="Kopfzeile"/>
    </w:pPr>
    <w:fldSimple w:instr=" STYLEREF  &quot;Überschrift 1;Ü 1-MitSeitenumbruch&quot;  \* MERGEFORMAT ">
      <w:r w:rsidR="00D4400D" w:rsidRPr="00D4400D">
        <w:rPr>
          <w:b/>
          <w:bCs/>
          <w:noProof/>
        </w:rPr>
        <w:t>Quellenverzeichnis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3"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0"/>
  </w:num>
  <w:num w:numId="2" w16cid:durableId="809977856">
    <w:abstractNumId w:val="13"/>
  </w:num>
  <w:num w:numId="3" w16cid:durableId="1837573489">
    <w:abstractNumId w:val="24"/>
  </w:num>
  <w:num w:numId="4" w16cid:durableId="525681803">
    <w:abstractNumId w:val="23"/>
  </w:num>
  <w:num w:numId="5" w16cid:durableId="1326130201">
    <w:abstractNumId w:val="15"/>
  </w:num>
  <w:num w:numId="6" w16cid:durableId="500237396">
    <w:abstractNumId w:val="22"/>
  </w:num>
  <w:num w:numId="7" w16cid:durableId="786198483">
    <w:abstractNumId w:val="16"/>
  </w:num>
  <w:num w:numId="8" w16cid:durableId="838620236">
    <w:abstractNumId w:val="20"/>
  </w:num>
  <w:num w:numId="9" w16cid:durableId="612707944">
    <w:abstractNumId w:val="11"/>
  </w:num>
  <w:num w:numId="10" w16cid:durableId="249505386">
    <w:abstractNumId w:val="10"/>
  </w:num>
  <w:num w:numId="11" w16cid:durableId="1634486806">
    <w:abstractNumId w:val="19"/>
  </w:num>
  <w:num w:numId="12" w16cid:durableId="1763799608">
    <w:abstractNumId w:val="18"/>
  </w:num>
  <w:num w:numId="13" w16cid:durableId="762844153">
    <w:abstractNumId w:val="21"/>
  </w:num>
  <w:num w:numId="14" w16cid:durableId="1502356984">
    <w:abstractNumId w:val="10"/>
  </w:num>
  <w:num w:numId="15" w16cid:durableId="1125319392">
    <w:abstractNumId w:val="10"/>
  </w:num>
  <w:num w:numId="16" w16cid:durableId="1993437784">
    <w:abstractNumId w:val="10"/>
  </w:num>
  <w:num w:numId="17" w16cid:durableId="1977253646">
    <w:abstractNumId w:val="10"/>
  </w:num>
  <w:num w:numId="18" w16cid:durableId="124004357">
    <w:abstractNumId w:val="10"/>
  </w:num>
  <w:num w:numId="19" w16cid:durableId="2070029985">
    <w:abstractNumId w:val="10"/>
  </w:num>
  <w:num w:numId="20" w16cid:durableId="718434899">
    <w:abstractNumId w:val="10"/>
  </w:num>
  <w:num w:numId="21" w16cid:durableId="513035070">
    <w:abstractNumId w:val="10"/>
  </w:num>
  <w:num w:numId="22" w16cid:durableId="994455230">
    <w:abstractNumId w:val="10"/>
  </w:num>
  <w:num w:numId="23" w16cid:durableId="248852420">
    <w:abstractNumId w:val="12"/>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7"/>
  </w:num>
  <w:num w:numId="35" w16cid:durableId="7408290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613B"/>
    <w:rsid w:val="000072CF"/>
    <w:rsid w:val="00007978"/>
    <w:rsid w:val="00007B43"/>
    <w:rsid w:val="0001079C"/>
    <w:rsid w:val="000125C6"/>
    <w:rsid w:val="00013784"/>
    <w:rsid w:val="00013830"/>
    <w:rsid w:val="000152ED"/>
    <w:rsid w:val="00015BDB"/>
    <w:rsid w:val="0001613B"/>
    <w:rsid w:val="00021CB2"/>
    <w:rsid w:val="0002521C"/>
    <w:rsid w:val="00026999"/>
    <w:rsid w:val="00030BB7"/>
    <w:rsid w:val="00032514"/>
    <w:rsid w:val="000329D2"/>
    <w:rsid w:val="00033869"/>
    <w:rsid w:val="000339F8"/>
    <w:rsid w:val="0003556F"/>
    <w:rsid w:val="000356D3"/>
    <w:rsid w:val="00035AC8"/>
    <w:rsid w:val="000361E6"/>
    <w:rsid w:val="00036762"/>
    <w:rsid w:val="00040D14"/>
    <w:rsid w:val="00042E62"/>
    <w:rsid w:val="00043765"/>
    <w:rsid w:val="00044927"/>
    <w:rsid w:val="00044940"/>
    <w:rsid w:val="00044ACE"/>
    <w:rsid w:val="00045D69"/>
    <w:rsid w:val="000469C6"/>
    <w:rsid w:val="000473D0"/>
    <w:rsid w:val="00051890"/>
    <w:rsid w:val="000523F6"/>
    <w:rsid w:val="00054947"/>
    <w:rsid w:val="00054F70"/>
    <w:rsid w:val="00055E25"/>
    <w:rsid w:val="0005759E"/>
    <w:rsid w:val="000606F7"/>
    <w:rsid w:val="000615A1"/>
    <w:rsid w:val="000619E0"/>
    <w:rsid w:val="00061C9B"/>
    <w:rsid w:val="00061D00"/>
    <w:rsid w:val="00062EBF"/>
    <w:rsid w:val="0006372C"/>
    <w:rsid w:val="00071DF4"/>
    <w:rsid w:val="000725B3"/>
    <w:rsid w:val="00074A4B"/>
    <w:rsid w:val="000757D6"/>
    <w:rsid w:val="00076364"/>
    <w:rsid w:val="000774E7"/>
    <w:rsid w:val="00081285"/>
    <w:rsid w:val="00081A68"/>
    <w:rsid w:val="00082588"/>
    <w:rsid w:val="0008262A"/>
    <w:rsid w:val="00082E82"/>
    <w:rsid w:val="00084E5B"/>
    <w:rsid w:val="00086BCD"/>
    <w:rsid w:val="00087204"/>
    <w:rsid w:val="00087214"/>
    <w:rsid w:val="000908AD"/>
    <w:rsid w:val="00090B15"/>
    <w:rsid w:val="00091514"/>
    <w:rsid w:val="00092DA4"/>
    <w:rsid w:val="00093175"/>
    <w:rsid w:val="00094213"/>
    <w:rsid w:val="00095EB6"/>
    <w:rsid w:val="000A49C5"/>
    <w:rsid w:val="000A4A20"/>
    <w:rsid w:val="000A5BB3"/>
    <w:rsid w:val="000A736D"/>
    <w:rsid w:val="000B15E4"/>
    <w:rsid w:val="000B1D3E"/>
    <w:rsid w:val="000B2675"/>
    <w:rsid w:val="000B32BE"/>
    <w:rsid w:val="000B75CF"/>
    <w:rsid w:val="000C125F"/>
    <w:rsid w:val="000C2447"/>
    <w:rsid w:val="000C369A"/>
    <w:rsid w:val="000C3954"/>
    <w:rsid w:val="000C3A3C"/>
    <w:rsid w:val="000C50F5"/>
    <w:rsid w:val="000C52D5"/>
    <w:rsid w:val="000C5DB0"/>
    <w:rsid w:val="000C6969"/>
    <w:rsid w:val="000C6B22"/>
    <w:rsid w:val="000C7914"/>
    <w:rsid w:val="000D1611"/>
    <w:rsid w:val="000D1CB7"/>
    <w:rsid w:val="000D72E8"/>
    <w:rsid w:val="000E0A90"/>
    <w:rsid w:val="000E2C22"/>
    <w:rsid w:val="000E2FDF"/>
    <w:rsid w:val="000E34B0"/>
    <w:rsid w:val="000E371D"/>
    <w:rsid w:val="000E478C"/>
    <w:rsid w:val="000E4CF5"/>
    <w:rsid w:val="000E4E22"/>
    <w:rsid w:val="000E52C6"/>
    <w:rsid w:val="000E5C82"/>
    <w:rsid w:val="000E60FB"/>
    <w:rsid w:val="000E689A"/>
    <w:rsid w:val="000F013A"/>
    <w:rsid w:val="000F1B70"/>
    <w:rsid w:val="000F1D44"/>
    <w:rsid w:val="000F488A"/>
    <w:rsid w:val="000F56BB"/>
    <w:rsid w:val="000F60F6"/>
    <w:rsid w:val="000F6EC5"/>
    <w:rsid w:val="001016B5"/>
    <w:rsid w:val="0010266B"/>
    <w:rsid w:val="00103AFE"/>
    <w:rsid w:val="00104406"/>
    <w:rsid w:val="00104EB3"/>
    <w:rsid w:val="001052D2"/>
    <w:rsid w:val="00106307"/>
    <w:rsid w:val="00107650"/>
    <w:rsid w:val="001106F6"/>
    <w:rsid w:val="00111711"/>
    <w:rsid w:val="001128C0"/>
    <w:rsid w:val="00113684"/>
    <w:rsid w:val="00114096"/>
    <w:rsid w:val="00115622"/>
    <w:rsid w:val="00115772"/>
    <w:rsid w:val="0011585B"/>
    <w:rsid w:val="00115B09"/>
    <w:rsid w:val="00120001"/>
    <w:rsid w:val="00121E21"/>
    <w:rsid w:val="001233C5"/>
    <w:rsid w:val="001257E4"/>
    <w:rsid w:val="001268CE"/>
    <w:rsid w:val="001303EC"/>
    <w:rsid w:val="00132DE7"/>
    <w:rsid w:val="00134059"/>
    <w:rsid w:val="001400F0"/>
    <w:rsid w:val="00140544"/>
    <w:rsid w:val="00141E91"/>
    <w:rsid w:val="00143A8E"/>
    <w:rsid w:val="0014466F"/>
    <w:rsid w:val="001448FA"/>
    <w:rsid w:val="00144F10"/>
    <w:rsid w:val="00144FA2"/>
    <w:rsid w:val="0014531C"/>
    <w:rsid w:val="00146327"/>
    <w:rsid w:val="00150A3E"/>
    <w:rsid w:val="00151089"/>
    <w:rsid w:val="00151722"/>
    <w:rsid w:val="00151EEE"/>
    <w:rsid w:val="0015284B"/>
    <w:rsid w:val="00152866"/>
    <w:rsid w:val="001538D1"/>
    <w:rsid w:val="00154AD6"/>
    <w:rsid w:val="001550F1"/>
    <w:rsid w:val="0015550B"/>
    <w:rsid w:val="001557AE"/>
    <w:rsid w:val="00156092"/>
    <w:rsid w:val="0015629B"/>
    <w:rsid w:val="00156664"/>
    <w:rsid w:val="00157331"/>
    <w:rsid w:val="00157B62"/>
    <w:rsid w:val="00160551"/>
    <w:rsid w:val="0016085D"/>
    <w:rsid w:val="0016108C"/>
    <w:rsid w:val="00161155"/>
    <w:rsid w:val="001622C0"/>
    <w:rsid w:val="0016248C"/>
    <w:rsid w:val="00163D04"/>
    <w:rsid w:val="00164D06"/>
    <w:rsid w:val="00164FF4"/>
    <w:rsid w:val="001657C2"/>
    <w:rsid w:val="0016668F"/>
    <w:rsid w:val="00167399"/>
    <w:rsid w:val="0017147F"/>
    <w:rsid w:val="00174D17"/>
    <w:rsid w:val="001800EB"/>
    <w:rsid w:val="00180C86"/>
    <w:rsid w:val="00180EE7"/>
    <w:rsid w:val="0018415E"/>
    <w:rsid w:val="0018503D"/>
    <w:rsid w:val="00186295"/>
    <w:rsid w:val="001869DC"/>
    <w:rsid w:val="00186D5A"/>
    <w:rsid w:val="00186FCF"/>
    <w:rsid w:val="00191157"/>
    <w:rsid w:val="00192C3C"/>
    <w:rsid w:val="00196090"/>
    <w:rsid w:val="00196124"/>
    <w:rsid w:val="00196168"/>
    <w:rsid w:val="00197D84"/>
    <w:rsid w:val="001A1194"/>
    <w:rsid w:val="001A1242"/>
    <w:rsid w:val="001A19AC"/>
    <w:rsid w:val="001A1E19"/>
    <w:rsid w:val="001A1EDE"/>
    <w:rsid w:val="001A2CE4"/>
    <w:rsid w:val="001A3577"/>
    <w:rsid w:val="001A4115"/>
    <w:rsid w:val="001A5FDA"/>
    <w:rsid w:val="001B0877"/>
    <w:rsid w:val="001B4FD2"/>
    <w:rsid w:val="001B5A74"/>
    <w:rsid w:val="001B74B6"/>
    <w:rsid w:val="001B7ECE"/>
    <w:rsid w:val="001C1E30"/>
    <w:rsid w:val="001C4A27"/>
    <w:rsid w:val="001C4E01"/>
    <w:rsid w:val="001C5A67"/>
    <w:rsid w:val="001C6560"/>
    <w:rsid w:val="001C6F59"/>
    <w:rsid w:val="001D0B5E"/>
    <w:rsid w:val="001D1562"/>
    <w:rsid w:val="001D3A4D"/>
    <w:rsid w:val="001D6190"/>
    <w:rsid w:val="001E1719"/>
    <w:rsid w:val="001E1A59"/>
    <w:rsid w:val="001E221E"/>
    <w:rsid w:val="001E2E5E"/>
    <w:rsid w:val="001E2EE2"/>
    <w:rsid w:val="001E3056"/>
    <w:rsid w:val="001E3ADC"/>
    <w:rsid w:val="001E3BAB"/>
    <w:rsid w:val="001E3DA0"/>
    <w:rsid w:val="001E5462"/>
    <w:rsid w:val="001E5A42"/>
    <w:rsid w:val="001E5B97"/>
    <w:rsid w:val="001E6441"/>
    <w:rsid w:val="001E6507"/>
    <w:rsid w:val="001E7BCB"/>
    <w:rsid w:val="001F1E58"/>
    <w:rsid w:val="001F3AFA"/>
    <w:rsid w:val="001F3B34"/>
    <w:rsid w:val="001F3BAF"/>
    <w:rsid w:val="001F6405"/>
    <w:rsid w:val="001F6BAC"/>
    <w:rsid w:val="00201233"/>
    <w:rsid w:val="002019F8"/>
    <w:rsid w:val="002027F4"/>
    <w:rsid w:val="00203124"/>
    <w:rsid w:val="00205230"/>
    <w:rsid w:val="0020559D"/>
    <w:rsid w:val="00210C2F"/>
    <w:rsid w:val="00211268"/>
    <w:rsid w:val="0021287E"/>
    <w:rsid w:val="00212E91"/>
    <w:rsid w:val="00213860"/>
    <w:rsid w:val="002148C8"/>
    <w:rsid w:val="00215482"/>
    <w:rsid w:val="0021625B"/>
    <w:rsid w:val="00216B80"/>
    <w:rsid w:val="00216E81"/>
    <w:rsid w:val="00217148"/>
    <w:rsid w:val="00217C23"/>
    <w:rsid w:val="00221173"/>
    <w:rsid w:val="002216D1"/>
    <w:rsid w:val="002233E4"/>
    <w:rsid w:val="00223C81"/>
    <w:rsid w:val="00224EE1"/>
    <w:rsid w:val="00225638"/>
    <w:rsid w:val="00225787"/>
    <w:rsid w:val="0022584C"/>
    <w:rsid w:val="00225916"/>
    <w:rsid w:val="00225EC3"/>
    <w:rsid w:val="002265B9"/>
    <w:rsid w:val="0022666F"/>
    <w:rsid w:val="002334E3"/>
    <w:rsid w:val="0023473F"/>
    <w:rsid w:val="002352C4"/>
    <w:rsid w:val="0023665F"/>
    <w:rsid w:val="002400BC"/>
    <w:rsid w:val="00241712"/>
    <w:rsid w:val="00242892"/>
    <w:rsid w:val="00245EC5"/>
    <w:rsid w:val="00246852"/>
    <w:rsid w:val="00250F33"/>
    <w:rsid w:val="0025125A"/>
    <w:rsid w:val="00251F5B"/>
    <w:rsid w:val="002524C3"/>
    <w:rsid w:val="002531E2"/>
    <w:rsid w:val="00253BFE"/>
    <w:rsid w:val="00255791"/>
    <w:rsid w:val="00255C76"/>
    <w:rsid w:val="00255E26"/>
    <w:rsid w:val="002564BA"/>
    <w:rsid w:val="002567D5"/>
    <w:rsid w:val="002568AB"/>
    <w:rsid w:val="002573E7"/>
    <w:rsid w:val="002644AB"/>
    <w:rsid w:val="00264783"/>
    <w:rsid w:val="002655B4"/>
    <w:rsid w:val="00266490"/>
    <w:rsid w:val="002671A9"/>
    <w:rsid w:val="002677E4"/>
    <w:rsid w:val="002677E9"/>
    <w:rsid w:val="00267D78"/>
    <w:rsid w:val="00267F53"/>
    <w:rsid w:val="002707C1"/>
    <w:rsid w:val="002707E1"/>
    <w:rsid w:val="00271757"/>
    <w:rsid w:val="00272898"/>
    <w:rsid w:val="00274622"/>
    <w:rsid w:val="00275189"/>
    <w:rsid w:val="0027735C"/>
    <w:rsid w:val="0028020F"/>
    <w:rsid w:val="0028039B"/>
    <w:rsid w:val="00280D40"/>
    <w:rsid w:val="00281004"/>
    <w:rsid w:val="0028112E"/>
    <w:rsid w:val="00281A17"/>
    <w:rsid w:val="002820AD"/>
    <w:rsid w:val="00283022"/>
    <w:rsid w:val="0028434C"/>
    <w:rsid w:val="00284E6B"/>
    <w:rsid w:val="002853ED"/>
    <w:rsid w:val="00292A78"/>
    <w:rsid w:val="00293329"/>
    <w:rsid w:val="00293388"/>
    <w:rsid w:val="00294752"/>
    <w:rsid w:val="00295725"/>
    <w:rsid w:val="00297948"/>
    <w:rsid w:val="002A03BC"/>
    <w:rsid w:val="002A0519"/>
    <w:rsid w:val="002A4F05"/>
    <w:rsid w:val="002A54F8"/>
    <w:rsid w:val="002A5B82"/>
    <w:rsid w:val="002A6279"/>
    <w:rsid w:val="002A76C9"/>
    <w:rsid w:val="002B0028"/>
    <w:rsid w:val="002B02AD"/>
    <w:rsid w:val="002B0F7D"/>
    <w:rsid w:val="002B30CC"/>
    <w:rsid w:val="002B370E"/>
    <w:rsid w:val="002B4972"/>
    <w:rsid w:val="002B58F2"/>
    <w:rsid w:val="002B594C"/>
    <w:rsid w:val="002B6787"/>
    <w:rsid w:val="002C043F"/>
    <w:rsid w:val="002C2355"/>
    <w:rsid w:val="002C4B78"/>
    <w:rsid w:val="002C6498"/>
    <w:rsid w:val="002C6935"/>
    <w:rsid w:val="002C6A38"/>
    <w:rsid w:val="002C70A9"/>
    <w:rsid w:val="002C71BE"/>
    <w:rsid w:val="002C7323"/>
    <w:rsid w:val="002D1021"/>
    <w:rsid w:val="002D15FB"/>
    <w:rsid w:val="002D2221"/>
    <w:rsid w:val="002D2FD6"/>
    <w:rsid w:val="002D42B3"/>
    <w:rsid w:val="002D43E8"/>
    <w:rsid w:val="002D47F9"/>
    <w:rsid w:val="002D557B"/>
    <w:rsid w:val="002D55F3"/>
    <w:rsid w:val="002D5AA7"/>
    <w:rsid w:val="002D66A3"/>
    <w:rsid w:val="002D6A27"/>
    <w:rsid w:val="002D6CB2"/>
    <w:rsid w:val="002D7A1E"/>
    <w:rsid w:val="002E2198"/>
    <w:rsid w:val="002E291B"/>
    <w:rsid w:val="002E4E29"/>
    <w:rsid w:val="002E5C64"/>
    <w:rsid w:val="002F1CEB"/>
    <w:rsid w:val="002F4D4B"/>
    <w:rsid w:val="0030118A"/>
    <w:rsid w:val="003013D9"/>
    <w:rsid w:val="003038A5"/>
    <w:rsid w:val="00307320"/>
    <w:rsid w:val="00307A93"/>
    <w:rsid w:val="00310C59"/>
    <w:rsid w:val="00311B52"/>
    <w:rsid w:val="00311D05"/>
    <w:rsid w:val="00314435"/>
    <w:rsid w:val="0031494A"/>
    <w:rsid w:val="00315AF4"/>
    <w:rsid w:val="0032021E"/>
    <w:rsid w:val="00320669"/>
    <w:rsid w:val="00321F23"/>
    <w:rsid w:val="00322851"/>
    <w:rsid w:val="00323150"/>
    <w:rsid w:val="00325387"/>
    <w:rsid w:val="003272ED"/>
    <w:rsid w:val="003303B4"/>
    <w:rsid w:val="003313C7"/>
    <w:rsid w:val="00332A12"/>
    <w:rsid w:val="00333F7B"/>
    <w:rsid w:val="00334A61"/>
    <w:rsid w:val="00335940"/>
    <w:rsid w:val="003363D5"/>
    <w:rsid w:val="00342C7F"/>
    <w:rsid w:val="003431CE"/>
    <w:rsid w:val="00343DFE"/>
    <w:rsid w:val="003445C3"/>
    <w:rsid w:val="00351086"/>
    <w:rsid w:val="00352F35"/>
    <w:rsid w:val="00354695"/>
    <w:rsid w:val="003547E2"/>
    <w:rsid w:val="00355197"/>
    <w:rsid w:val="00355B0C"/>
    <w:rsid w:val="00360670"/>
    <w:rsid w:val="0036097D"/>
    <w:rsid w:val="00360F26"/>
    <w:rsid w:val="00362E32"/>
    <w:rsid w:val="00364D8C"/>
    <w:rsid w:val="00365B14"/>
    <w:rsid w:val="003668B5"/>
    <w:rsid w:val="00367323"/>
    <w:rsid w:val="0037370C"/>
    <w:rsid w:val="00373C23"/>
    <w:rsid w:val="003740BE"/>
    <w:rsid w:val="0037429B"/>
    <w:rsid w:val="00374759"/>
    <w:rsid w:val="00375724"/>
    <w:rsid w:val="003759A8"/>
    <w:rsid w:val="00375A5E"/>
    <w:rsid w:val="00376F38"/>
    <w:rsid w:val="0038012B"/>
    <w:rsid w:val="00383126"/>
    <w:rsid w:val="00385003"/>
    <w:rsid w:val="00385647"/>
    <w:rsid w:val="00385707"/>
    <w:rsid w:val="00386007"/>
    <w:rsid w:val="0039277D"/>
    <w:rsid w:val="00392E30"/>
    <w:rsid w:val="00393059"/>
    <w:rsid w:val="0039305E"/>
    <w:rsid w:val="00393FF7"/>
    <w:rsid w:val="00394B73"/>
    <w:rsid w:val="00397052"/>
    <w:rsid w:val="003A101F"/>
    <w:rsid w:val="003A4041"/>
    <w:rsid w:val="003A49AF"/>
    <w:rsid w:val="003A54CC"/>
    <w:rsid w:val="003B0139"/>
    <w:rsid w:val="003B0580"/>
    <w:rsid w:val="003B1CF6"/>
    <w:rsid w:val="003B3E80"/>
    <w:rsid w:val="003B54FE"/>
    <w:rsid w:val="003B691C"/>
    <w:rsid w:val="003B6F66"/>
    <w:rsid w:val="003B75C3"/>
    <w:rsid w:val="003B7F09"/>
    <w:rsid w:val="003C07F9"/>
    <w:rsid w:val="003C0D43"/>
    <w:rsid w:val="003C21F7"/>
    <w:rsid w:val="003C427A"/>
    <w:rsid w:val="003C5BB7"/>
    <w:rsid w:val="003C5C86"/>
    <w:rsid w:val="003C6DEB"/>
    <w:rsid w:val="003C7CD8"/>
    <w:rsid w:val="003D04E1"/>
    <w:rsid w:val="003D33AD"/>
    <w:rsid w:val="003D3614"/>
    <w:rsid w:val="003D4686"/>
    <w:rsid w:val="003E1939"/>
    <w:rsid w:val="003E19F5"/>
    <w:rsid w:val="003E30B3"/>
    <w:rsid w:val="003E43A0"/>
    <w:rsid w:val="003E5EC1"/>
    <w:rsid w:val="003E6018"/>
    <w:rsid w:val="003E6146"/>
    <w:rsid w:val="003E639E"/>
    <w:rsid w:val="003F09C5"/>
    <w:rsid w:val="003F169B"/>
    <w:rsid w:val="003F6879"/>
    <w:rsid w:val="003F6A34"/>
    <w:rsid w:val="004001F2"/>
    <w:rsid w:val="0040396E"/>
    <w:rsid w:val="00403DCB"/>
    <w:rsid w:val="00404298"/>
    <w:rsid w:val="00405BFD"/>
    <w:rsid w:val="004062F4"/>
    <w:rsid w:val="00406361"/>
    <w:rsid w:val="004103B0"/>
    <w:rsid w:val="004146EF"/>
    <w:rsid w:val="00415775"/>
    <w:rsid w:val="00417E41"/>
    <w:rsid w:val="004203D0"/>
    <w:rsid w:val="00422802"/>
    <w:rsid w:val="00423E81"/>
    <w:rsid w:val="004251A7"/>
    <w:rsid w:val="00426777"/>
    <w:rsid w:val="00427815"/>
    <w:rsid w:val="004322F0"/>
    <w:rsid w:val="00434338"/>
    <w:rsid w:val="00436DC8"/>
    <w:rsid w:val="00441254"/>
    <w:rsid w:val="0044284E"/>
    <w:rsid w:val="00442933"/>
    <w:rsid w:val="00443CBA"/>
    <w:rsid w:val="004470D5"/>
    <w:rsid w:val="004512BE"/>
    <w:rsid w:val="004520EE"/>
    <w:rsid w:val="004533F5"/>
    <w:rsid w:val="00453AAF"/>
    <w:rsid w:val="0045540E"/>
    <w:rsid w:val="0045575F"/>
    <w:rsid w:val="0045632D"/>
    <w:rsid w:val="0045731B"/>
    <w:rsid w:val="00461422"/>
    <w:rsid w:val="00461ACB"/>
    <w:rsid w:val="00463253"/>
    <w:rsid w:val="00463375"/>
    <w:rsid w:val="00463D25"/>
    <w:rsid w:val="00464B7D"/>
    <w:rsid w:val="00465A5C"/>
    <w:rsid w:val="00465C57"/>
    <w:rsid w:val="00466AC3"/>
    <w:rsid w:val="00466D52"/>
    <w:rsid w:val="004727A2"/>
    <w:rsid w:val="00475D0D"/>
    <w:rsid w:val="00477960"/>
    <w:rsid w:val="00480C37"/>
    <w:rsid w:val="0048235A"/>
    <w:rsid w:val="004831A3"/>
    <w:rsid w:val="0048320B"/>
    <w:rsid w:val="0048400A"/>
    <w:rsid w:val="0048400C"/>
    <w:rsid w:val="00484484"/>
    <w:rsid w:val="004849BE"/>
    <w:rsid w:val="0048756C"/>
    <w:rsid w:val="00487E8A"/>
    <w:rsid w:val="00487EBF"/>
    <w:rsid w:val="00490D92"/>
    <w:rsid w:val="00490F02"/>
    <w:rsid w:val="00492051"/>
    <w:rsid w:val="00493904"/>
    <w:rsid w:val="00493AA2"/>
    <w:rsid w:val="0049465F"/>
    <w:rsid w:val="00496EDA"/>
    <w:rsid w:val="00497BB3"/>
    <w:rsid w:val="004A052D"/>
    <w:rsid w:val="004A0FBE"/>
    <w:rsid w:val="004A390F"/>
    <w:rsid w:val="004A4490"/>
    <w:rsid w:val="004B0829"/>
    <w:rsid w:val="004B0BC5"/>
    <w:rsid w:val="004B2707"/>
    <w:rsid w:val="004B300D"/>
    <w:rsid w:val="004B37E7"/>
    <w:rsid w:val="004B46A7"/>
    <w:rsid w:val="004C2B20"/>
    <w:rsid w:val="004C4397"/>
    <w:rsid w:val="004C6D9C"/>
    <w:rsid w:val="004C709B"/>
    <w:rsid w:val="004D0850"/>
    <w:rsid w:val="004D2A75"/>
    <w:rsid w:val="004D4E0D"/>
    <w:rsid w:val="004D5A20"/>
    <w:rsid w:val="004D5C9F"/>
    <w:rsid w:val="004E0699"/>
    <w:rsid w:val="004E072A"/>
    <w:rsid w:val="004E3EAF"/>
    <w:rsid w:val="004E4C8A"/>
    <w:rsid w:val="004E4D82"/>
    <w:rsid w:val="004E4DC0"/>
    <w:rsid w:val="004E66B2"/>
    <w:rsid w:val="004F004B"/>
    <w:rsid w:val="004F07AB"/>
    <w:rsid w:val="004F3482"/>
    <w:rsid w:val="004F37EA"/>
    <w:rsid w:val="004F3A38"/>
    <w:rsid w:val="004F6940"/>
    <w:rsid w:val="004F7012"/>
    <w:rsid w:val="004F7457"/>
    <w:rsid w:val="004F7BF5"/>
    <w:rsid w:val="0050017B"/>
    <w:rsid w:val="00500236"/>
    <w:rsid w:val="0050064B"/>
    <w:rsid w:val="00500A15"/>
    <w:rsid w:val="005018A0"/>
    <w:rsid w:val="00512283"/>
    <w:rsid w:val="005149A1"/>
    <w:rsid w:val="005173F1"/>
    <w:rsid w:val="0051779F"/>
    <w:rsid w:val="00520A4B"/>
    <w:rsid w:val="00520F72"/>
    <w:rsid w:val="005233AD"/>
    <w:rsid w:val="005241D5"/>
    <w:rsid w:val="00525245"/>
    <w:rsid w:val="0052542D"/>
    <w:rsid w:val="00526549"/>
    <w:rsid w:val="00526599"/>
    <w:rsid w:val="005312BB"/>
    <w:rsid w:val="005317E6"/>
    <w:rsid w:val="00531A3A"/>
    <w:rsid w:val="0053283F"/>
    <w:rsid w:val="0053384F"/>
    <w:rsid w:val="00534418"/>
    <w:rsid w:val="0053569F"/>
    <w:rsid w:val="005417D4"/>
    <w:rsid w:val="00544DD2"/>
    <w:rsid w:val="00546AB9"/>
    <w:rsid w:val="00551239"/>
    <w:rsid w:val="00551A5C"/>
    <w:rsid w:val="00551F6C"/>
    <w:rsid w:val="00556EEC"/>
    <w:rsid w:val="00557AEC"/>
    <w:rsid w:val="00557AF2"/>
    <w:rsid w:val="0056000A"/>
    <w:rsid w:val="005612AA"/>
    <w:rsid w:val="00562179"/>
    <w:rsid w:val="005621A4"/>
    <w:rsid w:val="00562846"/>
    <w:rsid w:val="00563D5B"/>
    <w:rsid w:val="00564036"/>
    <w:rsid w:val="005656DE"/>
    <w:rsid w:val="005707FB"/>
    <w:rsid w:val="00570E0E"/>
    <w:rsid w:val="00571FF9"/>
    <w:rsid w:val="00573EF4"/>
    <w:rsid w:val="005750D5"/>
    <w:rsid w:val="005752C8"/>
    <w:rsid w:val="005763AA"/>
    <w:rsid w:val="005773ED"/>
    <w:rsid w:val="00577B10"/>
    <w:rsid w:val="00580ED1"/>
    <w:rsid w:val="005829E9"/>
    <w:rsid w:val="00583935"/>
    <w:rsid w:val="00583AF8"/>
    <w:rsid w:val="00586FF1"/>
    <w:rsid w:val="0058731A"/>
    <w:rsid w:val="00590199"/>
    <w:rsid w:val="00590650"/>
    <w:rsid w:val="00591214"/>
    <w:rsid w:val="00591DC8"/>
    <w:rsid w:val="00596158"/>
    <w:rsid w:val="005967DB"/>
    <w:rsid w:val="00596C07"/>
    <w:rsid w:val="005979E4"/>
    <w:rsid w:val="005A0B51"/>
    <w:rsid w:val="005A1693"/>
    <w:rsid w:val="005A1754"/>
    <w:rsid w:val="005A2BDB"/>
    <w:rsid w:val="005A2EF4"/>
    <w:rsid w:val="005A363B"/>
    <w:rsid w:val="005A3C46"/>
    <w:rsid w:val="005A573D"/>
    <w:rsid w:val="005A5CD4"/>
    <w:rsid w:val="005A68CF"/>
    <w:rsid w:val="005A7289"/>
    <w:rsid w:val="005B12B7"/>
    <w:rsid w:val="005B1789"/>
    <w:rsid w:val="005B39B8"/>
    <w:rsid w:val="005B4FF8"/>
    <w:rsid w:val="005B5B65"/>
    <w:rsid w:val="005B6CD6"/>
    <w:rsid w:val="005B6FBC"/>
    <w:rsid w:val="005C04BC"/>
    <w:rsid w:val="005C0D93"/>
    <w:rsid w:val="005C1A3F"/>
    <w:rsid w:val="005C2359"/>
    <w:rsid w:val="005C2477"/>
    <w:rsid w:val="005C26BF"/>
    <w:rsid w:val="005C4C96"/>
    <w:rsid w:val="005C525B"/>
    <w:rsid w:val="005C56C7"/>
    <w:rsid w:val="005C5BE3"/>
    <w:rsid w:val="005C7079"/>
    <w:rsid w:val="005C75D3"/>
    <w:rsid w:val="005C760B"/>
    <w:rsid w:val="005C76A8"/>
    <w:rsid w:val="005C7DEC"/>
    <w:rsid w:val="005D0F66"/>
    <w:rsid w:val="005D1DFB"/>
    <w:rsid w:val="005D1F3A"/>
    <w:rsid w:val="005D2A97"/>
    <w:rsid w:val="005D48B8"/>
    <w:rsid w:val="005D5F4D"/>
    <w:rsid w:val="005D73B8"/>
    <w:rsid w:val="005D75F4"/>
    <w:rsid w:val="005D7D29"/>
    <w:rsid w:val="005E0879"/>
    <w:rsid w:val="005E1611"/>
    <w:rsid w:val="005E5687"/>
    <w:rsid w:val="005E5719"/>
    <w:rsid w:val="005E5BF1"/>
    <w:rsid w:val="005E655E"/>
    <w:rsid w:val="005E75E5"/>
    <w:rsid w:val="005F1371"/>
    <w:rsid w:val="005F172E"/>
    <w:rsid w:val="005F2747"/>
    <w:rsid w:val="005F2A10"/>
    <w:rsid w:val="005F2E48"/>
    <w:rsid w:val="005F5F05"/>
    <w:rsid w:val="005F6A0F"/>
    <w:rsid w:val="005F7E7D"/>
    <w:rsid w:val="0060087E"/>
    <w:rsid w:val="006008EF"/>
    <w:rsid w:val="0060114E"/>
    <w:rsid w:val="00601E30"/>
    <w:rsid w:val="006025D7"/>
    <w:rsid w:val="006030F9"/>
    <w:rsid w:val="006038C7"/>
    <w:rsid w:val="006042E4"/>
    <w:rsid w:val="006062C0"/>
    <w:rsid w:val="00610791"/>
    <w:rsid w:val="006109D0"/>
    <w:rsid w:val="00612759"/>
    <w:rsid w:val="00612769"/>
    <w:rsid w:val="0061291C"/>
    <w:rsid w:val="00614509"/>
    <w:rsid w:val="00620355"/>
    <w:rsid w:val="006211DB"/>
    <w:rsid w:val="006243F7"/>
    <w:rsid w:val="006257FC"/>
    <w:rsid w:val="00627AFB"/>
    <w:rsid w:val="0063056B"/>
    <w:rsid w:val="00630B9A"/>
    <w:rsid w:val="00631245"/>
    <w:rsid w:val="00632428"/>
    <w:rsid w:val="006329DC"/>
    <w:rsid w:val="00633AC0"/>
    <w:rsid w:val="00635417"/>
    <w:rsid w:val="00636AAB"/>
    <w:rsid w:val="0064007D"/>
    <w:rsid w:val="00640BEA"/>
    <w:rsid w:val="00642142"/>
    <w:rsid w:val="00644648"/>
    <w:rsid w:val="00644F60"/>
    <w:rsid w:val="00645437"/>
    <w:rsid w:val="00645892"/>
    <w:rsid w:val="00647866"/>
    <w:rsid w:val="0065029D"/>
    <w:rsid w:val="006503AB"/>
    <w:rsid w:val="00651BCB"/>
    <w:rsid w:val="006520A8"/>
    <w:rsid w:val="006608EF"/>
    <w:rsid w:val="00661A8C"/>
    <w:rsid w:val="00661FD9"/>
    <w:rsid w:val="00663CC6"/>
    <w:rsid w:val="00664380"/>
    <w:rsid w:val="00664D94"/>
    <w:rsid w:val="00665ADF"/>
    <w:rsid w:val="00666F88"/>
    <w:rsid w:val="006670BC"/>
    <w:rsid w:val="00671681"/>
    <w:rsid w:val="006716D1"/>
    <w:rsid w:val="00671FA8"/>
    <w:rsid w:val="006752A2"/>
    <w:rsid w:val="00676ECD"/>
    <w:rsid w:val="00677032"/>
    <w:rsid w:val="00677251"/>
    <w:rsid w:val="00677912"/>
    <w:rsid w:val="00681589"/>
    <w:rsid w:val="006815C8"/>
    <w:rsid w:val="0068310F"/>
    <w:rsid w:val="0068405D"/>
    <w:rsid w:val="0068462D"/>
    <w:rsid w:val="00684848"/>
    <w:rsid w:val="00684C71"/>
    <w:rsid w:val="00685462"/>
    <w:rsid w:val="00685BC9"/>
    <w:rsid w:val="006906A0"/>
    <w:rsid w:val="00690A82"/>
    <w:rsid w:val="00690C28"/>
    <w:rsid w:val="00691BAA"/>
    <w:rsid w:val="006932E8"/>
    <w:rsid w:val="00693EC4"/>
    <w:rsid w:val="00696D95"/>
    <w:rsid w:val="0069723E"/>
    <w:rsid w:val="00697552"/>
    <w:rsid w:val="006A0306"/>
    <w:rsid w:val="006A04AB"/>
    <w:rsid w:val="006A2E5D"/>
    <w:rsid w:val="006A3E79"/>
    <w:rsid w:val="006A4476"/>
    <w:rsid w:val="006A59AF"/>
    <w:rsid w:val="006B125B"/>
    <w:rsid w:val="006B2C05"/>
    <w:rsid w:val="006B3122"/>
    <w:rsid w:val="006B4617"/>
    <w:rsid w:val="006B6479"/>
    <w:rsid w:val="006B6D2F"/>
    <w:rsid w:val="006C000F"/>
    <w:rsid w:val="006C2405"/>
    <w:rsid w:val="006C2DAA"/>
    <w:rsid w:val="006C3E42"/>
    <w:rsid w:val="006C4294"/>
    <w:rsid w:val="006C5BE0"/>
    <w:rsid w:val="006C683F"/>
    <w:rsid w:val="006D11D5"/>
    <w:rsid w:val="006D2538"/>
    <w:rsid w:val="006D6A19"/>
    <w:rsid w:val="006E2605"/>
    <w:rsid w:val="006E2701"/>
    <w:rsid w:val="006E5433"/>
    <w:rsid w:val="006E59FD"/>
    <w:rsid w:val="006E6F61"/>
    <w:rsid w:val="006E78A5"/>
    <w:rsid w:val="006F38A4"/>
    <w:rsid w:val="006F3DA3"/>
    <w:rsid w:val="006F45C0"/>
    <w:rsid w:val="006F5A39"/>
    <w:rsid w:val="006F655A"/>
    <w:rsid w:val="006F7CA2"/>
    <w:rsid w:val="007005B4"/>
    <w:rsid w:val="00703430"/>
    <w:rsid w:val="00703D8F"/>
    <w:rsid w:val="00704113"/>
    <w:rsid w:val="00705A9E"/>
    <w:rsid w:val="00705F77"/>
    <w:rsid w:val="00707873"/>
    <w:rsid w:val="0071186D"/>
    <w:rsid w:val="00712BD9"/>
    <w:rsid w:val="00713D58"/>
    <w:rsid w:val="00713E17"/>
    <w:rsid w:val="00713E80"/>
    <w:rsid w:val="007147E1"/>
    <w:rsid w:val="007160F1"/>
    <w:rsid w:val="007166C9"/>
    <w:rsid w:val="007173FF"/>
    <w:rsid w:val="00717FEA"/>
    <w:rsid w:val="00720A41"/>
    <w:rsid w:val="00720B3D"/>
    <w:rsid w:val="00720C18"/>
    <w:rsid w:val="00721695"/>
    <w:rsid w:val="00721E34"/>
    <w:rsid w:val="0072279B"/>
    <w:rsid w:val="007230A9"/>
    <w:rsid w:val="007250F8"/>
    <w:rsid w:val="0072601D"/>
    <w:rsid w:val="007277BE"/>
    <w:rsid w:val="00732AFC"/>
    <w:rsid w:val="00733315"/>
    <w:rsid w:val="00734EA2"/>
    <w:rsid w:val="00735608"/>
    <w:rsid w:val="00736510"/>
    <w:rsid w:val="00736BFF"/>
    <w:rsid w:val="007402E2"/>
    <w:rsid w:val="00740675"/>
    <w:rsid w:val="007411BF"/>
    <w:rsid w:val="00741EEE"/>
    <w:rsid w:val="00744D50"/>
    <w:rsid w:val="007463F5"/>
    <w:rsid w:val="00746E38"/>
    <w:rsid w:val="00747427"/>
    <w:rsid w:val="00747E0C"/>
    <w:rsid w:val="00750369"/>
    <w:rsid w:val="00750771"/>
    <w:rsid w:val="0075089B"/>
    <w:rsid w:val="00750BE0"/>
    <w:rsid w:val="00754CFA"/>
    <w:rsid w:val="00754E99"/>
    <w:rsid w:val="00756487"/>
    <w:rsid w:val="00760AAA"/>
    <w:rsid w:val="007654F5"/>
    <w:rsid w:val="00770EC0"/>
    <w:rsid w:val="00775222"/>
    <w:rsid w:val="00776719"/>
    <w:rsid w:val="007772F1"/>
    <w:rsid w:val="00777BD0"/>
    <w:rsid w:val="007802EF"/>
    <w:rsid w:val="0078062F"/>
    <w:rsid w:val="00780C27"/>
    <w:rsid w:val="00781001"/>
    <w:rsid w:val="007820F7"/>
    <w:rsid w:val="00783865"/>
    <w:rsid w:val="0078635E"/>
    <w:rsid w:val="00786BA3"/>
    <w:rsid w:val="00787891"/>
    <w:rsid w:val="007900CE"/>
    <w:rsid w:val="00790A02"/>
    <w:rsid w:val="00793B7D"/>
    <w:rsid w:val="00794BC5"/>
    <w:rsid w:val="00795A1A"/>
    <w:rsid w:val="00796150"/>
    <w:rsid w:val="00796B9D"/>
    <w:rsid w:val="007A03D3"/>
    <w:rsid w:val="007A05F1"/>
    <w:rsid w:val="007A1773"/>
    <w:rsid w:val="007A1CB7"/>
    <w:rsid w:val="007A3321"/>
    <w:rsid w:val="007A4253"/>
    <w:rsid w:val="007A61E9"/>
    <w:rsid w:val="007A6343"/>
    <w:rsid w:val="007A79F2"/>
    <w:rsid w:val="007B04DD"/>
    <w:rsid w:val="007B10CB"/>
    <w:rsid w:val="007B380C"/>
    <w:rsid w:val="007B5D55"/>
    <w:rsid w:val="007B6960"/>
    <w:rsid w:val="007B6A52"/>
    <w:rsid w:val="007B6B6D"/>
    <w:rsid w:val="007B71BC"/>
    <w:rsid w:val="007C11E6"/>
    <w:rsid w:val="007C2AA3"/>
    <w:rsid w:val="007C3136"/>
    <w:rsid w:val="007C3181"/>
    <w:rsid w:val="007C3663"/>
    <w:rsid w:val="007C3F28"/>
    <w:rsid w:val="007C43FB"/>
    <w:rsid w:val="007C4D90"/>
    <w:rsid w:val="007C5224"/>
    <w:rsid w:val="007C55D9"/>
    <w:rsid w:val="007C5B49"/>
    <w:rsid w:val="007C6ADC"/>
    <w:rsid w:val="007C6B3D"/>
    <w:rsid w:val="007D1002"/>
    <w:rsid w:val="007D1526"/>
    <w:rsid w:val="007D18DE"/>
    <w:rsid w:val="007D220B"/>
    <w:rsid w:val="007D2DD4"/>
    <w:rsid w:val="007D3F76"/>
    <w:rsid w:val="007D5458"/>
    <w:rsid w:val="007D58F4"/>
    <w:rsid w:val="007D7057"/>
    <w:rsid w:val="007E171F"/>
    <w:rsid w:val="007E1D62"/>
    <w:rsid w:val="007E2D39"/>
    <w:rsid w:val="007E30E8"/>
    <w:rsid w:val="007E3558"/>
    <w:rsid w:val="007E3684"/>
    <w:rsid w:val="007E4146"/>
    <w:rsid w:val="007E592C"/>
    <w:rsid w:val="007E6253"/>
    <w:rsid w:val="007F0D4F"/>
    <w:rsid w:val="007F2384"/>
    <w:rsid w:val="007F252F"/>
    <w:rsid w:val="007F2979"/>
    <w:rsid w:val="007F686F"/>
    <w:rsid w:val="007F6FBB"/>
    <w:rsid w:val="00801569"/>
    <w:rsid w:val="00801E7E"/>
    <w:rsid w:val="00802D3B"/>
    <w:rsid w:val="00803260"/>
    <w:rsid w:val="00803429"/>
    <w:rsid w:val="00807A8A"/>
    <w:rsid w:val="0081093C"/>
    <w:rsid w:val="00811018"/>
    <w:rsid w:val="008119A8"/>
    <w:rsid w:val="00811FC3"/>
    <w:rsid w:val="00814669"/>
    <w:rsid w:val="00814F78"/>
    <w:rsid w:val="00817810"/>
    <w:rsid w:val="008201D2"/>
    <w:rsid w:val="008202A8"/>
    <w:rsid w:val="00821031"/>
    <w:rsid w:val="0082133A"/>
    <w:rsid w:val="0082195D"/>
    <w:rsid w:val="00822681"/>
    <w:rsid w:val="0082374E"/>
    <w:rsid w:val="00826918"/>
    <w:rsid w:val="00830169"/>
    <w:rsid w:val="008305EB"/>
    <w:rsid w:val="00831CB6"/>
    <w:rsid w:val="00831FF0"/>
    <w:rsid w:val="008348D5"/>
    <w:rsid w:val="0083610B"/>
    <w:rsid w:val="0083677D"/>
    <w:rsid w:val="0083747D"/>
    <w:rsid w:val="00837CF2"/>
    <w:rsid w:val="0084159F"/>
    <w:rsid w:val="00842FC0"/>
    <w:rsid w:val="00843FB3"/>
    <w:rsid w:val="008470FB"/>
    <w:rsid w:val="00847150"/>
    <w:rsid w:val="00850454"/>
    <w:rsid w:val="0085191F"/>
    <w:rsid w:val="00851EAC"/>
    <w:rsid w:val="0085267D"/>
    <w:rsid w:val="00852B9B"/>
    <w:rsid w:val="00860844"/>
    <w:rsid w:val="00860D46"/>
    <w:rsid w:val="008610D4"/>
    <w:rsid w:val="00861EE5"/>
    <w:rsid w:val="0086204F"/>
    <w:rsid w:val="008640C8"/>
    <w:rsid w:val="00872399"/>
    <w:rsid w:val="0087346E"/>
    <w:rsid w:val="008742FD"/>
    <w:rsid w:val="00875C6E"/>
    <w:rsid w:val="008763B1"/>
    <w:rsid w:val="00876C7A"/>
    <w:rsid w:val="00880525"/>
    <w:rsid w:val="008806A1"/>
    <w:rsid w:val="0088119A"/>
    <w:rsid w:val="0088144D"/>
    <w:rsid w:val="008824CA"/>
    <w:rsid w:val="008835D6"/>
    <w:rsid w:val="00885BFE"/>
    <w:rsid w:val="008868F6"/>
    <w:rsid w:val="008869F7"/>
    <w:rsid w:val="00886AA8"/>
    <w:rsid w:val="008918E5"/>
    <w:rsid w:val="00891FC9"/>
    <w:rsid w:val="0089463B"/>
    <w:rsid w:val="00896FE0"/>
    <w:rsid w:val="00897900"/>
    <w:rsid w:val="008A0769"/>
    <w:rsid w:val="008A08D5"/>
    <w:rsid w:val="008A1579"/>
    <w:rsid w:val="008A1804"/>
    <w:rsid w:val="008A190D"/>
    <w:rsid w:val="008A28BD"/>
    <w:rsid w:val="008A5103"/>
    <w:rsid w:val="008B079B"/>
    <w:rsid w:val="008B41B5"/>
    <w:rsid w:val="008B4243"/>
    <w:rsid w:val="008B4CB5"/>
    <w:rsid w:val="008B56B3"/>
    <w:rsid w:val="008B5D80"/>
    <w:rsid w:val="008B6C07"/>
    <w:rsid w:val="008C1D1B"/>
    <w:rsid w:val="008C28EC"/>
    <w:rsid w:val="008C57B2"/>
    <w:rsid w:val="008C74BF"/>
    <w:rsid w:val="008D131C"/>
    <w:rsid w:val="008D188E"/>
    <w:rsid w:val="008D5B51"/>
    <w:rsid w:val="008D5BBD"/>
    <w:rsid w:val="008D6E97"/>
    <w:rsid w:val="008E0E74"/>
    <w:rsid w:val="008E3306"/>
    <w:rsid w:val="008E44B4"/>
    <w:rsid w:val="008E49AD"/>
    <w:rsid w:val="008E7C9F"/>
    <w:rsid w:val="008F0F40"/>
    <w:rsid w:val="008F268E"/>
    <w:rsid w:val="008F26FE"/>
    <w:rsid w:val="008F32A8"/>
    <w:rsid w:val="008F3AD6"/>
    <w:rsid w:val="008F3AE9"/>
    <w:rsid w:val="008F3E97"/>
    <w:rsid w:val="008F72D9"/>
    <w:rsid w:val="008F7695"/>
    <w:rsid w:val="008F7DE2"/>
    <w:rsid w:val="00900171"/>
    <w:rsid w:val="009010EB"/>
    <w:rsid w:val="00901636"/>
    <w:rsid w:val="00903292"/>
    <w:rsid w:val="00904759"/>
    <w:rsid w:val="00904A8F"/>
    <w:rsid w:val="00907136"/>
    <w:rsid w:val="00912D27"/>
    <w:rsid w:val="009130EA"/>
    <w:rsid w:val="00913310"/>
    <w:rsid w:val="00913CFB"/>
    <w:rsid w:val="00915066"/>
    <w:rsid w:val="00917E4E"/>
    <w:rsid w:val="009203DE"/>
    <w:rsid w:val="00921C9B"/>
    <w:rsid w:val="00921E2D"/>
    <w:rsid w:val="00922CAC"/>
    <w:rsid w:val="00923679"/>
    <w:rsid w:val="00923988"/>
    <w:rsid w:val="00925252"/>
    <w:rsid w:val="00925DA8"/>
    <w:rsid w:val="00926097"/>
    <w:rsid w:val="00926C4B"/>
    <w:rsid w:val="00926C67"/>
    <w:rsid w:val="009279AC"/>
    <w:rsid w:val="00927D53"/>
    <w:rsid w:val="00927E53"/>
    <w:rsid w:val="009307B1"/>
    <w:rsid w:val="009319F5"/>
    <w:rsid w:val="00931C83"/>
    <w:rsid w:val="00931D35"/>
    <w:rsid w:val="009348FA"/>
    <w:rsid w:val="00934EE7"/>
    <w:rsid w:val="00936ECE"/>
    <w:rsid w:val="009372EC"/>
    <w:rsid w:val="00943D52"/>
    <w:rsid w:val="00946F8D"/>
    <w:rsid w:val="009473F8"/>
    <w:rsid w:val="00954BA7"/>
    <w:rsid w:val="00957FD9"/>
    <w:rsid w:val="00960969"/>
    <w:rsid w:val="009610D1"/>
    <w:rsid w:val="0096255A"/>
    <w:rsid w:val="00963A3C"/>
    <w:rsid w:val="00963AE1"/>
    <w:rsid w:val="00963FBF"/>
    <w:rsid w:val="00966C0A"/>
    <w:rsid w:val="00967A8B"/>
    <w:rsid w:val="00967D9D"/>
    <w:rsid w:val="00970A54"/>
    <w:rsid w:val="0097185A"/>
    <w:rsid w:val="00973427"/>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84EEE"/>
    <w:rsid w:val="0098797A"/>
    <w:rsid w:val="009908CD"/>
    <w:rsid w:val="00990C13"/>
    <w:rsid w:val="00990E70"/>
    <w:rsid w:val="00991579"/>
    <w:rsid w:val="00991D9B"/>
    <w:rsid w:val="009924C0"/>
    <w:rsid w:val="00993127"/>
    <w:rsid w:val="009935F8"/>
    <w:rsid w:val="0099474B"/>
    <w:rsid w:val="009947F1"/>
    <w:rsid w:val="009950CF"/>
    <w:rsid w:val="00997573"/>
    <w:rsid w:val="009979D9"/>
    <w:rsid w:val="009A1431"/>
    <w:rsid w:val="009A1F1E"/>
    <w:rsid w:val="009A2913"/>
    <w:rsid w:val="009A437B"/>
    <w:rsid w:val="009A4EDB"/>
    <w:rsid w:val="009A55E3"/>
    <w:rsid w:val="009A575F"/>
    <w:rsid w:val="009A6A07"/>
    <w:rsid w:val="009B0ADC"/>
    <w:rsid w:val="009B0B84"/>
    <w:rsid w:val="009B0E65"/>
    <w:rsid w:val="009B1657"/>
    <w:rsid w:val="009B29DC"/>
    <w:rsid w:val="009B47D6"/>
    <w:rsid w:val="009B6798"/>
    <w:rsid w:val="009C1F52"/>
    <w:rsid w:val="009C35C0"/>
    <w:rsid w:val="009C4F80"/>
    <w:rsid w:val="009C7207"/>
    <w:rsid w:val="009C74E5"/>
    <w:rsid w:val="009D50AB"/>
    <w:rsid w:val="009D55F6"/>
    <w:rsid w:val="009D5900"/>
    <w:rsid w:val="009D6115"/>
    <w:rsid w:val="009D642D"/>
    <w:rsid w:val="009D6435"/>
    <w:rsid w:val="009E1A48"/>
    <w:rsid w:val="009E21CE"/>
    <w:rsid w:val="009E32D3"/>
    <w:rsid w:val="009E398D"/>
    <w:rsid w:val="009E705E"/>
    <w:rsid w:val="009E79D0"/>
    <w:rsid w:val="009F0580"/>
    <w:rsid w:val="009F0985"/>
    <w:rsid w:val="009F1612"/>
    <w:rsid w:val="009F2C16"/>
    <w:rsid w:val="009F2FC3"/>
    <w:rsid w:val="009F465F"/>
    <w:rsid w:val="009F5DF7"/>
    <w:rsid w:val="009F723D"/>
    <w:rsid w:val="00A01701"/>
    <w:rsid w:val="00A0194F"/>
    <w:rsid w:val="00A02368"/>
    <w:rsid w:val="00A042E3"/>
    <w:rsid w:val="00A05B5D"/>
    <w:rsid w:val="00A0619D"/>
    <w:rsid w:val="00A07655"/>
    <w:rsid w:val="00A07764"/>
    <w:rsid w:val="00A10C2B"/>
    <w:rsid w:val="00A115F0"/>
    <w:rsid w:val="00A11BF9"/>
    <w:rsid w:val="00A1231E"/>
    <w:rsid w:val="00A12618"/>
    <w:rsid w:val="00A13EBF"/>
    <w:rsid w:val="00A14D11"/>
    <w:rsid w:val="00A16202"/>
    <w:rsid w:val="00A164FB"/>
    <w:rsid w:val="00A1756D"/>
    <w:rsid w:val="00A20312"/>
    <w:rsid w:val="00A22EE7"/>
    <w:rsid w:val="00A234B7"/>
    <w:rsid w:val="00A2473F"/>
    <w:rsid w:val="00A25DCF"/>
    <w:rsid w:val="00A26E4C"/>
    <w:rsid w:val="00A27864"/>
    <w:rsid w:val="00A27A9B"/>
    <w:rsid w:val="00A3143F"/>
    <w:rsid w:val="00A3224E"/>
    <w:rsid w:val="00A3436D"/>
    <w:rsid w:val="00A34800"/>
    <w:rsid w:val="00A358BC"/>
    <w:rsid w:val="00A35B96"/>
    <w:rsid w:val="00A366A9"/>
    <w:rsid w:val="00A36831"/>
    <w:rsid w:val="00A3693F"/>
    <w:rsid w:val="00A378C2"/>
    <w:rsid w:val="00A37F56"/>
    <w:rsid w:val="00A40834"/>
    <w:rsid w:val="00A41AA1"/>
    <w:rsid w:val="00A41BAB"/>
    <w:rsid w:val="00A41BB7"/>
    <w:rsid w:val="00A41CEA"/>
    <w:rsid w:val="00A4282D"/>
    <w:rsid w:val="00A43AD1"/>
    <w:rsid w:val="00A43D5E"/>
    <w:rsid w:val="00A45F51"/>
    <w:rsid w:val="00A473E5"/>
    <w:rsid w:val="00A47C14"/>
    <w:rsid w:val="00A47F8B"/>
    <w:rsid w:val="00A506B6"/>
    <w:rsid w:val="00A509E4"/>
    <w:rsid w:val="00A51341"/>
    <w:rsid w:val="00A53DE0"/>
    <w:rsid w:val="00A54ACB"/>
    <w:rsid w:val="00A54DDE"/>
    <w:rsid w:val="00A5600B"/>
    <w:rsid w:val="00A57EE3"/>
    <w:rsid w:val="00A600EA"/>
    <w:rsid w:val="00A63A2C"/>
    <w:rsid w:val="00A63ABB"/>
    <w:rsid w:val="00A63D03"/>
    <w:rsid w:val="00A64566"/>
    <w:rsid w:val="00A67207"/>
    <w:rsid w:val="00A71737"/>
    <w:rsid w:val="00A717E6"/>
    <w:rsid w:val="00A71833"/>
    <w:rsid w:val="00A718A3"/>
    <w:rsid w:val="00A73C4D"/>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F09"/>
    <w:rsid w:val="00A93260"/>
    <w:rsid w:val="00A94CDD"/>
    <w:rsid w:val="00A970D1"/>
    <w:rsid w:val="00A971F7"/>
    <w:rsid w:val="00A97261"/>
    <w:rsid w:val="00AA0DED"/>
    <w:rsid w:val="00AA28E5"/>
    <w:rsid w:val="00AA3E7E"/>
    <w:rsid w:val="00AA528A"/>
    <w:rsid w:val="00AA5F72"/>
    <w:rsid w:val="00AA6988"/>
    <w:rsid w:val="00AB0677"/>
    <w:rsid w:val="00AB07AF"/>
    <w:rsid w:val="00AB0C91"/>
    <w:rsid w:val="00AB1EB5"/>
    <w:rsid w:val="00AB45DF"/>
    <w:rsid w:val="00AB4FC7"/>
    <w:rsid w:val="00AB503C"/>
    <w:rsid w:val="00AB5561"/>
    <w:rsid w:val="00AB5DC2"/>
    <w:rsid w:val="00AC052B"/>
    <w:rsid w:val="00AC05F7"/>
    <w:rsid w:val="00AC1804"/>
    <w:rsid w:val="00AC44E0"/>
    <w:rsid w:val="00AC4B69"/>
    <w:rsid w:val="00AC4BE3"/>
    <w:rsid w:val="00AC5130"/>
    <w:rsid w:val="00AC6A40"/>
    <w:rsid w:val="00AC721E"/>
    <w:rsid w:val="00AD0252"/>
    <w:rsid w:val="00AD046C"/>
    <w:rsid w:val="00AD08CC"/>
    <w:rsid w:val="00AD2B1F"/>
    <w:rsid w:val="00AD453A"/>
    <w:rsid w:val="00AD4F16"/>
    <w:rsid w:val="00AD50AC"/>
    <w:rsid w:val="00AD523C"/>
    <w:rsid w:val="00AD649A"/>
    <w:rsid w:val="00AD76C9"/>
    <w:rsid w:val="00AD7836"/>
    <w:rsid w:val="00AD7B4B"/>
    <w:rsid w:val="00AD7DA4"/>
    <w:rsid w:val="00AE06D5"/>
    <w:rsid w:val="00AE0959"/>
    <w:rsid w:val="00AE3CB8"/>
    <w:rsid w:val="00AE6461"/>
    <w:rsid w:val="00AE661D"/>
    <w:rsid w:val="00AF04FD"/>
    <w:rsid w:val="00AF2340"/>
    <w:rsid w:val="00AF4BBB"/>
    <w:rsid w:val="00AF663C"/>
    <w:rsid w:val="00AF716C"/>
    <w:rsid w:val="00AF76F3"/>
    <w:rsid w:val="00B0097E"/>
    <w:rsid w:val="00B018D8"/>
    <w:rsid w:val="00B01F30"/>
    <w:rsid w:val="00B04875"/>
    <w:rsid w:val="00B059B2"/>
    <w:rsid w:val="00B05F89"/>
    <w:rsid w:val="00B11BB1"/>
    <w:rsid w:val="00B12192"/>
    <w:rsid w:val="00B1295A"/>
    <w:rsid w:val="00B14D94"/>
    <w:rsid w:val="00B156BF"/>
    <w:rsid w:val="00B15A14"/>
    <w:rsid w:val="00B16CB8"/>
    <w:rsid w:val="00B17C14"/>
    <w:rsid w:val="00B213F3"/>
    <w:rsid w:val="00B21927"/>
    <w:rsid w:val="00B236AC"/>
    <w:rsid w:val="00B24D87"/>
    <w:rsid w:val="00B25605"/>
    <w:rsid w:val="00B25C7F"/>
    <w:rsid w:val="00B264AF"/>
    <w:rsid w:val="00B3060B"/>
    <w:rsid w:val="00B30617"/>
    <w:rsid w:val="00B332B0"/>
    <w:rsid w:val="00B333D2"/>
    <w:rsid w:val="00B33723"/>
    <w:rsid w:val="00B3498B"/>
    <w:rsid w:val="00B3542E"/>
    <w:rsid w:val="00B35C10"/>
    <w:rsid w:val="00B36FA7"/>
    <w:rsid w:val="00B40740"/>
    <w:rsid w:val="00B40B0D"/>
    <w:rsid w:val="00B4404E"/>
    <w:rsid w:val="00B440D1"/>
    <w:rsid w:val="00B4552A"/>
    <w:rsid w:val="00B455FB"/>
    <w:rsid w:val="00B45BE7"/>
    <w:rsid w:val="00B47840"/>
    <w:rsid w:val="00B50849"/>
    <w:rsid w:val="00B549ED"/>
    <w:rsid w:val="00B553C9"/>
    <w:rsid w:val="00B5628C"/>
    <w:rsid w:val="00B562A0"/>
    <w:rsid w:val="00B6031F"/>
    <w:rsid w:val="00B638CC"/>
    <w:rsid w:val="00B6400F"/>
    <w:rsid w:val="00B65EC2"/>
    <w:rsid w:val="00B76692"/>
    <w:rsid w:val="00B76819"/>
    <w:rsid w:val="00B77112"/>
    <w:rsid w:val="00B81BF7"/>
    <w:rsid w:val="00B82916"/>
    <w:rsid w:val="00B84CEF"/>
    <w:rsid w:val="00B84FFB"/>
    <w:rsid w:val="00B91010"/>
    <w:rsid w:val="00B91331"/>
    <w:rsid w:val="00B9268A"/>
    <w:rsid w:val="00B93963"/>
    <w:rsid w:val="00B94EC4"/>
    <w:rsid w:val="00B968E3"/>
    <w:rsid w:val="00B972EF"/>
    <w:rsid w:val="00BA070C"/>
    <w:rsid w:val="00BA333A"/>
    <w:rsid w:val="00BA38F3"/>
    <w:rsid w:val="00BA3A1C"/>
    <w:rsid w:val="00BA3EDA"/>
    <w:rsid w:val="00BA4149"/>
    <w:rsid w:val="00BA48B2"/>
    <w:rsid w:val="00BA7120"/>
    <w:rsid w:val="00BB0DB2"/>
    <w:rsid w:val="00BB0E1F"/>
    <w:rsid w:val="00BB1AFC"/>
    <w:rsid w:val="00BB3DAF"/>
    <w:rsid w:val="00BB4702"/>
    <w:rsid w:val="00BB604F"/>
    <w:rsid w:val="00BB72A5"/>
    <w:rsid w:val="00BB762F"/>
    <w:rsid w:val="00BC0D6E"/>
    <w:rsid w:val="00BC1632"/>
    <w:rsid w:val="00BC2653"/>
    <w:rsid w:val="00BC3F24"/>
    <w:rsid w:val="00BC4A6C"/>
    <w:rsid w:val="00BC57C8"/>
    <w:rsid w:val="00BC6167"/>
    <w:rsid w:val="00BC6219"/>
    <w:rsid w:val="00BD0344"/>
    <w:rsid w:val="00BD0E41"/>
    <w:rsid w:val="00BD1959"/>
    <w:rsid w:val="00BD1E9C"/>
    <w:rsid w:val="00BD1FD0"/>
    <w:rsid w:val="00BD43D5"/>
    <w:rsid w:val="00BD4552"/>
    <w:rsid w:val="00BD517E"/>
    <w:rsid w:val="00BD6287"/>
    <w:rsid w:val="00BD6C5A"/>
    <w:rsid w:val="00BD6F0A"/>
    <w:rsid w:val="00BD781D"/>
    <w:rsid w:val="00BD7F1F"/>
    <w:rsid w:val="00BE0ECA"/>
    <w:rsid w:val="00BE44ED"/>
    <w:rsid w:val="00BE5E95"/>
    <w:rsid w:val="00BF03C8"/>
    <w:rsid w:val="00BF3969"/>
    <w:rsid w:val="00BF4694"/>
    <w:rsid w:val="00BF56C6"/>
    <w:rsid w:val="00BF7684"/>
    <w:rsid w:val="00BF788D"/>
    <w:rsid w:val="00BF7FB1"/>
    <w:rsid w:val="00C00DDE"/>
    <w:rsid w:val="00C0107B"/>
    <w:rsid w:val="00C01252"/>
    <w:rsid w:val="00C023A0"/>
    <w:rsid w:val="00C03376"/>
    <w:rsid w:val="00C0492F"/>
    <w:rsid w:val="00C04DDC"/>
    <w:rsid w:val="00C057EC"/>
    <w:rsid w:val="00C0633A"/>
    <w:rsid w:val="00C0636D"/>
    <w:rsid w:val="00C078C9"/>
    <w:rsid w:val="00C10767"/>
    <w:rsid w:val="00C124D7"/>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EBC"/>
    <w:rsid w:val="00C323C4"/>
    <w:rsid w:val="00C33075"/>
    <w:rsid w:val="00C35967"/>
    <w:rsid w:val="00C361AC"/>
    <w:rsid w:val="00C36522"/>
    <w:rsid w:val="00C37FFC"/>
    <w:rsid w:val="00C40168"/>
    <w:rsid w:val="00C408C4"/>
    <w:rsid w:val="00C4253B"/>
    <w:rsid w:val="00C43834"/>
    <w:rsid w:val="00C4487B"/>
    <w:rsid w:val="00C45ED2"/>
    <w:rsid w:val="00C462FB"/>
    <w:rsid w:val="00C5063F"/>
    <w:rsid w:val="00C50A30"/>
    <w:rsid w:val="00C50DCC"/>
    <w:rsid w:val="00C515C1"/>
    <w:rsid w:val="00C52386"/>
    <w:rsid w:val="00C52B58"/>
    <w:rsid w:val="00C55278"/>
    <w:rsid w:val="00C5600D"/>
    <w:rsid w:val="00C57B40"/>
    <w:rsid w:val="00C60BCA"/>
    <w:rsid w:val="00C6123E"/>
    <w:rsid w:val="00C64AA2"/>
    <w:rsid w:val="00C65479"/>
    <w:rsid w:val="00C66F5C"/>
    <w:rsid w:val="00C7091B"/>
    <w:rsid w:val="00C7176F"/>
    <w:rsid w:val="00C73349"/>
    <w:rsid w:val="00C749AA"/>
    <w:rsid w:val="00C75157"/>
    <w:rsid w:val="00C7776F"/>
    <w:rsid w:val="00C779BC"/>
    <w:rsid w:val="00C80B36"/>
    <w:rsid w:val="00C81726"/>
    <w:rsid w:val="00C818F4"/>
    <w:rsid w:val="00C828B2"/>
    <w:rsid w:val="00C8323D"/>
    <w:rsid w:val="00C84D92"/>
    <w:rsid w:val="00C87043"/>
    <w:rsid w:val="00C90B80"/>
    <w:rsid w:val="00C90D19"/>
    <w:rsid w:val="00C91A01"/>
    <w:rsid w:val="00C923C3"/>
    <w:rsid w:val="00C934FD"/>
    <w:rsid w:val="00C96011"/>
    <w:rsid w:val="00C9672B"/>
    <w:rsid w:val="00C96A08"/>
    <w:rsid w:val="00C975A8"/>
    <w:rsid w:val="00CA013A"/>
    <w:rsid w:val="00CA0B4B"/>
    <w:rsid w:val="00CA0CEF"/>
    <w:rsid w:val="00CA15D2"/>
    <w:rsid w:val="00CA2309"/>
    <w:rsid w:val="00CA4463"/>
    <w:rsid w:val="00CA70DF"/>
    <w:rsid w:val="00CA774D"/>
    <w:rsid w:val="00CA7B40"/>
    <w:rsid w:val="00CB069F"/>
    <w:rsid w:val="00CB157C"/>
    <w:rsid w:val="00CB1CBF"/>
    <w:rsid w:val="00CB1E34"/>
    <w:rsid w:val="00CB4503"/>
    <w:rsid w:val="00CB502B"/>
    <w:rsid w:val="00CC0F78"/>
    <w:rsid w:val="00CC1800"/>
    <w:rsid w:val="00CC1EF0"/>
    <w:rsid w:val="00CC25A4"/>
    <w:rsid w:val="00CC267C"/>
    <w:rsid w:val="00CC3C71"/>
    <w:rsid w:val="00CC4EFB"/>
    <w:rsid w:val="00CC602D"/>
    <w:rsid w:val="00CD0BD7"/>
    <w:rsid w:val="00CD1192"/>
    <w:rsid w:val="00CD2229"/>
    <w:rsid w:val="00CD27B6"/>
    <w:rsid w:val="00CD2AB8"/>
    <w:rsid w:val="00CD4423"/>
    <w:rsid w:val="00CD6604"/>
    <w:rsid w:val="00CD7269"/>
    <w:rsid w:val="00CD7A30"/>
    <w:rsid w:val="00CE2252"/>
    <w:rsid w:val="00CE33AB"/>
    <w:rsid w:val="00CE584E"/>
    <w:rsid w:val="00CE7940"/>
    <w:rsid w:val="00CE7A6B"/>
    <w:rsid w:val="00CF030C"/>
    <w:rsid w:val="00CF052A"/>
    <w:rsid w:val="00CF2158"/>
    <w:rsid w:val="00CF24FA"/>
    <w:rsid w:val="00CF65B5"/>
    <w:rsid w:val="00D02325"/>
    <w:rsid w:val="00D03598"/>
    <w:rsid w:val="00D05788"/>
    <w:rsid w:val="00D06C3E"/>
    <w:rsid w:val="00D105E7"/>
    <w:rsid w:val="00D1293B"/>
    <w:rsid w:val="00D139E3"/>
    <w:rsid w:val="00D14F26"/>
    <w:rsid w:val="00D1594F"/>
    <w:rsid w:val="00D1734C"/>
    <w:rsid w:val="00D207E6"/>
    <w:rsid w:val="00D20EA5"/>
    <w:rsid w:val="00D219F6"/>
    <w:rsid w:val="00D22483"/>
    <w:rsid w:val="00D22717"/>
    <w:rsid w:val="00D22E79"/>
    <w:rsid w:val="00D234D6"/>
    <w:rsid w:val="00D24AEE"/>
    <w:rsid w:val="00D24E2C"/>
    <w:rsid w:val="00D25E37"/>
    <w:rsid w:val="00D30778"/>
    <w:rsid w:val="00D30B94"/>
    <w:rsid w:val="00D337E5"/>
    <w:rsid w:val="00D348C7"/>
    <w:rsid w:val="00D34A56"/>
    <w:rsid w:val="00D3571E"/>
    <w:rsid w:val="00D35B50"/>
    <w:rsid w:val="00D3624B"/>
    <w:rsid w:val="00D367E6"/>
    <w:rsid w:val="00D375C4"/>
    <w:rsid w:val="00D4400D"/>
    <w:rsid w:val="00D44590"/>
    <w:rsid w:val="00D46483"/>
    <w:rsid w:val="00D468E7"/>
    <w:rsid w:val="00D473A9"/>
    <w:rsid w:val="00D478F4"/>
    <w:rsid w:val="00D51917"/>
    <w:rsid w:val="00D53351"/>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70D4F"/>
    <w:rsid w:val="00D72C83"/>
    <w:rsid w:val="00D74682"/>
    <w:rsid w:val="00D76C2B"/>
    <w:rsid w:val="00D805B3"/>
    <w:rsid w:val="00D8136E"/>
    <w:rsid w:val="00D8251C"/>
    <w:rsid w:val="00D84C87"/>
    <w:rsid w:val="00D8611B"/>
    <w:rsid w:val="00D8645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721"/>
    <w:rsid w:val="00DA23F7"/>
    <w:rsid w:val="00DA287A"/>
    <w:rsid w:val="00DA2A77"/>
    <w:rsid w:val="00DB09CF"/>
    <w:rsid w:val="00DB5F26"/>
    <w:rsid w:val="00DB6AFD"/>
    <w:rsid w:val="00DB7395"/>
    <w:rsid w:val="00DB7B3E"/>
    <w:rsid w:val="00DC2783"/>
    <w:rsid w:val="00DC57C7"/>
    <w:rsid w:val="00DC7D52"/>
    <w:rsid w:val="00DD01F7"/>
    <w:rsid w:val="00DD20EA"/>
    <w:rsid w:val="00DD384C"/>
    <w:rsid w:val="00DD3905"/>
    <w:rsid w:val="00DD3D37"/>
    <w:rsid w:val="00DD5969"/>
    <w:rsid w:val="00DD6DFC"/>
    <w:rsid w:val="00DD7AC6"/>
    <w:rsid w:val="00DE050F"/>
    <w:rsid w:val="00DE101E"/>
    <w:rsid w:val="00DE1763"/>
    <w:rsid w:val="00DE19FA"/>
    <w:rsid w:val="00DE26E4"/>
    <w:rsid w:val="00DE34B0"/>
    <w:rsid w:val="00DE3F6A"/>
    <w:rsid w:val="00DE5626"/>
    <w:rsid w:val="00DE7ABE"/>
    <w:rsid w:val="00DE7D31"/>
    <w:rsid w:val="00DF0272"/>
    <w:rsid w:val="00DF1E52"/>
    <w:rsid w:val="00DF235F"/>
    <w:rsid w:val="00DF3B25"/>
    <w:rsid w:val="00DF4F0A"/>
    <w:rsid w:val="00DF64AC"/>
    <w:rsid w:val="00DF6A13"/>
    <w:rsid w:val="00DF79A2"/>
    <w:rsid w:val="00E00948"/>
    <w:rsid w:val="00E02FF2"/>
    <w:rsid w:val="00E05563"/>
    <w:rsid w:val="00E06399"/>
    <w:rsid w:val="00E06F94"/>
    <w:rsid w:val="00E07CB2"/>
    <w:rsid w:val="00E07E44"/>
    <w:rsid w:val="00E1040E"/>
    <w:rsid w:val="00E11AB7"/>
    <w:rsid w:val="00E11D08"/>
    <w:rsid w:val="00E13969"/>
    <w:rsid w:val="00E13B6C"/>
    <w:rsid w:val="00E13BBD"/>
    <w:rsid w:val="00E14A19"/>
    <w:rsid w:val="00E16A29"/>
    <w:rsid w:val="00E20F0B"/>
    <w:rsid w:val="00E23687"/>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112A"/>
    <w:rsid w:val="00E43F25"/>
    <w:rsid w:val="00E44D8D"/>
    <w:rsid w:val="00E466B5"/>
    <w:rsid w:val="00E4698A"/>
    <w:rsid w:val="00E474B0"/>
    <w:rsid w:val="00E5076C"/>
    <w:rsid w:val="00E530E3"/>
    <w:rsid w:val="00E55FD5"/>
    <w:rsid w:val="00E56548"/>
    <w:rsid w:val="00E57EE0"/>
    <w:rsid w:val="00E60FD4"/>
    <w:rsid w:val="00E613F6"/>
    <w:rsid w:val="00E61684"/>
    <w:rsid w:val="00E61E1B"/>
    <w:rsid w:val="00E629A5"/>
    <w:rsid w:val="00E644DA"/>
    <w:rsid w:val="00E666D1"/>
    <w:rsid w:val="00E667E8"/>
    <w:rsid w:val="00E70D29"/>
    <w:rsid w:val="00E70F38"/>
    <w:rsid w:val="00E7136C"/>
    <w:rsid w:val="00E716D3"/>
    <w:rsid w:val="00E72290"/>
    <w:rsid w:val="00E7272A"/>
    <w:rsid w:val="00E73B37"/>
    <w:rsid w:val="00E74FB3"/>
    <w:rsid w:val="00E75B80"/>
    <w:rsid w:val="00E77E4D"/>
    <w:rsid w:val="00E82CB4"/>
    <w:rsid w:val="00E84812"/>
    <w:rsid w:val="00E84CB9"/>
    <w:rsid w:val="00E85CE3"/>
    <w:rsid w:val="00E8610B"/>
    <w:rsid w:val="00E8760D"/>
    <w:rsid w:val="00E876FB"/>
    <w:rsid w:val="00E90225"/>
    <w:rsid w:val="00E9081B"/>
    <w:rsid w:val="00E91472"/>
    <w:rsid w:val="00E930D5"/>
    <w:rsid w:val="00E943BB"/>
    <w:rsid w:val="00E95B2A"/>
    <w:rsid w:val="00E966D3"/>
    <w:rsid w:val="00EA0636"/>
    <w:rsid w:val="00EA178D"/>
    <w:rsid w:val="00EA20C9"/>
    <w:rsid w:val="00EA21C2"/>
    <w:rsid w:val="00EA272B"/>
    <w:rsid w:val="00EA2BCF"/>
    <w:rsid w:val="00EA2E5A"/>
    <w:rsid w:val="00EA2F64"/>
    <w:rsid w:val="00EA31E6"/>
    <w:rsid w:val="00EA3525"/>
    <w:rsid w:val="00EA3DB1"/>
    <w:rsid w:val="00EA4758"/>
    <w:rsid w:val="00EA51C6"/>
    <w:rsid w:val="00EA52D4"/>
    <w:rsid w:val="00EA5B84"/>
    <w:rsid w:val="00EA6009"/>
    <w:rsid w:val="00EA6476"/>
    <w:rsid w:val="00EA717A"/>
    <w:rsid w:val="00EA7F04"/>
    <w:rsid w:val="00EB21C6"/>
    <w:rsid w:val="00EB3EA1"/>
    <w:rsid w:val="00EB5A2B"/>
    <w:rsid w:val="00EB6331"/>
    <w:rsid w:val="00EB6F04"/>
    <w:rsid w:val="00EB7C1D"/>
    <w:rsid w:val="00EC0145"/>
    <w:rsid w:val="00EC08C8"/>
    <w:rsid w:val="00EC1F7F"/>
    <w:rsid w:val="00EC3121"/>
    <w:rsid w:val="00EC42EF"/>
    <w:rsid w:val="00EC56CF"/>
    <w:rsid w:val="00EC6707"/>
    <w:rsid w:val="00EC6D82"/>
    <w:rsid w:val="00ED0E47"/>
    <w:rsid w:val="00ED11AF"/>
    <w:rsid w:val="00ED2B24"/>
    <w:rsid w:val="00ED2EDA"/>
    <w:rsid w:val="00ED4571"/>
    <w:rsid w:val="00ED5972"/>
    <w:rsid w:val="00ED5BEE"/>
    <w:rsid w:val="00ED7884"/>
    <w:rsid w:val="00EE01D4"/>
    <w:rsid w:val="00EE153A"/>
    <w:rsid w:val="00EE4DA0"/>
    <w:rsid w:val="00EE6DFD"/>
    <w:rsid w:val="00EF0484"/>
    <w:rsid w:val="00EF1817"/>
    <w:rsid w:val="00EF2FF4"/>
    <w:rsid w:val="00EF3CF4"/>
    <w:rsid w:val="00EF56F2"/>
    <w:rsid w:val="00EF60F7"/>
    <w:rsid w:val="00EF632E"/>
    <w:rsid w:val="00F00B8F"/>
    <w:rsid w:val="00F00D70"/>
    <w:rsid w:val="00F00EEC"/>
    <w:rsid w:val="00F01A4D"/>
    <w:rsid w:val="00F0329B"/>
    <w:rsid w:val="00F039B1"/>
    <w:rsid w:val="00F03FE6"/>
    <w:rsid w:val="00F04A5C"/>
    <w:rsid w:val="00F04AD2"/>
    <w:rsid w:val="00F10E41"/>
    <w:rsid w:val="00F12701"/>
    <w:rsid w:val="00F12892"/>
    <w:rsid w:val="00F176FC"/>
    <w:rsid w:val="00F2088B"/>
    <w:rsid w:val="00F2175C"/>
    <w:rsid w:val="00F21842"/>
    <w:rsid w:val="00F238D0"/>
    <w:rsid w:val="00F239F7"/>
    <w:rsid w:val="00F2587D"/>
    <w:rsid w:val="00F26DEA"/>
    <w:rsid w:val="00F2746D"/>
    <w:rsid w:val="00F345A4"/>
    <w:rsid w:val="00F37D0D"/>
    <w:rsid w:val="00F400BA"/>
    <w:rsid w:val="00F40B10"/>
    <w:rsid w:val="00F43CCE"/>
    <w:rsid w:val="00F4562C"/>
    <w:rsid w:val="00F459BF"/>
    <w:rsid w:val="00F46215"/>
    <w:rsid w:val="00F46B12"/>
    <w:rsid w:val="00F47211"/>
    <w:rsid w:val="00F52918"/>
    <w:rsid w:val="00F5326B"/>
    <w:rsid w:val="00F561F5"/>
    <w:rsid w:val="00F56951"/>
    <w:rsid w:val="00F57075"/>
    <w:rsid w:val="00F614A1"/>
    <w:rsid w:val="00F6352A"/>
    <w:rsid w:val="00F6480F"/>
    <w:rsid w:val="00F64B5C"/>
    <w:rsid w:val="00F6550F"/>
    <w:rsid w:val="00F667AF"/>
    <w:rsid w:val="00F66F82"/>
    <w:rsid w:val="00F66FF0"/>
    <w:rsid w:val="00F71B8B"/>
    <w:rsid w:val="00F7406D"/>
    <w:rsid w:val="00F74BF1"/>
    <w:rsid w:val="00F77FEB"/>
    <w:rsid w:val="00F81A9A"/>
    <w:rsid w:val="00F83448"/>
    <w:rsid w:val="00F8752C"/>
    <w:rsid w:val="00F90135"/>
    <w:rsid w:val="00F9060F"/>
    <w:rsid w:val="00F907E5"/>
    <w:rsid w:val="00F91A62"/>
    <w:rsid w:val="00F91C2E"/>
    <w:rsid w:val="00F925A6"/>
    <w:rsid w:val="00F9414B"/>
    <w:rsid w:val="00F955F3"/>
    <w:rsid w:val="00F96338"/>
    <w:rsid w:val="00FA054A"/>
    <w:rsid w:val="00FA2E47"/>
    <w:rsid w:val="00FA3357"/>
    <w:rsid w:val="00FA531E"/>
    <w:rsid w:val="00FA614C"/>
    <w:rsid w:val="00FA693A"/>
    <w:rsid w:val="00FA70C9"/>
    <w:rsid w:val="00FB1607"/>
    <w:rsid w:val="00FB7131"/>
    <w:rsid w:val="00FC048F"/>
    <w:rsid w:val="00FC201D"/>
    <w:rsid w:val="00FC221A"/>
    <w:rsid w:val="00FC2941"/>
    <w:rsid w:val="00FC5A6A"/>
    <w:rsid w:val="00FC6AF1"/>
    <w:rsid w:val="00FC78B8"/>
    <w:rsid w:val="00FD0376"/>
    <w:rsid w:val="00FD0556"/>
    <w:rsid w:val="00FD0C14"/>
    <w:rsid w:val="00FD0C7E"/>
    <w:rsid w:val="00FD0F29"/>
    <w:rsid w:val="00FD1A60"/>
    <w:rsid w:val="00FD1F31"/>
    <w:rsid w:val="00FD3104"/>
    <w:rsid w:val="00FD51CE"/>
    <w:rsid w:val="00FD54AE"/>
    <w:rsid w:val="00FD5D63"/>
    <w:rsid w:val="00FD6206"/>
    <w:rsid w:val="00FD6C04"/>
    <w:rsid w:val="00FD70B6"/>
    <w:rsid w:val="00FD7A4A"/>
    <w:rsid w:val="00FE144B"/>
    <w:rsid w:val="00FE24F4"/>
    <w:rsid w:val="00FE52C3"/>
    <w:rsid w:val="00FE5439"/>
    <w:rsid w:val="00FE5B78"/>
    <w:rsid w:val="00FE6837"/>
    <w:rsid w:val="00FE7426"/>
    <w:rsid w:val="00FE745C"/>
    <w:rsid w:val="00FF06BF"/>
    <w:rsid w:val="00FF0EB9"/>
    <w:rsid w:val="00FF3198"/>
    <w:rsid w:val="00FF3D58"/>
    <w:rsid w:val="00FF414F"/>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950CF"/>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CF030C"/>
    <w:pPr>
      <w:spacing w:before="480" w:line="240" w:lineRule="auto"/>
      <w:jc w:val="center"/>
    </w:pPr>
  </w:style>
  <w:style w:type="character" w:customStyle="1" w:styleId="AbbMitRahmenZchn">
    <w:name w:val="AbbMitRahmen Zchn"/>
    <w:basedOn w:val="Absatz-Standardschriftart"/>
    <w:link w:val="AbbMitRahmen"/>
    <w:rsid w:val="00CF030C"/>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717E6"/>
    <w:pPr>
      <w:tabs>
        <w:tab w:val="left" w:pos="851"/>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9279AC"/>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9279AC"/>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236592805">
      <w:bodyDiv w:val="1"/>
      <w:marLeft w:val="0"/>
      <w:marRight w:val="0"/>
      <w:marTop w:val="0"/>
      <w:marBottom w:val="0"/>
      <w:divBdr>
        <w:top w:val="none" w:sz="0" w:space="0" w:color="auto"/>
        <w:left w:val="none" w:sz="0" w:space="0" w:color="auto"/>
        <w:bottom w:val="none" w:sz="0" w:space="0" w:color="auto"/>
        <w:right w:val="none" w:sz="0" w:space="0" w:color="auto"/>
      </w:divBdr>
      <w:divsChild>
        <w:div w:id="1751583662">
          <w:marLeft w:val="0"/>
          <w:marRight w:val="0"/>
          <w:marTop w:val="0"/>
          <w:marBottom w:val="0"/>
          <w:divBdr>
            <w:top w:val="none" w:sz="0" w:space="0" w:color="auto"/>
            <w:left w:val="none" w:sz="0" w:space="0" w:color="auto"/>
            <w:bottom w:val="none" w:sz="0" w:space="0" w:color="auto"/>
            <w:right w:val="none" w:sz="0" w:space="0" w:color="auto"/>
          </w:divBdr>
        </w:div>
      </w:divsChild>
    </w:div>
    <w:div w:id="246154278">
      <w:bodyDiv w:val="1"/>
      <w:marLeft w:val="0"/>
      <w:marRight w:val="0"/>
      <w:marTop w:val="0"/>
      <w:marBottom w:val="0"/>
      <w:divBdr>
        <w:top w:val="none" w:sz="0" w:space="0" w:color="auto"/>
        <w:left w:val="none" w:sz="0" w:space="0" w:color="auto"/>
        <w:bottom w:val="none" w:sz="0" w:space="0" w:color="auto"/>
        <w:right w:val="none" w:sz="0" w:space="0" w:color="auto"/>
      </w:divBdr>
      <w:divsChild>
        <w:div w:id="1430855519">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669670619">
      <w:bodyDiv w:val="1"/>
      <w:marLeft w:val="0"/>
      <w:marRight w:val="0"/>
      <w:marTop w:val="0"/>
      <w:marBottom w:val="0"/>
      <w:divBdr>
        <w:top w:val="none" w:sz="0" w:space="0" w:color="auto"/>
        <w:left w:val="none" w:sz="0" w:space="0" w:color="auto"/>
        <w:bottom w:val="none" w:sz="0" w:space="0" w:color="auto"/>
        <w:right w:val="none" w:sz="0" w:space="0" w:color="auto"/>
      </w:divBdr>
      <w:divsChild>
        <w:div w:id="274487038">
          <w:marLeft w:val="0"/>
          <w:marRight w:val="0"/>
          <w:marTop w:val="0"/>
          <w:marBottom w:val="0"/>
          <w:divBdr>
            <w:top w:val="none" w:sz="0" w:space="0" w:color="auto"/>
            <w:left w:val="none" w:sz="0" w:space="0" w:color="auto"/>
            <w:bottom w:val="none" w:sz="0" w:space="0" w:color="auto"/>
            <w:right w:val="none" w:sz="0" w:space="0" w:color="auto"/>
          </w:divBdr>
        </w:div>
      </w:divsChild>
    </w:div>
    <w:div w:id="18898032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910">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glossaryDocument" Target="glossary/document.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68484D57FD444081B6C71DE1A2A51991"/>
        <w:category>
          <w:name w:val="Allgemein"/>
          <w:gallery w:val="placeholder"/>
        </w:category>
        <w:types>
          <w:type w:val="bbPlcHdr"/>
        </w:types>
        <w:behaviors>
          <w:behavior w:val="content"/>
        </w:behaviors>
        <w:guid w:val="{E0F0D1BE-AAD4-43DB-8433-BFA3BB5C14DC}"/>
      </w:docPartPr>
      <w:docPartBody>
        <w:p w:rsidR="00671C5E" w:rsidRDefault="005B0970" w:rsidP="005B0970">
          <w:pPr>
            <w:pStyle w:val="68484D57FD444081B6C71DE1A2A51991"/>
          </w:pPr>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728E4"/>
    <w:rsid w:val="000D7A0B"/>
    <w:rsid w:val="000E6373"/>
    <w:rsid w:val="00143B3F"/>
    <w:rsid w:val="0018196C"/>
    <w:rsid w:val="00207738"/>
    <w:rsid w:val="002360D7"/>
    <w:rsid w:val="002B5FBE"/>
    <w:rsid w:val="0032560B"/>
    <w:rsid w:val="00326AFE"/>
    <w:rsid w:val="00345489"/>
    <w:rsid w:val="00393ADB"/>
    <w:rsid w:val="003E4B98"/>
    <w:rsid w:val="0046100B"/>
    <w:rsid w:val="00470CCE"/>
    <w:rsid w:val="00474457"/>
    <w:rsid w:val="00495137"/>
    <w:rsid w:val="004A6049"/>
    <w:rsid w:val="004D1F39"/>
    <w:rsid w:val="00556796"/>
    <w:rsid w:val="005711E1"/>
    <w:rsid w:val="005B0970"/>
    <w:rsid w:val="005C2E7F"/>
    <w:rsid w:val="005E3B44"/>
    <w:rsid w:val="006041AA"/>
    <w:rsid w:val="00613412"/>
    <w:rsid w:val="00671C5E"/>
    <w:rsid w:val="00680D0D"/>
    <w:rsid w:val="006A56AB"/>
    <w:rsid w:val="006E441C"/>
    <w:rsid w:val="006F3EC8"/>
    <w:rsid w:val="007328E7"/>
    <w:rsid w:val="0076289E"/>
    <w:rsid w:val="00775F1B"/>
    <w:rsid w:val="007A747C"/>
    <w:rsid w:val="007B3B47"/>
    <w:rsid w:val="00804C51"/>
    <w:rsid w:val="0081453C"/>
    <w:rsid w:val="00815377"/>
    <w:rsid w:val="00886E66"/>
    <w:rsid w:val="008A727C"/>
    <w:rsid w:val="008D2467"/>
    <w:rsid w:val="008E5622"/>
    <w:rsid w:val="00910FF0"/>
    <w:rsid w:val="009656C9"/>
    <w:rsid w:val="00975290"/>
    <w:rsid w:val="009967DF"/>
    <w:rsid w:val="009D4832"/>
    <w:rsid w:val="009E7AE7"/>
    <w:rsid w:val="009F2BB4"/>
    <w:rsid w:val="00A65EAE"/>
    <w:rsid w:val="00A74373"/>
    <w:rsid w:val="00AD1D2C"/>
    <w:rsid w:val="00AE1479"/>
    <w:rsid w:val="00B15038"/>
    <w:rsid w:val="00B323F4"/>
    <w:rsid w:val="00B93F81"/>
    <w:rsid w:val="00BB0CDA"/>
    <w:rsid w:val="00C22B26"/>
    <w:rsid w:val="00C269EE"/>
    <w:rsid w:val="00C41D65"/>
    <w:rsid w:val="00C42139"/>
    <w:rsid w:val="00C66A56"/>
    <w:rsid w:val="00C76D97"/>
    <w:rsid w:val="00C80985"/>
    <w:rsid w:val="00CC147C"/>
    <w:rsid w:val="00CE7845"/>
    <w:rsid w:val="00CF3C93"/>
    <w:rsid w:val="00D51C73"/>
    <w:rsid w:val="00D87042"/>
    <w:rsid w:val="00D90BF9"/>
    <w:rsid w:val="00DC2501"/>
    <w:rsid w:val="00DE24C4"/>
    <w:rsid w:val="00E00BE9"/>
    <w:rsid w:val="00E025F2"/>
    <w:rsid w:val="00E0613B"/>
    <w:rsid w:val="00E4225D"/>
    <w:rsid w:val="00E75A41"/>
    <w:rsid w:val="00E77C4A"/>
    <w:rsid w:val="00ED0A22"/>
    <w:rsid w:val="00F14BA2"/>
    <w:rsid w:val="00F4145B"/>
    <w:rsid w:val="00F76AC9"/>
    <w:rsid w:val="00F8633D"/>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E75A41"/>
    <w:rPr>
      <w:color w:val="808080"/>
    </w:rPr>
  </w:style>
  <w:style w:type="paragraph" w:customStyle="1" w:styleId="68484D57FD444081B6C71DE1A2A51991">
    <w:name w:val="68484D57FD444081B6C71DE1A2A51991"/>
    <w:rsid w:val="005B0970"/>
    <w:rPr>
      <w:kern w:val="2"/>
      <w14:ligatures w14:val="standardContextual"/>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94612</Words>
  <Characters>596061</Characters>
  <Application>Microsoft Office Word</Application>
  <DocSecurity>0</DocSecurity>
  <Lines>4967</Lines>
  <Paragraphs>1378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689295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1479</cp:revision>
  <dcterms:created xsi:type="dcterms:W3CDTF">2023-06-15T12:32:00Z</dcterms:created>
  <dcterms:modified xsi:type="dcterms:W3CDTF">2023-08-17T12:21:00Z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6">
    <vt:lpwstr>False</vt:lpwstr>
  </property>
  <property fmtid="{D5CDD505-2E9C-101B-9397-08002B2CF9AE}" pid="12" name="CitaviDocumentProperty_8">
    <vt:lpwstr>CloudProjectKey=r3alt338ljflhlpkgn6xoc3t2gjoq5styiv39; ProjectName=Einsatz von Verfahren des maschinellen Lernens zur Klassifikation von Verkehrsteilnehmern auf Basis realer Positionsdaten.</vt:lpwstr>
  </property>
  <property fmtid="{D5CDD505-2E9C-101B-9397-08002B2CF9AE}" pid="13" name="CitaviDocumentProperty_1">
    <vt:lpwstr>6.14.0.0</vt:lpwstr>
  </property>
</Properties>
</file>